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FA5C" w14:textId="77777777" w:rsidR="00AF138C" w:rsidRPr="00D34FF0" w:rsidRDefault="00AF138C">
      <w:pPr>
        <w:rPr>
          <w:lang w:val="ro-RO"/>
        </w:rPr>
      </w:pPr>
    </w:p>
    <w:tbl>
      <w:tblPr>
        <w:tblpPr w:leftFromText="180" w:rightFromText="180" w:vertAnchor="text" w:horzAnchor="margin" w:tblpXSpec="center" w:tblpY="-123"/>
        <w:tblW w:w="10017" w:type="dxa"/>
        <w:tblLook w:val="0000" w:firstRow="0" w:lastRow="0" w:firstColumn="0" w:lastColumn="0" w:noHBand="0" w:noVBand="0"/>
      </w:tblPr>
      <w:tblGrid>
        <w:gridCol w:w="4048"/>
        <w:gridCol w:w="575"/>
        <w:gridCol w:w="616"/>
        <w:gridCol w:w="4778"/>
      </w:tblGrid>
      <w:tr w:rsidR="003C3ED7" w:rsidRPr="001A01AF" w14:paraId="072A306C" w14:textId="77777777" w:rsidTr="00BD7A68">
        <w:trPr>
          <w:trHeight w:val="1325"/>
        </w:trPr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88474" w14:textId="77777777" w:rsidR="003C3ED7" w:rsidRPr="00DE2056" w:rsidRDefault="003C3ED7" w:rsidP="00BD7A6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bookmarkStart w:id="0" w:name="_Hlk29888686"/>
            <w:r w:rsidRPr="00DE2056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CONSILIUL SUPERIOR </w:t>
            </w:r>
          </w:p>
          <w:p w14:paraId="096DFAEF" w14:textId="77777777" w:rsidR="003C3ED7" w:rsidRPr="00DE2056" w:rsidRDefault="003C3ED7" w:rsidP="00BD7A6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</w:pPr>
            <w:r w:rsidRPr="00DE2056"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  <w:t xml:space="preserve">al MAGISTRATURII </w:t>
            </w:r>
          </w:p>
          <w:p w14:paraId="5B405D6B" w14:textId="77777777" w:rsidR="003C3ED7" w:rsidRPr="00DE2056" w:rsidRDefault="003C3ED7" w:rsidP="00BD7A6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</w:pPr>
            <w:r w:rsidRPr="00DE2056"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  <w:t>din REPUBLICA MOLDOVA</w:t>
            </w:r>
          </w:p>
          <w:p w14:paraId="4F4CAD5C" w14:textId="77777777" w:rsidR="003C3ED7" w:rsidRPr="00DE2056" w:rsidRDefault="003C3ED7" w:rsidP="00BD7A6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</w:pPr>
            <w:r w:rsidRPr="00DE2056"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  <w:t>JUDECĂTORIA COMRAT</w:t>
            </w:r>
          </w:p>
          <w:p w14:paraId="4BA373F2" w14:textId="77777777" w:rsidR="003C3ED7" w:rsidRPr="00DE2056" w:rsidRDefault="003C3ED7" w:rsidP="00BD7A6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1191" w:type="dxa"/>
            <w:gridSpan w:val="2"/>
          </w:tcPr>
          <w:p w14:paraId="58A3D65E" w14:textId="77777777" w:rsidR="003C3ED7" w:rsidRPr="00DE2056" w:rsidRDefault="003C3ED7" w:rsidP="00BD7A68">
            <w:pPr>
              <w:jc w:val="center"/>
              <w:rPr>
                <w:b/>
                <w:sz w:val="24"/>
                <w:szCs w:val="24"/>
              </w:rPr>
            </w:pPr>
            <w:r w:rsidRPr="00DE2056">
              <w:rPr>
                <w:b/>
                <w:sz w:val="24"/>
                <w:szCs w:val="24"/>
              </w:rPr>
              <w:object w:dxaOrig="1440" w:dyaOrig="1440" w14:anchorId="37940B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49.8pt" o:ole="" fillcolor="window">
                  <v:imagedata r:id="rId8" o:title=""/>
                </v:shape>
                <o:OLEObject Type="Embed" ProgID="CorelDraw.Graphic.8" ShapeID="_x0000_i1025" DrawAspect="Content" ObjectID="_1748268459" r:id="rId9"/>
              </w:objec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3AA9E" w14:textId="77777777" w:rsidR="003C3ED7" w:rsidRPr="00DE2056" w:rsidRDefault="003C3ED7" w:rsidP="00BD7A6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</w:pPr>
            <w:r w:rsidRPr="00DE205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ВЫСШИЙ СОВЕТ МАГИСТРАТУРЫ РЕСПУБЛИКИ МОЛДОВА</w:t>
            </w:r>
          </w:p>
          <w:p w14:paraId="2A953A67" w14:textId="77777777" w:rsidR="003C3ED7" w:rsidRPr="00DE2056" w:rsidRDefault="003C3ED7" w:rsidP="00BD7A6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E205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СУД КОМРАТ</w:t>
            </w:r>
          </w:p>
          <w:p w14:paraId="39EE5470" w14:textId="77777777" w:rsidR="003C3ED7" w:rsidRPr="00DE2056" w:rsidRDefault="003C3ED7" w:rsidP="00BD7A6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3ED7" w:rsidRPr="001A01AF" w14:paraId="2D6FAD87" w14:textId="77777777" w:rsidTr="00BD7A68">
        <w:trPr>
          <w:cantSplit/>
          <w:trHeight w:val="555"/>
        </w:trPr>
        <w:tc>
          <w:tcPr>
            <w:tcW w:w="462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89049A4" w14:textId="77777777" w:rsidR="003C3ED7" w:rsidRPr="00DE2056" w:rsidRDefault="003C3ED7" w:rsidP="00BD7A68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DE2056">
              <w:rPr>
                <w:b/>
                <w:i/>
                <w:sz w:val="24"/>
                <w:szCs w:val="24"/>
                <w:lang w:val="en-US"/>
              </w:rPr>
              <w:t xml:space="preserve">MD-3800 UTA </w:t>
            </w:r>
            <w:proofErr w:type="spellStart"/>
            <w:r w:rsidRPr="00DE2056">
              <w:rPr>
                <w:b/>
                <w:i/>
                <w:sz w:val="24"/>
                <w:szCs w:val="24"/>
                <w:lang w:val="en-US"/>
              </w:rPr>
              <w:t>Gagauzia</w:t>
            </w:r>
            <w:proofErr w:type="spellEnd"/>
            <w:r w:rsidRPr="00DE2056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2056">
              <w:rPr>
                <w:b/>
                <w:i/>
                <w:sz w:val="24"/>
                <w:szCs w:val="24"/>
                <w:lang w:val="en-US"/>
              </w:rPr>
              <w:t>mun</w:t>
            </w:r>
            <w:proofErr w:type="spellEnd"/>
            <w:r w:rsidRPr="00DE2056">
              <w:rPr>
                <w:b/>
                <w:i/>
                <w:sz w:val="24"/>
                <w:szCs w:val="24"/>
                <w:lang w:val="en-US"/>
              </w:rPr>
              <w:t>. Comrat</w:t>
            </w:r>
          </w:p>
          <w:p w14:paraId="52661170" w14:textId="77777777" w:rsidR="003C3ED7" w:rsidRPr="00DE2056" w:rsidRDefault="003C3ED7" w:rsidP="00BD7A68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DE2056">
              <w:rPr>
                <w:b/>
                <w:i/>
                <w:sz w:val="24"/>
                <w:szCs w:val="24"/>
                <w:lang w:val="en-US"/>
              </w:rPr>
              <w:t xml:space="preserve">str. Lenin 242, </w:t>
            </w:r>
            <w:proofErr w:type="spellStart"/>
            <w:r w:rsidRPr="00DE2056">
              <w:rPr>
                <w:b/>
                <w:i/>
                <w:sz w:val="24"/>
                <w:szCs w:val="24"/>
                <w:lang w:val="en-US"/>
              </w:rPr>
              <w:t>tel</w:t>
            </w:r>
            <w:proofErr w:type="spellEnd"/>
            <w:r w:rsidRPr="00DE2056">
              <w:rPr>
                <w:b/>
                <w:i/>
                <w:sz w:val="24"/>
                <w:szCs w:val="24"/>
                <w:lang w:val="en-US"/>
              </w:rPr>
              <w:t>:  2-37-07</w:t>
            </w:r>
          </w:p>
        </w:tc>
        <w:tc>
          <w:tcPr>
            <w:tcW w:w="539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0B7CF14" w14:textId="77777777" w:rsidR="003C3ED7" w:rsidRPr="00DE2056" w:rsidRDefault="003C3ED7" w:rsidP="00BD7A68">
            <w:pPr>
              <w:jc w:val="center"/>
              <w:rPr>
                <w:b/>
                <w:i/>
                <w:sz w:val="24"/>
                <w:szCs w:val="24"/>
              </w:rPr>
            </w:pPr>
            <w:r w:rsidRPr="00DE2056">
              <w:rPr>
                <w:b/>
                <w:i/>
                <w:sz w:val="24"/>
                <w:szCs w:val="24"/>
              </w:rPr>
              <w:t xml:space="preserve">MD-3800 АТО </w:t>
            </w:r>
            <w:proofErr w:type="gramStart"/>
            <w:r w:rsidRPr="00DE2056">
              <w:rPr>
                <w:b/>
                <w:i/>
                <w:sz w:val="24"/>
                <w:szCs w:val="24"/>
              </w:rPr>
              <w:t xml:space="preserve">Гагаузия  </w:t>
            </w:r>
            <w:proofErr w:type="spellStart"/>
            <w:r w:rsidRPr="00DE2056">
              <w:rPr>
                <w:b/>
                <w:i/>
                <w:sz w:val="24"/>
                <w:szCs w:val="24"/>
              </w:rPr>
              <w:t>мун</w:t>
            </w:r>
            <w:proofErr w:type="spellEnd"/>
            <w:proofErr w:type="gramEnd"/>
            <w:r w:rsidRPr="00DE2056">
              <w:rPr>
                <w:b/>
                <w:i/>
                <w:sz w:val="24"/>
                <w:szCs w:val="24"/>
              </w:rPr>
              <w:t>. Комрат</w:t>
            </w:r>
          </w:p>
          <w:p w14:paraId="1690007E" w14:textId="77777777" w:rsidR="003C3ED7" w:rsidRPr="00DE2056" w:rsidRDefault="003C3ED7" w:rsidP="00BD7A68">
            <w:pPr>
              <w:ind w:left="660"/>
              <w:jc w:val="center"/>
              <w:rPr>
                <w:b/>
                <w:i/>
                <w:sz w:val="24"/>
                <w:szCs w:val="24"/>
              </w:rPr>
            </w:pPr>
            <w:r w:rsidRPr="00DE2056">
              <w:rPr>
                <w:b/>
                <w:i/>
                <w:sz w:val="24"/>
                <w:szCs w:val="24"/>
              </w:rPr>
              <w:t xml:space="preserve">ул. Ленина 242, </w:t>
            </w:r>
            <w:proofErr w:type="gramStart"/>
            <w:r w:rsidRPr="00DE2056">
              <w:rPr>
                <w:b/>
                <w:i/>
                <w:sz w:val="24"/>
                <w:szCs w:val="24"/>
              </w:rPr>
              <w:t>тел:  2</w:t>
            </w:r>
            <w:proofErr w:type="gramEnd"/>
            <w:r w:rsidRPr="00DE2056">
              <w:rPr>
                <w:b/>
                <w:i/>
                <w:sz w:val="24"/>
                <w:szCs w:val="24"/>
              </w:rPr>
              <w:t>-37-07</w:t>
            </w:r>
          </w:p>
        </w:tc>
      </w:tr>
    </w:tbl>
    <w:p w14:paraId="0F7F00B4" w14:textId="50523E8E" w:rsidR="003C3ED7" w:rsidRPr="00EB2907" w:rsidRDefault="003C3ED7" w:rsidP="003C3ED7">
      <w:pPr>
        <w:rPr>
          <w:b/>
          <w:bCs/>
          <w:iCs/>
          <w:sz w:val="26"/>
          <w:szCs w:val="26"/>
          <w:lang w:val="en-US"/>
        </w:rPr>
      </w:pPr>
      <w:r w:rsidRPr="00EB2907">
        <w:rPr>
          <w:b/>
          <w:bCs/>
          <w:iCs/>
          <w:sz w:val="26"/>
          <w:szCs w:val="26"/>
          <w:lang w:val="en-US"/>
        </w:rPr>
        <w:t>№_</w:t>
      </w:r>
      <w:r w:rsidR="00D942FD" w:rsidRPr="005C46C3">
        <w:rPr>
          <w:b/>
          <w:bCs/>
          <w:iCs/>
          <w:sz w:val="26"/>
          <w:szCs w:val="26"/>
          <w:lang w:val="en-US"/>
        </w:rPr>
        <w:t>1274</w:t>
      </w:r>
      <w:proofErr w:type="gramStart"/>
      <w:r w:rsidRPr="00EB2907">
        <w:rPr>
          <w:b/>
          <w:bCs/>
          <w:iCs/>
          <w:sz w:val="26"/>
          <w:szCs w:val="26"/>
          <w:lang w:val="en-US"/>
        </w:rPr>
        <w:t xml:space="preserve">_  </w:t>
      </w:r>
      <w:r w:rsidRPr="00EB2907">
        <w:rPr>
          <w:b/>
          <w:bCs/>
          <w:iCs/>
          <w:sz w:val="26"/>
          <w:szCs w:val="26"/>
          <w:lang w:val="ro-RO"/>
        </w:rPr>
        <w:t>din</w:t>
      </w:r>
      <w:proofErr w:type="gramEnd"/>
      <w:r w:rsidRPr="00EB2907">
        <w:rPr>
          <w:b/>
          <w:bCs/>
          <w:iCs/>
          <w:sz w:val="26"/>
          <w:szCs w:val="26"/>
          <w:lang w:val="en-US"/>
        </w:rPr>
        <w:t xml:space="preserve">   _</w:t>
      </w:r>
      <w:r w:rsidR="00EB2907" w:rsidRPr="005C46C3">
        <w:rPr>
          <w:b/>
          <w:bCs/>
          <w:iCs/>
          <w:sz w:val="26"/>
          <w:szCs w:val="26"/>
          <w:lang w:val="en-US"/>
        </w:rPr>
        <w:t xml:space="preserve">25 </w:t>
      </w:r>
      <w:r w:rsidR="00EB2907">
        <w:rPr>
          <w:b/>
          <w:bCs/>
          <w:iCs/>
          <w:sz w:val="26"/>
          <w:szCs w:val="26"/>
          <w:lang w:val="ro-RO"/>
        </w:rPr>
        <w:t>ianuarie</w:t>
      </w:r>
      <w:r w:rsidRPr="00EB2907">
        <w:rPr>
          <w:b/>
          <w:bCs/>
          <w:iCs/>
          <w:sz w:val="26"/>
          <w:szCs w:val="26"/>
          <w:lang w:val="en-US"/>
        </w:rPr>
        <w:t>_  20</w:t>
      </w:r>
      <w:r w:rsidR="0041442D" w:rsidRPr="00EB2907">
        <w:rPr>
          <w:b/>
          <w:bCs/>
          <w:iCs/>
          <w:sz w:val="26"/>
          <w:szCs w:val="26"/>
          <w:lang w:val="en-US"/>
        </w:rPr>
        <w:t>2</w:t>
      </w:r>
      <w:r w:rsidR="00D34FF0" w:rsidRPr="00EB2907">
        <w:rPr>
          <w:b/>
          <w:bCs/>
          <w:iCs/>
          <w:sz w:val="26"/>
          <w:szCs w:val="26"/>
          <w:lang w:val="en-US"/>
        </w:rPr>
        <w:t>3</w:t>
      </w:r>
      <w:r w:rsidR="00DD26DD" w:rsidRPr="00EB2907">
        <w:rPr>
          <w:b/>
          <w:bCs/>
          <w:iCs/>
          <w:sz w:val="26"/>
          <w:szCs w:val="26"/>
          <w:lang w:val="en-US"/>
        </w:rPr>
        <w:t xml:space="preserve"> </w:t>
      </w:r>
      <w:r w:rsidRPr="00EB2907">
        <w:rPr>
          <w:b/>
          <w:bCs/>
          <w:iCs/>
          <w:sz w:val="26"/>
          <w:szCs w:val="26"/>
        </w:rPr>
        <w:t>г</w:t>
      </w:r>
      <w:r w:rsidRPr="00EB2907">
        <w:rPr>
          <w:b/>
          <w:bCs/>
          <w:iCs/>
          <w:sz w:val="26"/>
          <w:szCs w:val="26"/>
          <w:lang w:val="en-US"/>
        </w:rPr>
        <w:t>.</w:t>
      </w:r>
      <w:r w:rsidRPr="00EB2907">
        <w:rPr>
          <w:b/>
          <w:bCs/>
          <w:iCs/>
          <w:sz w:val="26"/>
          <w:szCs w:val="26"/>
          <w:lang w:val="en-US"/>
        </w:rPr>
        <w:tab/>
      </w:r>
    </w:p>
    <w:p w14:paraId="164AA78D" w14:textId="7E36ADB7" w:rsidR="003C3ED7" w:rsidRPr="000F505F" w:rsidRDefault="003C3ED7" w:rsidP="000F505F">
      <w:pPr>
        <w:ind w:left="4956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1A01AF">
        <w:rPr>
          <w:lang w:val="en-US"/>
        </w:rPr>
        <w:t xml:space="preserve">                                                                            </w:t>
      </w:r>
    </w:p>
    <w:p w14:paraId="62FD06BD" w14:textId="633CA767" w:rsidR="000F505F" w:rsidRPr="00D95B9A" w:rsidRDefault="00456DCF" w:rsidP="000F505F">
      <w:pPr>
        <w:autoSpaceDE w:val="0"/>
        <w:autoSpaceDN w:val="0"/>
        <w:adjustRightInd w:val="0"/>
        <w:spacing w:after="38"/>
        <w:ind w:left="4248" w:firstLine="708"/>
        <w:jc w:val="both"/>
        <w:rPr>
          <w:rFonts w:eastAsia="Times New Roman" w:cs="Times New Roman"/>
          <w:b/>
          <w:color w:val="000000"/>
          <w:szCs w:val="28"/>
          <w:lang w:val="ro-RO" w:eastAsia="ru-RU"/>
        </w:rPr>
      </w:pPr>
      <w:r>
        <w:rPr>
          <w:rFonts w:eastAsia="Times New Roman" w:cs="Times New Roman"/>
          <w:b/>
          <w:color w:val="000000"/>
          <w:szCs w:val="28"/>
          <w:lang w:val="ro-RO" w:eastAsia="ru-RU"/>
        </w:rPr>
        <w:t xml:space="preserve">          </w:t>
      </w:r>
      <w:r w:rsidR="000F505F" w:rsidRPr="00D95B9A">
        <w:rPr>
          <w:rFonts w:eastAsia="Times New Roman" w:cs="Times New Roman"/>
          <w:b/>
          <w:color w:val="000000"/>
          <w:szCs w:val="28"/>
          <w:lang w:val="ro-RO" w:eastAsia="ru-RU"/>
        </w:rPr>
        <w:t>Curte</w:t>
      </w:r>
      <w:r w:rsidR="000F505F">
        <w:rPr>
          <w:rFonts w:eastAsia="Times New Roman" w:cs="Times New Roman"/>
          <w:b/>
          <w:color w:val="000000"/>
          <w:szCs w:val="28"/>
          <w:lang w:val="ro-RO" w:eastAsia="ru-RU"/>
        </w:rPr>
        <w:t>a</w:t>
      </w:r>
      <w:r w:rsidR="000F505F" w:rsidRPr="00D95B9A">
        <w:rPr>
          <w:rFonts w:eastAsia="Times New Roman" w:cs="Times New Roman"/>
          <w:b/>
          <w:color w:val="000000"/>
          <w:szCs w:val="28"/>
          <w:lang w:val="ro-RO" w:eastAsia="ru-RU"/>
        </w:rPr>
        <w:t xml:space="preserve"> de Apel Comrat</w:t>
      </w:r>
    </w:p>
    <w:p w14:paraId="1FF8782C" w14:textId="2EADC098" w:rsidR="000F505F" w:rsidRDefault="000F505F" w:rsidP="000F505F">
      <w:pPr>
        <w:autoSpaceDE w:val="0"/>
        <w:autoSpaceDN w:val="0"/>
        <w:adjustRightInd w:val="0"/>
        <w:spacing w:after="38"/>
        <w:ind w:left="4956" w:firstLine="708"/>
        <w:rPr>
          <w:rFonts w:eastAsia="Times New Roman" w:cs="Times New Roman"/>
          <w:color w:val="000000"/>
          <w:szCs w:val="28"/>
          <w:lang w:val="en-US" w:eastAsia="ru-RU"/>
        </w:rPr>
      </w:pPr>
      <w:r w:rsidRPr="001A01AF">
        <w:rPr>
          <w:rFonts w:eastAsia="Times New Roman" w:cs="Times New Roman"/>
          <w:color w:val="000000"/>
          <w:szCs w:val="28"/>
          <w:lang w:val="ro-RO" w:eastAsia="ru-RU"/>
        </w:rPr>
        <w:t>mun.</w:t>
      </w:r>
      <w:r>
        <w:rPr>
          <w:rFonts w:eastAsia="Times New Roman" w:cs="Times New Roman"/>
          <w:color w:val="000000"/>
          <w:szCs w:val="28"/>
          <w:lang w:val="ro-RO" w:eastAsia="ru-RU"/>
        </w:rPr>
        <w:t>Comrat</w:t>
      </w:r>
      <w:r w:rsidRPr="001A01AF">
        <w:rPr>
          <w:rFonts w:eastAsia="Times New Roman" w:cs="Times New Roman"/>
          <w:color w:val="000000"/>
          <w:szCs w:val="28"/>
          <w:lang w:val="ro-RO" w:eastAsia="ru-RU"/>
        </w:rPr>
        <w:t xml:space="preserve">, str. </w:t>
      </w:r>
      <w:r>
        <w:rPr>
          <w:rFonts w:eastAsia="Times New Roman" w:cs="Times New Roman"/>
          <w:color w:val="000000"/>
          <w:szCs w:val="28"/>
          <w:lang w:val="ro-RO" w:eastAsia="ru-RU"/>
        </w:rPr>
        <w:t>Lenina</w:t>
      </w:r>
      <w:r w:rsidRPr="001A01AF">
        <w:rPr>
          <w:rFonts w:eastAsia="Times New Roman" w:cs="Times New Roman"/>
          <w:color w:val="000000"/>
          <w:szCs w:val="28"/>
          <w:lang w:val="ro-RO" w:eastAsia="ru-RU"/>
        </w:rPr>
        <w:t xml:space="preserve">, </w:t>
      </w:r>
      <w:r>
        <w:rPr>
          <w:rFonts w:eastAsia="Times New Roman" w:cs="Times New Roman"/>
          <w:color w:val="000000"/>
          <w:szCs w:val="28"/>
          <w:lang w:val="ro-RO" w:eastAsia="ru-RU"/>
        </w:rPr>
        <w:t>17</w:t>
      </w:r>
      <w:r w:rsidRPr="00241948">
        <w:rPr>
          <w:rFonts w:eastAsia="Times New Roman" w:cs="Times New Roman"/>
          <w:color w:val="000000"/>
          <w:szCs w:val="28"/>
          <w:lang w:val="en-US" w:eastAsia="ru-RU"/>
        </w:rPr>
        <w:t>7</w:t>
      </w:r>
    </w:p>
    <w:p w14:paraId="5AC25811" w14:textId="77777777" w:rsidR="00C0330F" w:rsidRPr="00241948" w:rsidRDefault="00C0330F" w:rsidP="000F505F">
      <w:pPr>
        <w:autoSpaceDE w:val="0"/>
        <w:autoSpaceDN w:val="0"/>
        <w:adjustRightInd w:val="0"/>
        <w:spacing w:after="38"/>
        <w:ind w:left="4956" w:firstLine="708"/>
        <w:rPr>
          <w:rFonts w:eastAsia="Times New Roman" w:cs="Times New Roman"/>
          <w:color w:val="000000"/>
          <w:szCs w:val="28"/>
          <w:lang w:val="en-US" w:eastAsia="ru-RU"/>
        </w:rPr>
      </w:pPr>
    </w:p>
    <w:bookmarkEnd w:id="0"/>
    <w:p w14:paraId="1BC8DAED" w14:textId="48994E56" w:rsidR="00AC1385" w:rsidRPr="00AC1385" w:rsidRDefault="000A3CCF" w:rsidP="000A3CCF">
      <w:pPr>
        <w:ind w:left="4956"/>
        <w:jc w:val="center"/>
        <w:rPr>
          <w:rFonts w:eastAsia="Times New Roman" w:cs="Times New Roman"/>
          <w:b/>
          <w:szCs w:val="28"/>
          <w:lang w:val="ro-RO" w:eastAsia="ru-RU"/>
        </w:rPr>
      </w:pPr>
      <w:r>
        <w:rPr>
          <w:rFonts w:eastAsia="Times New Roman" w:cs="Times New Roman"/>
          <w:b/>
          <w:szCs w:val="28"/>
          <w:lang w:val="en-US" w:eastAsia="ru-RU"/>
        </w:rPr>
        <w:t xml:space="preserve">    </w:t>
      </w:r>
      <w:proofErr w:type="spellStart"/>
      <w:r w:rsidR="00AC1385" w:rsidRPr="00AC1385">
        <w:rPr>
          <w:rFonts w:eastAsia="Times New Roman" w:cs="Times New Roman"/>
          <w:b/>
          <w:szCs w:val="28"/>
          <w:lang w:val="en-US" w:eastAsia="ru-RU"/>
        </w:rPr>
        <w:t>Consiliul</w:t>
      </w:r>
      <w:proofErr w:type="spellEnd"/>
      <w:r w:rsidR="00AC1385" w:rsidRPr="00AC1385">
        <w:rPr>
          <w:rFonts w:eastAsia="Times New Roman" w:cs="Times New Roman"/>
          <w:b/>
          <w:szCs w:val="28"/>
          <w:lang w:val="en-US" w:eastAsia="ru-RU"/>
        </w:rPr>
        <w:t xml:space="preserve"> Superior </w:t>
      </w:r>
      <w:r w:rsidR="00AC1385" w:rsidRPr="00AC1385">
        <w:rPr>
          <w:rFonts w:eastAsia="Times New Roman" w:cs="Times New Roman"/>
          <w:b/>
          <w:szCs w:val="28"/>
          <w:lang w:val="ro-RO" w:eastAsia="ru-RU"/>
        </w:rPr>
        <w:t xml:space="preserve">al Magistraturii </w:t>
      </w:r>
    </w:p>
    <w:p w14:paraId="5A40B67A" w14:textId="0127CB81" w:rsidR="00AC1385" w:rsidRDefault="0048098B" w:rsidP="000A3CCF">
      <w:pPr>
        <w:ind w:left="4956" w:firstLine="708"/>
        <w:jc w:val="center"/>
        <w:rPr>
          <w:rFonts w:eastAsia="Times New Roman" w:cs="Times New Roman"/>
          <w:bCs/>
          <w:szCs w:val="28"/>
          <w:lang w:val="ro-RO" w:eastAsia="ru-RU"/>
        </w:rPr>
      </w:pPr>
      <w:r w:rsidRPr="0048098B">
        <w:rPr>
          <w:rFonts w:eastAsia="Times New Roman" w:cs="Times New Roman"/>
          <w:bCs/>
          <w:szCs w:val="28"/>
          <w:lang w:val="ro-RO" w:eastAsia="ru-RU"/>
        </w:rPr>
        <w:t>mun, Chisinau, str. M.Eminescu 5,</w:t>
      </w:r>
    </w:p>
    <w:p w14:paraId="6EB6CD7B" w14:textId="77777777" w:rsidR="0048098B" w:rsidRPr="0048098B" w:rsidRDefault="0048098B" w:rsidP="0048098B">
      <w:pPr>
        <w:ind w:left="3540" w:firstLine="708"/>
        <w:jc w:val="center"/>
        <w:rPr>
          <w:rFonts w:eastAsia="Times New Roman" w:cs="Times New Roman"/>
          <w:bCs/>
          <w:szCs w:val="28"/>
          <w:lang w:val="ro-RO" w:eastAsia="ru-RU"/>
        </w:rPr>
      </w:pPr>
    </w:p>
    <w:p w14:paraId="6769D08D" w14:textId="14B93958" w:rsidR="00AC1385" w:rsidRPr="0048098B" w:rsidRDefault="00AC1385" w:rsidP="000A3CCF">
      <w:pPr>
        <w:ind w:left="3540" w:firstLine="708"/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48098B">
        <w:rPr>
          <w:rFonts w:eastAsia="Times New Roman" w:cs="Times New Roman"/>
          <w:b/>
          <w:szCs w:val="28"/>
          <w:lang w:val="ro-RO" w:eastAsia="ru-RU"/>
        </w:rPr>
        <w:t>Curții Supreme de Justiție</w:t>
      </w:r>
    </w:p>
    <w:p w14:paraId="50FC986E" w14:textId="62663D1E" w:rsidR="00456DCF" w:rsidRPr="00AD5411" w:rsidRDefault="000A3CCF" w:rsidP="00AD5411">
      <w:pPr>
        <w:autoSpaceDE w:val="0"/>
        <w:autoSpaceDN w:val="0"/>
        <w:adjustRightInd w:val="0"/>
        <w:spacing w:after="38"/>
        <w:jc w:val="right"/>
        <w:rPr>
          <w:rFonts w:eastAsia="Times New Roman" w:cs="Times New Roman"/>
          <w:color w:val="000000"/>
          <w:szCs w:val="28"/>
          <w:lang w:val="ro-RO" w:eastAsia="ru-RU"/>
        </w:rPr>
      </w:pPr>
      <w:r w:rsidRPr="000A3CCF">
        <w:rPr>
          <w:rFonts w:eastAsia="Times New Roman" w:cs="Times New Roman"/>
          <w:color w:val="000000"/>
          <w:szCs w:val="28"/>
          <w:lang w:val="ro-RO" w:eastAsia="ru-RU"/>
        </w:rPr>
        <w:t>str. M. Kogălniceanu 70, mun. Chişinău</w:t>
      </w:r>
    </w:p>
    <w:p w14:paraId="2D9B3993" w14:textId="77777777" w:rsidR="00456DCF" w:rsidRDefault="00456DCF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</w:p>
    <w:p w14:paraId="650FE813" w14:textId="0AE92774" w:rsidR="000F505F" w:rsidRPr="002A3099" w:rsidRDefault="000F505F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  <w:r w:rsidRPr="002A3099">
        <w:rPr>
          <w:rFonts w:eastAsia="Times New Roman" w:cs="Times New Roman"/>
          <w:b/>
          <w:szCs w:val="32"/>
          <w:lang w:val="ro-RO" w:eastAsia="ru-RU"/>
        </w:rPr>
        <w:t xml:space="preserve">N O T </w:t>
      </w:r>
      <w:r w:rsidRPr="002A3099">
        <w:rPr>
          <w:rFonts w:eastAsia="Times New Roman" w:cs="Times New Roman"/>
          <w:b/>
          <w:szCs w:val="32"/>
          <w:lang w:eastAsia="ru-RU"/>
        </w:rPr>
        <w:t>А</w:t>
      </w:r>
      <w:r w:rsidRPr="002A3099">
        <w:rPr>
          <w:rFonts w:eastAsia="Times New Roman" w:cs="Times New Roman"/>
          <w:b/>
          <w:szCs w:val="32"/>
          <w:lang w:val="ro-RO" w:eastAsia="ru-RU"/>
        </w:rPr>
        <w:t xml:space="preserve">   I N F O R M A T I V Ă</w:t>
      </w:r>
    </w:p>
    <w:p w14:paraId="2E471066" w14:textId="3C5F0D9D" w:rsidR="000F505F" w:rsidRPr="002A3099" w:rsidRDefault="000F505F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  <w:r w:rsidRPr="002A3099">
        <w:rPr>
          <w:rFonts w:eastAsia="Times New Roman" w:cs="Times New Roman"/>
          <w:b/>
          <w:szCs w:val="32"/>
          <w:lang w:val="ro-RO" w:eastAsia="ru-RU"/>
        </w:rPr>
        <w:t xml:space="preserve">privind efectuarea actului de justiţie în instanţa </w:t>
      </w:r>
    </w:p>
    <w:p w14:paraId="774CD751" w14:textId="4426BC1D" w:rsidR="000F505F" w:rsidRPr="002A3099" w:rsidRDefault="000F505F" w:rsidP="000F505F">
      <w:pPr>
        <w:jc w:val="center"/>
        <w:rPr>
          <w:lang w:val="en-US"/>
        </w:rPr>
      </w:pPr>
      <w:r w:rsidRPr="002A3099">
        <w:rPr>
          <w:rFonts w:eastAsia="Times New Roman" w:cs="Times New Roman"/>
          <w:b/>
          <w:szCs w:val="32"/>
          <w:u w:val="single"/>
          <w:lang w:val="ro-RO" w:eastAsia="ru-RU"/>
        </w:rPr>
        <w:t xml:space="preserve">de </w:t>
      </w:r>
      <w:r w:rsidRPr="002A3099">
        <w:rPr>
          <w:rFonts w:eastAsia="Times New Roman" w:cs="Times New Roman"/>
          <w:b/>
          <w:szCs w:val="28"/>
          <w:u w:val="single"/>
          <w:lang w:val="ro-RO" w:eastAsia="ru-RU"/>
        </w:rPr>
        <w:t xml:space="preserve">judecătoria Comrat </w:t>
      </w:r>
      <w:r w:rsidRPr="00945444">
        <w:rPr>
          <w:rFonts w:eastAsia="Times New Roman" w:cs="Times New Roman"/>
          <w:b/>
          <w:szCs w:val="28"/>
          <w:u w:val="single"/>
          <w:lang w:val="ro-RO"/>
        </w:rPr>
        <w:t xml:space="preserve">pentru </w:t>
      </w:r>
      <w:bookmarkStart w:id="1" w:name="_Hlk12959582"/>
      <w:r w:rsidRPr="002A3099">
        <w:rPr>
          <w:rFonts w:eastAsia="Times New Roman" w:cs="Times New Roman"/>
          <w:b/>
          <w:szCs w:val="32"/>
          <w:u w:val="single"/>
          <w:lang w:val="ro-RO" w:eastAsia="ru-RU"/>
        </w:rPr>
        <w:t>anului 20</w:t>
      </w:r>
      <w:r w:rsidR="005E5ABF" w:rsidRPr="00EC32B5">
        <w:rPr>
          <w:rFonts w:eastAsia="Times New Roman" w:cs="Times New Roman"/>
          <w:b/>
          <w:szCs w:val="32"/>
          <w:u w:val="single"/>
          <w:lang w:val="en-US" w:eastAsia="ru-RU"/>
        </w:rPr>
        <w:t>2</w:t>
      </w:r>
      <w:r w:rsidR="00D34FF0">
        <w:rPr>
          <w:rFonts w:eastAsia="Times New Roman" w:cs="Times New Roman"/>
          <w:b/>
          <w:szCs w:val="32"/>
          <w:u w:val="single"/>
          <w:lang w:val="en-US" w:eastAsia="ru-RU"/>
        </w:rPr>
        <w:t>2</w:t>
      </w:r>
      <w:r w:rsidRPr="002A3099">
        <w:rPr>
          <w:lang w:val="en-US"/>
        </w:rPr>
        <w:t xml:space="preserve">   </w:t>
      </w:r>
      <w:bookmarkEnd w:id="1"/>
    </w:p>
    <w:p w14:paraId="186B1D44" w14:textId="77777777" w:rsidR="00456DCF" w:rsidRDefault="00456DCF" w:rsidP="00AD5411">
      <w:pPr>
        <w:tabs>
          <w:tab w:val="left" w:pos="1102"/>
        </w:tabs>
        <w:jc w:val="both"/>
        <w:rPr>
          <w:rFonts w:eastAsia="Times New Roman" w:cs="Times New Roman"/>
          <w:szCs w:val="32"/>
          <w:lang w:val="en-US" w:eastAsia="ru-RU"/>
        </w:rPr>
      </w:pPr>
    </w:p>
    <w:p w14:paraId="7D351C0F" w14:textId="294A09EA" w:rsidR="000F505F" w:rsidRPr="00AD5411" w:rsidRDefault="000F505F" w:rsidP="00101008">
      <w:pPr>
        <w:tabs>
          <w:tab w:val="left" w:pos="1102"/>
        </w:tabs>
        <w:ind w:firstLine="567"/>
        <w:jc w:val="both"/>
        <w:rPr>
          <w:rFonts w:eastAsia="Times New Roman" w:cs="Times New Roman"/>
          <w:sz w:val="26"/>
          <w:szCs w:val="26"/>
          <w:lang w:val="en-US" w:eastAsia="ru-RU"/>
        </w:rPr>
      </w:pPr>
      <w:proofErr w:type="spellStart"/>
      <w:r w:rsidRPr="00AD5411">
        <w:rPr>
          <w:rFonts w:eastAsia="Times New Roman" w:cs="Times New Roman"/>
          <w:sz w:val="26"/>
          <w:szCs w:val="26"/>
          <w:lang w:val="en-US" w:eastAsia="ru-RU"/>
        </w:rPr>
        <w:t>În</w:t>
      </w:r>
      <w:proofErr w:type="spellEnd"/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AD5411">
        <w:rPr>
          <w:rFonts w:eastAsia="Times New Roman" w:cs="Times New Roman"/>
          <w:sz w:val="26"/>
          <w:szCs w:val="26"/>
          <w:lang w:val="en-US" w:eastAsia="ru-RU"/>
        </w:rPr>
        <w:t>baza</w:t>
      </w:r>
      <w:proofErr w:type="spellEnd"/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AD5411">
        <w:rPr>
          <w:rFonts w:eastAsia="Times New Roman" w:cs="Times New Roman"/>
          <w:sz w:val="26"/>
          <w:szCs w:val="26"/>
          <w:lang w:val="en-US" w:eastAsia="ru-RU"/>
        </w:rPr>
        <w:t>reorganizării</w:t>
      </w:r>
      <w:proofErr w:type="spellEnd"/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AD5411">
        <w:rPr>
          <w:rFonts w:eastAsia="Times New Roman" w:cs="Times New Roman"/>
          <w:sz w:val="26"/>
          <w:szCs w:val="26"/>
          <w:lang w:val="en-US" w:eastAsia="ru-RU"/>
        </w:rPr>
        <w:t>Judecătoria</w:t>
      </w:r>
      <w:proofErr w:type="spellEnd"/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 Comrat </w:t>
      </w:r>
      <w:proofErr w:type="spellStart"/>
      <w:r w:rsidRPr="00AD5411">
        <w:rPr>
          <w:rFonts w:eastAsia="Times New Roman" w:cs="Times New Roman"/>
          <w:sz w:val="26"/>
          <w:szCs w:val="26"/>
          <w:lang w:val="en-US" w:eastAsia="ru-RU"/>
        </w:rPr>
        <w:t>nou-creată</w:t>
      </w:r>
      <w:proofErr w:type="spellEnd"/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 cu </w:t>
      </w:r>
      <w:proofErr w:type="spellStart"/>
      <w:r w:rsidRPr="00AD5411">
        <w:rPr>
          <w:rFonts w:eastAsia="Times New Roman" w:cs="Times New Roman"/>
          <w:sz w:val="26"/>
          <w:szCs w:val="26"/>
          <w:lang w:val="en-US" w:eastAsia="ru-RU"/>
        </w:rPr>
        <w:t>sediile</w:t>
      </w:r>
      <w:proofErr w:type="spellEnd"/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: </w:t>
      </w:r>
      <w:proofErr w:type="spellStart"/>
      <w:r w:rsidRPr="00AD5411">
        <w:rPr>
          <w:rFonts w:eastAsia="Times New Roman" w:cs="Times New Roman"/>
          <w:sz w:val="26"/>
          <w:szCs w:val="26"/>
          <w:lang w:val="en-US" w:eastAsia="ru-RU"/>
        </w:rPr>
        <w:t>Judecătoria</w:t>
      </w:r>
      <w:proofErr w:type="spellEnd"/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 Comrat </w:t>
      </w:r>
      <w:proofErr w:type="spellStart"/>
      <w:r w:rsidRPr="00AD5411">
        <w:rPr>
          <w:rFonts w:eastAsia="Times New Roman" w:cs="Times New Roman"/>
          <w:sz w:val="26"/>
          <w:szCs w:val="26"/>
          <w:lang w:val="en-US" w:eastAsia="ru-RU"/>
        </w:rPr>
        <w:t>sediul</w:t>
      </w:r>
      <w:proofErr w:type="spellEnd"/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r w:rsidR="00101008" w:rsidRPr="00AD5411">
        <w:rPr>
          <w:rFonts w:eastAsia="Times New Roman" w:cs="Times New Roman"/>
          <w:sz w:val="26"/>
          <w:szCs w:val="26"/>
          <w:lang w:val="en-US" w:eastAsia="ru-RU"/>
        </w:rPr>
        <w:t>Central</w:t>
      </w:r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AD5411">
        <w:rPr>
          <w:rFonts w:eastAsia="Times New Roman" w:cs="Times New Roman"/>
          <w:sz w:val="26"/>
          <w:szCs w:val="26"/>
          <w:lang w:val="en-US" w:eastAsia="ru-RU"/>
        </w:rPr>
        <w:t>Judecătoria</w:t>
      </w:r>
      <w:proofErr w:type="spellEnd"/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 Comrat </w:t>
      </w:r>
      <w:proofErr w:type="spellStart"/>
      <w:r w:rsidRPr="00AD5411">
        <w:rPr>
          <w:rFonts w:eastAsia="Times New Roman" w:cs="Times New Roman"/>
          <w:sz w:val="26"/>
          <w:szCs w:val="26"/>
          <w:lang w:val="en-US" w:eastAsia="ru-RU"/>
        </w:rPr>
        <w:t>sediul</w:t>
      </w:r>
      <w:proofErr w:type="spellEnd"/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AD5411">
        <w:rPr>
          <w:rFonts w:eastAsia="Times New Roman" w:cs="Times New Roman"/>
          <w:sz w:val="26"/>
          <w:szCs w:val="26"/>
          <w:lang w:val="en-US" w:eastAsia="ru-RU"/>
        </w:rPr>
        <w:t>Vulcănești</w:t>
      </w:r>
      <w:proofErr w:type="spellEnd"/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AD5411">
        <w:rPr>
          <w:rFonts w:eastAsia="Times New Roman" w:cs="Times New Roman"/>
          <w:sz w:val="26"/>
          <w:szCs w:val="26"/>
          <w:lang w:val="en-US" w:eastAsia="ru-RU"/>
        </w:rPr>
        <w:t>Judecătoria</w:t>
      </w:r>
      <w:proofErr w:type="spellEnd"/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 Comrat </w:t>
      </w:r>
      <w:proofErr w:type="spellStart"/>
      <w:r w:rsidRPr="00AD5411">
        <w:rPr>
          <w:rFonts w:eastAsia="Times New Roman" w:cs="Times New Roman"/>
          <w:sz w:val="26"/>
          <w:szCs w:val="26"/>
          <w:lang w:val="en-US" w:eastAsia="ru-RU"/>
        </w:rPr>
        <w:t>sediul</w:t>
      </w:r>
      <w:proofErr w:type="spellEnd"/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AD5411">
        <w:rPr>
          <w:rFonts w:eastAsia="Times New Roman" w:cs="Times New Roman"/>
          <w:sz w:val="26"/>
          <w:szCs w:val="26"/>
          <w:lang w:val="en-US" w:eastAsia="ru-RU"/>
        </w:rPr>
        <w:t>Ceadîr</w:t>
      </w:r>
      <w:proofErr w:type="spellEnd"/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-Lunga. </w:t>
      </w:r>
    </w:p>
    <w:p w14:paraId="023D31AA" w14:textId="3CBBF6D2" w:rsidR="000F505F" w:rsidRPr="00AD5411" w:rsidRDefault="00C96C72" w:rsidP="000F505F">
      <w:pPr>
        <w:ind w:firstLine="567"/>
        <w:jc w:val="both"/>
        <w:rPr>
          <w:rFonts w:eastAsia="Times New Roman" w:cs="Times New Roman"/>
          <w:sz w:val="26"/>
          <w:szCs w:val="26"/>
          <w:lang w:val="ro-RO"/>
        </w:rPr>
      </w:pPr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La </w:t>
      </w:r>
      <w:proofErr w:type="spellStart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>Judecătoria</w:t>
      </w:r>
      <w:proofErr w:type="spellEnd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 xml:space="preserve"> Comrat </w:t>
      </w:r>
      <w:proofErr w:type="spellStart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>sediul</w:t>
      </w:r>
      <w:proofErr w:type="spellEnd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r w:rsidR="00101008" w:rsidRPr="00AD5411">
        <w:rPr>
          <w:rFonts w:eastAsia="Times New Roman" w:cs="Times New Roman"/>
          <w:sz w:val="26"/>
          <w:szCs w:val="26"/>
          <w:lang w:val="en-US" w:eastAsia="ru-RU"/>
        </w:rPr>
        <w:t xml:space="preserve">Central </w:t>
      </w:r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>-</w:t>
      </w:r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AD5411">
        <w:rPr>
          <w:rFonts w:eastAsia="Times New Roman" w:cs="Times New Roman"/>
          <w:sz w:val="26"/>
          <w:szCs w:val="26"/>
          <w:lang w:val="en-US" w:eastAsia="ru-RU"/>
        </w:rPr>
        <w:t>activează</w:t>
      </w:r>
      <w:proofErr w:type="spellEnd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r w:rsidR="00F67C46" w:rsidRPr="00AD5411">
        <w:rPr>
          <w:rFonts w:eastAsia="Times New Roman" w:cs="Times New Roman"/>
          <w:sz w:val="26"/>
          <w:szCs w:val="26"/>
          <w:lang w:val="en-US" w:eastAsia="ru-RU"/>
        </w:rPr>
        <w:t>5</w:t>
      </w:r>
      <w:r w:rsidR="000F505F" w:rsidRPr="00AD5411">
        <w:rPr>
          <w:rFonts w:eastAsia="Times New Roman" w:cs="Times New Roman"/>
          <w:sz w:val="26"/>
          <w:szCs w:val="26"/>
          <w:lang w:val="ro-RO"/>
        </w:rPr>
        <w:t xml:space="preserve"> judecăt</w:t>
      </w:r>
      <w:r w:rsidRPr="00AD5411">
        <w:rPr>
          <w:rFonts w:eastAsia="Times New Roman" w:cs="Times New Roman"/>
          <w:sz w:val="26"/>
          <w:szCs w:val="26"/>
          <w:lang w:val="ro-RO"/>
        </w:rPr>
        <w:t>or</w:t>
      </w:r>
      <w:r w:rsidR="000F505F" w:rsidRPr="00AD5411">
        <w:rPr>
          <w:rFonts w:eastAsia="Times New Roman" w:cs="Times New Roman"/>
          <w:sz w:val="26"/>
          <w:szCs w:val="26"/>
          <w:lang w:val="ro-RO"/>
        </w:rPr>
        <w:t>i</w:t>
      </w:r>
      <w:r w:rsidR="00F11486" w:rsidRPr="00AD5411">
        <w:rPr>
          <w:rFonts w:eastAsia="Times New Roman" w:cs="Times New Roman"/>
          <w:sz w:val="26"/>
          <w:szCs w:val="26"/>
          <w:lang w:val="en-US"/>
        </w:rPr>
        <w:t>:</w:t>
      </w:r>
      <w:r w:rsidR="00F11486" w:rsidRPr="00AD5411">
        <w:rPr>
          <w:rFonts w:eastAsia="Times New Roman" w:cs="Times New Roman"/>
          <w:sz w:val="26"/>
          <w:szCs w:val="26"/>
          <w:lang w:val="ro-RO"/>
        </w:rPr>
        <w:t xml:space="preserve"> Vasili Hrapacov, Serghei Popovici, </w:t>
      </w:r>
      <w:r w:rsidR="00975FFD" w:rsidRPr="00AD5411">
        <w:rPr>
          <w:rFonts w:eastAsia="Times New Roman" w:cs="Times New Roman"/>
          <w:sz w:val="26"/>
          <w:szCs w:val="26"/>
          <w:lang w:val="ro-RO"/>
        </w:rPr>
        <w:t xml:space="preserve">Denis Guțu, Marianna Hanganu, </w:t>
      </w:r>
      <w:r w:rsidR="00F11486" w:rsidRPr="00AD5411">
        <w:rPr>
          <w:rFonts w:eastAsia="Times New Roman" w:cs="Times New Roman"/>
          <w:sz w:val="26"/>
          <w:szCs w:val="26"/>
          <w:lang w:val="ro-RO"/>
        </w:rPr>
        <w:t>Valeri Hudoba</w:t>
      </w:r>
      <w:r w:rsidR="00975FFD" w:rsidRPr="00AD5411">
        <w:rPr>
          <w:rFonts w:eastAsia="Times New Roman" w:cs="Times New Roman"/>
          <w:sz w:val="26"/>
          <w:szCs w:val="26"/>
          <w:lang w:val="ro-RO"/>
        </w:rPr>
        <w:t>.</w:t>
      </w:r>
    </w:p>
    <w:p w14:paraId="30BBBA7D" w14:textId="618EFA0A" w:rsidR="00975FFD" w:rsidRPr="00AD5411" w:rsidRDefault="00E67003" w:rsidP="000F505F">
      <w:pPr>
        <w:ind w:firstLine="567"/>
        <w:jc w:val="both"/>
        <w:rPr>
          <w:rFonts w:eastAsia="Times New Roman" w:cs="Times New Roman"/>
          <w:sz w:val="26"/>
          <w:szCs w:val="26"/>
          <w:lang w:val="ro-RO"/>
        </w:rPr>
      </w:pPr>
      <w:r w:rsidRPr="00AD5411">
        <w:rPr>
          <w:rFonts w:eastAsia="Times New Roman" w:cs="Times New Roman"/>
          <w:sz w:val="26"/>
          <w:szCs w:val="26"/>
          <w:lang w:val="ro-RO"/>
        </w:rPr>
        <w:t xml:space="preserve">Pentru data de </w:t>
      </w:r>
      <w:r w:rsidR="00975FFD" w:rsidRPr="00AD5411">
        <w:rPr>
          <w:rFonts w:eastAsia="Times New Roman" w:cs="Times New Roman"/>
          <w:sz w:val="26"/>
          <w:szCs w:val="26"/>
          <w:lang w:val="ro-RO"/>
        </w:rPr>
        <w:t>16.07.2021 au exprirat atribuțiile judecătorului Judecătoriei Comrat Hudoba V.V., potrivit Decretului Președintelui Republicii Moldova nr.2196-VII din 11.07.2016 «privind numirea dlui Valeri HUDOBA judecător al Judecătoriei Comrat pe un termen de cinci ani», publicat Monitorul Oficial al RM nr.206-214 art. 460 din 15.07.2016.</w:t>
      </w:r>
    </w:p>
    <w:p w14:paraId="435E1BA7" w14:textId="3BC391AC" w:rsidR="00ED414B" w:rsidRPr="00AD5411" w:rsidRDefault="003830BB" w:rsidP="000F505F">
      <w:pPr>
        <w:ind w:firstLine="567"/>
        <w:jc w:val="both"/>
        <w:rPr>
          <w:rFonts w:eastAsia="Times New Roman" w:cs="Times New Roman"/>
          <w:sz w:val="26"/>
          <w:szCs w:val="26"/>
          <w:lang w:val="ro-RO"/>
        </w:rPr>
      </w:pPr>
      <w:r w:rsidRPr="00AD5411">
        <w:rPr>
          <w:rFonts w:eastAsia="Times New Roman" w:cs="Times New Roman"/>
          <w:sz w:val="26"/>
          <w:szCs w:val="26"/>
          <w:lang w:val="ro-RO"/>
        </w:rPr>
        <w:t>Astfel, în al doilea semestr</w:t>
      </w:r>
      <w:r w:rsidR="00C96C72" w:rsidRPr="00AD5411">
        <w:rPr>
          <w:rFonts w:eastAsia="Times New Roman" w:cs="Times New Roman"/>
          <w:sz w:val="26"/>
          <w:szCs w:val="26"/>
          <w:lang w:val="ro-RO"/>
        </w:rPr>
        <w:t>u</w:t>
      </w:r>
      <w:r w:rsidRPr="00AD5411">
        <w:rPr>
          <w:rFonts w:eastAsia="Times New Roman" w:cs="Times New Roman"/>
          <w:sz w:val="26"/>
          <w:szCs w:val="26"/>
          <w:lang w:val="ro-RO"/>
        </w:rPr>
        <w:t xml:space="preserve"> la judecătoria Comrat </w:t>
      </w:r>
      <w:proofErr w:type="spellStart"/>
      <w:r w:rsidR="00BA15B3" w:rsidRPr="00AD5411">
        <w:rPr>
          <w:rFonts w:eastAsia="Times New Roman" w:cs="Times New Roman"/>
          <w:sz w:val="26"/>
          <w:szCs w:val="26"/>
          <w:lang w:val="en-US" w:eastAsia="ru-RU"/>
        </w:rPr>
        <w:t>sediul</w:t>
      </w:r>
      <w:proofErr w:type="spellEnd"/>
      <w:r w:rsidR="00BA15B3" w:rsidRPr="00AD5411">
        <w:rPr>
          <w:rFonts w:eastAsia="Times New Roman" w:cs="Times New Roman"/>
          <w:sz w:val="26"/>
          <w:szCs w:val="26"/>
          <w:lang w:val="en-US" w:eastAsia="ru-RU"/>
        </w:rPr>
        <w:t xml:space="preserve"> Central </w:t>
      </w:r>
      <w:r w:rsidRPr="00AD5411">
        <w:rPr>
          <w:rFonts w:eastAsia="Times New Roman" w:cs="Times New Roman"/>
          <w:sz w:val="26"/>
          <w:szCs w:val="26"/>
          <w:lang w:val="ro-RO"/>
        </w:rPr>
        <w:t>justiție a fost înfăptuită de către 4 judecători</w:t>
      </w:r>
      <w:r w:rsidR="00ED414B" w:rsidRPr="00AD5411">
        <w:rPr>
          <w:rFonts w:eastAsia="Times New Roman" w:cs="Times New Roman"/>
          <w:sz w:val="26"/>
          <w:szCs w:val="26"/>
          <w:lang w:val="ro-RO"/>
        </w:rPr>
        <w:t>.</w:t>
      </w:r>
    </w:p>
    <w:p w14:paraId="44B9668D" w14:textId="77777777" w:rsidR="00ED414B" w:rsidRPr="00AD5411" w:rsidRDefault="00ED414B" w:rsidP="000F505F">
      <w:pPr>
        <w:ind w:firstLine="567"/>
        <w:jc w:val="both"/>
        <w:rPr>
          <w:rFonts w:eastAsia="Times New Roman" w:cs="Times New Roman"/>
          <w:sz w:val="26"/>
          <w:szCs w:val="26"/>
          <w:lang w:val="ro-RO"/>
        </w:rPr>
      </w:pPr>
    </w:p>
    <w:p w14:paraId="00A6FA2A" w14:textId="0E6D099B" w:rsidR="000F505F" w:rsidRPr="00AD5411" w:rsidRDefault="00CC1F26" w:rsidP="000F505F">
      <w:pPr>
        <w:ind w:firstLine="567"/>
        <w:jc w:val="both"/>
        <w:rPr>
          <w:rFonts w:eastAsia="Times New Roman" w:cs="Times New Roman"/>
          <w:sz w:val="26"/>
          <w:szCs w:val="26"/>
          <w:lang w:val="ro-RO"/>
        </w:rPr>
      </w:pPr>
      <w:r w:rsidRPr="00AD5411">
        <w:rPr>
          <w:rFonts w:eastAsia="Times New Roman" w:cs="Times New Roman"/>
          <w:sz w:val="26"/>
          <w:szCs w:val="26"/>
          <w:lang w:val="ro-RO" w:eastAsia="ru-RU"/>
        </w:rPr>
        <w:t xml:space="preserve">La </w:t>
      </w:r>
      <w:proofErr w:type="spellStart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>Judecătoria</w:t>
      </w:r>
      <w:proofErr w:type="spellEnd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 xml:space="preserve"> Comrat </w:t>
      </w:r>
      <w:proofErr w:type="spellStart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>sediul</w:t>
      </w:r>
      <w:proofErr w:type="spellEnd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>Vulcănești</w:t>
      </w:r>
      <w:proofErr w:type="spellEnd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 xml:space="preserve"> –</w:t>
      </w:r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AD5411">
        <w:rPr>
          <w:rFonts w:eastAsia="Times New Roman" w:cs="Times New Roman"/>
          <w:sz w:val="26"/>
          <w:szCs w:val="26"/>
          <w:lang w:val="en-US" w:eastAsia="ru-RU"/>
        </w:rPr>
        <w:t>activează</w:t>
      </w:r>
      <w:proofErr w:type="spellEnd"/>
      <w:r w:rsidR="000F505F" w:rsidRPr="00AD5411">
        <w:rPr>
          <w:rFonts w:eastAsia="Times New Roman" w:cs="Times New Roman"/>
          <w:sz w:val="26"/>
          <w:szCs w:val="26"/>
          <w:lang w:val="ro-RO"/>
        </w:rPr>
        <w:t xml:space="preserve"> </w:t>
      </w:r>
      <w:r w:rsidR="00F67C46" w:rsidRPr="00AD5411">
        <w:rPr>
          <w:rFonts w:eastAsia="Times New Roman" w:cs="Times New Roman"/>
          <w:sz w:val="26"/>
          <w:szCs w:val="26"/>
          <w:lang w:val="en-US"/>
        </w:rPr>
        <w:t>2</w:t>
      </w:r>
      <w:r w:rsidR="000F505F" w:rsidRPr="00AD5411">
        <w:rPr>
          <w:rFonts w:eastAsia="Times New Roman" w:cs="Times New Roman"/>
          <w:sz w:val="26"/>
          <w:szCs w:val="26"/>
          <w:lang w:val="ro-RO"/>
        </w:rPr>
        <w:t xml:space="preserve"> judecător</w:t>
      </w:r>
      <w:r w:rsidR="00E67003" w:rsidRPr="00AD5411">
        <w:rPr>
          <w:rFonts w:eastAsia="Times New Roman" w:cs="Times New Roman"/>
          <w:sz w:val="26"/>
          <w:szCs w:val="26"/>
          <w:lang w:val="ro-RO"/>
        </w:rPr>
        <w:t>i</w:t>
      </w:r>
      <w:r w:rsidR="00ED414B" w:rsidRPr="00AD5411">
        <w:rPr>
          <w:rFonts w:eastAsia="Times New Roman" w:cs="Times New Roman"/>
          <w:sz w:val="26"/>
          <w:szCs w:val="26"/>
          <w:lang w:val="en-US"/>
        </w:rPr>
        <w:t xml:space="preserve">: </w:t>
      </w:r>
      <w:r w:rsidR="00ED414B" w:rsidRPr="00AD5411">
        <w:rPr>
          <w:rFonts w:eastAsia="Times New Roman" w:cs="Times New Roman"/>
          <w:sz w:val="26"/>
          <w:szCs w:val="26"/>
          <w:lang w:val="ro-RO"/>
        </w:rPr>
        <w:t>Igor Botezatu</w:t>
      </w:r>
      <w:r w:rsidR="00801C4F" w:rsidRPr="00AD5411">
        <w:rPr>
          <w:rFonts w:eastAsia="Times New Roman" w:cs="Times New Roman"/>
          <w:sz w:val="26"/>
          <w:szCs w:val="26"/>
          <w:lang w:val="en-US"/>
        </w:rPr>
        <w:t xml:space="preserve"> </w:t>
      </w:r>
      <w:r w:rsidR="00801C4F" w:rsidRPr="00AD5411">
        <w:rPr>
          <w:rFonts w:eastAsia="Times New Roman" w:cs="Times New Roman"/>
          <w:sz w:val="26"/>
          <w:szCs w:val="26"/>
          <w:lang w:val="ro-RO"/>
        </w:rPr>
        <w:t>și Liudmila Camerzan-Rotaru.</w:t>
      </w:r>
    </w:p>
    <w:p w14:paraId="1DDB05B7" w14:textId="29B1566E" w:rsidR="00801C4F" w:rsidRPr="00AD5411" w:rsidRDefault="00801C4F" w:rsidP="000F505F">
      <w:pPr>
        <w:ind w:firstLine="567"/>
        <w:jc w:val="both"/>
        <w:rPr>
          <w:rFonts w:eastAsia="Times New Roman" w:cs="Times New Roman"/>
          <w:sz w:val="26"/>
          <w:szCs w:val="26"/>
          <w:lang w:val="ro-RO"/>
        </w:rPr>
      </w:pPr>
      <w:r w:rsidRPr="00AD5411">
        <w:rPr>
          <w:rFonts w:eastAsia="Times New Roman" w:cs="Times New Roman"/>
          <w:sz w:val="26"/>
          <w:szCs w:val="26"/>
          <w:lang w:val="ro-RO"/>
        </w:rPr>
        <w:t xml:space="preserve"> </w:t>
      </w:r>
      <w:r w:rsidR="00E67003" w:rsidRPr="00AD5411">
        <w:rPr>
          <w:rFonts w:eastAsia="Times New Roman" w:cs="Times New Roman"/>
          <w:sz w:val="26"/>
          <w:szCs w:val="26"/>
          <w:lang w:val="ro-RO"/>
        </w:rPr>
        <w:t>Din data de</w:t>
      </w:r>
      <w:r w:rsidRPr="00AD5411">
        <w:rPr>
          <w:rFonts w:eastAsia="Times New Roman" w:cs="Times New Roman"/>
          <w:sz w:val="26"/>
          <w:szCs w:val="26"/>
          <w:lang w:val="ro-RO"/>
        </w:rPr>
        <w:t xml:space="preserve"> 22</w:t>
      </w:r>
      <w:r w:rsidR="00E67003" w:rsidRPr="00AD5411">
        <w:rPr>
          <w:rFonts w:eastAsia="Times New Roman" w:cs="Times New Roman"/>
          <w:sz w:val="26"/>
          <w:szCs w:val="26"/>
          <w:lang w:val="ro-RO"/>
        </w:rPr>
        <w:t>.</w:t>
      </w:r>
      <w:r w:rsidRPr="00AD5411">
        <w:rPr>
          <w:rFonts w:eastAsia="Times New Roman" w:cs="Times New Roman"/>
          <w:sz w:val="26"/>
          <w:szCs w:val="26"/>
          <w:lang w:val="ro-RO"/>
        </w:rPr>
        <w:t>01</w:t>
      </w:r>
      <w:r w:rsidR="00E67003" w:rsidRPr="00AD5411">
        <w:rPr>
          <w:rFonts w:eastAsia="Times New Roman" w:cs="Times New Roman"/>
          <w:sz w:val="26"/>
          <w:szCs w:val="26"/>
          <w:lang w:val="ro-RO"/>
        </w:rPr>
        <w:t>.</w:t>
      </w:r>
      <w:r w:rsidRPr="00AD5411">
        <w:rPr>
          <w:rFonts w:eastAsia="Times New Roman" w:cs="Times New Roman"/>
          <w:sz w:val="26"/>
          <w:szCs w:val="26"/>
          <w:lang w:val="ro-RO"/>
        </w:rPr>
        <w:t xml:space="preserve">2021 </w:t>
      </w:r>
      <w:r w:rsidR="00543A37" w:rsidRPr="00AD5411">
        <w:rPr>
          <w:rFonts w:eastAsia="Times New Roman" w:cs="Times New Roman"/>
          <w:sz w:val="26"/>
          <w:szCs w:val="26"/>
          <w:lang w:val="ro-RO"/>
        </w:rPr>
        <w:t>judecător</w:t>
      </w:r>
      <w:r w:rsidRPr="00AD5411">
        <w:rPr>
          <w:rFonts w:eastAsia="Times New Roman" w:cs="Times New Roman"/>
          <w:sz w:val="26"/>
          <w:szCs w:val="26"/>
          <w:lang w:val="ro-RO"/>
        </w:rPr>
        <w:t xml:space="preserve"> </w:t>
      </w:r>
      <w:r w:rsidR="00543A37" w:rsidRPr="00AD5411">
        <w:rPr>
          <w:rFonts w:eastAsia="Times New Roman" w:cs="Times New Roman"/>
          <w:sz w:val="26"/>
          <w:szCs w:val="26"/>
          <w:lang w:val="ro-RO"/>
        </w:rPr>
        <w:t xml:space="preserve">Liudmila Camerzan-Rotaru </w:t>
      </w:r>
      <w:r w:rsidR="00E67003" w:rsidRPr="00AD5411">
        <w:rPr>
          <w:rFonts w:eastAsia="Times New Roman" w:cs="Times New Roman"/>
          <w:sz w:val="26"/>
          <w:szCs w:val="26"/>
          <w:lang w:val="ro-RO"/>
        </w:rPr>
        <w:t>se află</w:t>
      </w:r>
      <w:r w:rsidR="004430D3" w:rsidRPr="00AD5411">
        <w:rPr>
          <w:rFonts w:eastAsia="Times New Roman" w:cs="Times New Roman"/>
          <w:sz w:val="26"/>
          <w:szCs w:val="26"/>
          <w:lang w:val="ro-RO"/>
        </w:rPr>
        <w:t xml:space="preserve"> </w:t>
      </w:r>
      <w:r w:rsidR="00E67003" w:rsidRPr="00AD5411">
        <w:rPr>
          <w:rFonts w:eastAsia="Times New Roman" w:cs="Times New Roman"/>
          <w:sz w:val="26"/>
          <w:szCs w:val="26"/>
          <w:lang w:val="ro-RO"/>
        </w:rPr>
        <w:t xml:space="preserve">în concediul de </w:t>
      </w:r>
      <w:r w:rsidR="004430D3" w:rsidRPr="00AD5411">
        <w:rPr>
          <w:rFonts w:eastAsia="Times New Roman" w:cs="Times New Roman"/>
          <w:sz w:val="26"/>
          <w:szCs w:val="26"/>
          <w:lang w:val="ro-RO"/>
        </w:rPr>
        <w:t>îngrijire a copilului</w:t>
      </w:r>
      <w:r w:rsidR="00543A37" w:rsidRPr="00AD5411">
        <w:rPr>
          <w:rFonts w:eastAsia="Times New Roman" w:cs="Times New Roman"/>
          <w:sz w:val="26"/>
          <w:szCs w:val="26"/>
          <w:lang w:val="ro-RO"/>
        </w:rPr>
        <w:t>.</w:t>
      </w:r>
    </w:p>
    <w:p w14:paraId="431E356E" w14:textId="472CB4A3" w:rsidR="00543A37" w:rsidRPr="00AD5411" w:rsidRDefault="004430D3" w:rsidP="000F505F">
      <w:pPr>
        <w:ind w:firstLine="567"/>
        <w:jc w:val="both"/>
        <w:rPr>
          <w:rFonts w:eastAsia="Times New Roman" w:cs="Times New Roman"/>
          <w:sz w:val="26"/>
          <w:szCs w:val="26"/>
          <w:lang w:val="ro-RO"/>
        </w:rPr>
      </w:pPr>
      <w:r w:rsidRPr="00AD5411">
        <w:rPr>
          <w:rFonts w:eastAsia="Times New Roman" w:cs="Times New Roman"/>
          <w:sz w:val="26"/>
          <w:szCs w:val="26"/>
          <w:lang w:val="ro-RO"/>
        </w:rPr>
        <w:t>Astfel</w:t>
      </w:r>
      <w:r w:rsidR="00543A37" w:rsidRPr="00AD5411">
        <w:rPr>
          <w:rFonts w:eastAsia="Times New Roman" w:cs="Times New Roman"/>
          <w:sz w:val="26"/>
          <w:szCs w:val="26"/>
          <w:lang w:val="ro-RO"/>
        </w:rPr>
        <w:t xml:space="preserve">, </w:t>
      </w:r>
      <w:r w:rsidR="00BA15B3" w:rsidRPr="00AD5411">
        <w:rPr>
          <w:rFonts w:eastAsia="Times New Roman" w:cs="Times New Roman"/>
          <w:sz w:val="26"/>
          <w:szCs w:val="26"/>
          <w:lang w:val="ro-RO"/>
        </w:rPr>
        <w:t xml:space="preserve">în al doilea semestru la judecătoria Comrat </w:t>
      </w:r>
      <w:r w:rsidR="00543A37" w:rsidRPr="00AD5411">
        <w:rPr>
          <w:rFonts w:eastAsia="Times New Roman" w:cs="Times New Roman"/>
          <w:sz w:val="26"/>
          <w:szCs w:val="26"/>
          <w:lang w:val="ro-RO" w:eastAsia="ru-RU"/>
        </w:rPr>
        <w:t xml:space="preserve">sediul Vulcănești </w:t>
      </w:r>
      <w:r w:rsidR="00101008" w:rsidRPr="00AD5411">
        <w:rPr>
          <w:rFonts w:eastAsia="Times New Roman" w:cs="Times New Roman"/>
          <w:sz w:val="26"/>
          <w:szCs w:val="26"/>
          <w:lang w:val="ro-RO"/>
        </w:rPr>
        <w:t xml:space="preserve">justiție a fost înfăptuită de către </w:t>
      </w:r>
      <w:r w:rsidR="00543A37" w:rsidRPr="00AD5411">
        <w:rPr>
          <w:rFonts w:eastAsia="Times New Roman" w:cs="Times New Roman"/>
          <w:sz w:val="26"/>
          <w:szCs w:val="26"/>
          <w:lang w:val="ro-RO"/>
        </w:rPr>
        <w:t xml:space="preserve">1 </w:t>
      </w:r>
      <w:r w:rsidR="00101008" w:rsidRPr="00AD5411">
        <w:rPr>
          <w:rFonts w:eastAsia="Times New Roman" w:cs="Times New Roman"/>
          <w:sz w:val="26"/>
          <w:szCs w:val="26"/>
          <w:lang w:val="ro-RO"/>
        </w:rPr>
        <w:t>judecător</w:t>
      </w:r>
      <w:r w:rsidR="00543A37" w:rsidRPr="00AD5411">
        <w:rPr>
          <w:rFonts w:eastAsia="Times New Roman" w:cs="Times New Roman"/>
          <w:sz w:val="26"/>
          <w:szCs w:val="26"/>
          <w:lang w:val="ro-RO"/>
        </w:rPr>
        <w:t>.</w:t>
      </w:r>
    </w:p>
    <w:p w14:paraId="00447244" w14:textId="77777777" w:rsidR="00BD02B0" w:rsidRPr="00AD5411" w:rsidRDefault="00BD02B0" w:rsidP="000F505F">
      <w:pPr>
        <w:ind w:firstLine="567"/>
        <w:jc w:val="both"/>
        <w:rPr>
          <w:rFonts w:eastAsia="Times New Roman" w:cs="Times New Roman"/>
          <w:sz w:val="26"/>
          <w:szCs w:val="26"/>
          <w:lang w:val="ro-RO"/>
        </w:rPr>
      </w:pPr>
    </w:p>
    <w:p w14:paraId="20D7C19A" w14:textId="1A974082" w:rsidR="000F505F" w:rsidRPr="00AD5411" w:rsidRDefault="00CC1F26" w:rsidP="000F505F">
      <w:pPr>
        <w:ind w:firstLine="567"/>
        <w:jc w:val="both"/>
        <w:rPr>
          <w:rFonts w:eastAsia="Times New Roman" w:cs="Times New Roman"/>
          <w:sz w:val="26"/>
          <w:szCs w:val="26"/>
          <w:lang w:val="ro-RO" w:eastAsia="ru-RU"/>
        </w:rPr>
      </w:pPr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La </w:t>
      </w:r>
      <w:proofErr w:type="spellStart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>Judecătoria</w:t>
      </w:r>
      <w:proofErr w:type="spellEnd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 xml:space="preserve"> Comrat </w:t>
      </w:r>
      <w:proofErr w:type="spellStart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>sediul</w:t>
      </w:r>
      <w:proofErr w:type="spellEnd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>Ceadîr</w:t>
      </w:r>
      <w:proofErr w:type="spellEnd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>-Lunga</w:t>
      </w:r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>-</w:t>
      </w:r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AD5411">
        <w:rPr>
          <w:rFonts w:eastAsia="Times New Roman" w:cs="Times New Roman"/>
          <w:sz w:val="26"/>
          <w:szCs w:val="26"/>
          <w:lang w:val="en-US" w:eastAsia="ru-RU"/>
        </w:rPr>
        <w:t>activează</w:t>
      </w:r>
      <w:proofErr w:type="spellEnd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r w:rsidR="00F67C46" w:rsidRPr="00AD5411">
        <w:rPr>
          <w:rFonts w:eastAsia="Times New Roman" w:cs="Times New Roman"/>
          <w:sz w:val="26"/>
          <w:szCs w:val="26"/>
          <w:lang w:val="en-US" w:eastAsia="ru-RU"/>
        </w:rPr>
        <w:t>3</w:t>
      </w:r>
      <w:r w:rsidR="000F505F" w:rsidRPr="00AD5411">
        <w:rPr>
          <w:rFonts w:eastAsia="Times New Roman" w:cs="Times New Roman"/>
          <w:sz w:val="26"/>
          <w:szCs w:val="26"/>
          <w:lang w:val="ro-RO"/>
        </w:rPr>
        <w:t xml:space="preserve"> judecători</w:t>
      </w:r>
      <w:r w:rsidR="00BD02B0" w:rsidRPr="00AD5411">
        <w:rPr>
          <w:rFonts w:eastAsia="Times New Roman" w:cs="Times New Roman"/>
          <w:sz w:val="26"/>
          <w:szCs w:val="26"/>
          <w:lang w:val="en-US" w:eastAsia="ru-RU"/>
        </w:rPr>
        <w:t xml:space="preserve">: </w:t>
      </w:r>
      <w:r w:rsidR="00BD02B0" w:rsidRPr="00AD5411">
        <w:rPr>
          <w:rFonts w:eastAsia="Times New Roman" w:cs="Times New Roman"/>
          <w:sz w:val="26"/>
          <w:szCs w:val="26"/>
          <w:lang w:val="ro-RO" w:eastAsia="ru-RU"/>
        </w:rPr>
        <w:t>Lazareva Nadejda, Stanislav Rău, Vitalie Muntean.</w:t>
      </w:r>
    </w:p>
    <w:p w14:paraId="7103333A" w14:textId="3B0149BE" w:rsidR="00AD5411" w:rsidRPr="00AD5411" w:rsidRDefault="007A6014" w:rsidP="00BA15B3">
      <w:pPr>
        <w:ind w:firstLine="567"/>
        <w:jc w:val="both"/>
        <w:rPr>
          <w:rFonts w:eastAsia="Times New Roman" w:cs="Times New Roman"/>
          <w:sz w:val="26"/>
          <w:szCs w:val="26"/>
          <w:lang w:val="ro-RO"/>
        </w:rPr>
      </w:pPr>
      <w:bookmarkStart w:id="2" w:name="_Hlk534789296"/>
      <w:r w:rsidRPr="00A94E97">
        <w:rPr>
          <w:rFonts w:eastAsia="Times New Roman" w:cs="Times New Roman"/>
          <w:sz w:val="26"/>
          <w:szCs w:val="26"/>
          <w:lang w:val="ro-RO"/>
        </w:rPr>
        <w:t xml:space="preserve">Prin </w:t>
      </w:r>
      <w:proofErr w:type="spellStart"/>
      <w:r w:rsidR="00DF6BD6" w:rsidRPr="00A94E97">
        <w:rPr>
          <w:rFonts w:eastAsia="Times New Roman" w:cs="Times New Roman"/>
          <w:sz w:val="26"/>
          <w:szCs w:val="26"/>
          <w:lang w:val="ro-RO"/>
        </w:rPr>
        <w:t>Ho</w:t>
      </w:r>
      <w:r w:rsidR="00A94E97">
        <w:rPr>
          <w:rFonts w:eastAsia="Times New Roman" w:cs="Times New Roman"/>
          <w:sz w:val="26"/>
          <w:szCs w:val="26"/>
          <w:lang w:val="ro-RO"/>
        </w:rPr>
        <w:t>t</w:t>
      </w:r>
      <w:r w:rsidR="00DF6BD6" w:rsidRPr="00A94E97">
        <w:rPr>
          <w:rFonts w:eastAsia="Times New Roman" w:cs="Times New Roman"/>
          <w:sz w:val="26"/>
          <w:szCs w:val="26"/>
          <w:lang w:val="ro-RO"/>
        </w:rPr>
        <w:t>ăr</w:t>
      </w:r>
      <w:r w:rsidR="00A94E97">
        <w:rPr>
          <w:rFonts w:eastAsia="Times New Roman" w:cs="Times New Roman"/>
          <w:sz w:val="26"/>
          <w:szCs w:val="26"/>
          <w:lang w:val="ro-RO"/>
        </w:rPr>
        <w:t>î</w:t>
      </w:r>
      <w:r w:rsidR="00DF6BD6" w:rsidRPr="00A94E97">
        <w:rPr>
          <w:rFonts w:eastAsia="Times New Roman" w:cs="Times New Roman"/>
          <w:sz w:val="26"/>
          <w:szCs w:val="26"/>
          <w:lang w:val="ro-RO"/>
        </w:rPr>
        <w:t>ria</w:t>
      </w:r>
      <w:proofErr w:type="spellEnd"/>
      <w:r w:rsidRPr="00A94E97">
        <w:rPr>
          <w:rFonts w:eastAsia="Times New Roman" w:cs="Times New Roman"/>
          <w:sz w:val="26"/>
          <w:szCs w:val="26"/>
          <w:lang w:val="ro-RO"/>
        </w:rPr>
        <w:t xml:space="preserve"> </w:t>
      </w:r>
      <w:proofErr w:type="spellStart"/>
      <w:r w:rsidR="00DF6BD6" w:rsidRPr="00A94E97">
        <w:rPr>
          <w:rFonts w:eastAsia="Times New Roman" w:cs="Times New Roman"/>
          <w:bCs/>
          <w:szCs w:val="28"/>
          <w:lang w:val="en-US" w:eastAsia="ru-RU"/>
        </w:rPr>
        <w:t>Consiliul</w:t>
      </w:r>
      <w:proofErr w:type="spellEnd"/>
      <w:r w:rsidR="00DF6BD6" w:rsidRPr="00A94E97">
        <w:rPr>
          <w:rFonts w:eastAsia="Times New Roman" w:cs="Times New Roman"/>
          <w:bCs/>
          <w:szCs w:val="28"/>
          <w:lang w:val="en-US" w:eastAsia="ru-RU"/>
        </w:rPr>
        <w:t xml:space="preserve"> Superior </w:t>
      </w:r>
      <w:r w:rsidR="00DF6BD6" w:rsidRPr="00A94E97">
        <w:rPr>
          <w:rFonts w:eastAsia="Times New Roman" w:cs="Times New Roman"/>
          <w:bCs/>
          <w:szCs w:val="28"/>
          <w:lang w:val="ro-RO" w:eastAsia="ru-RU"/>
        </w:rPr>
        <w:t>al Magistraturii</w:t>
      </w:r>
      <w:r w:rsidR="00DF6BD6" w:rsidRPr="00A94E97">
        <w:rPr>
          <w:rFonts w:eastAsia="Times New Roman" w:cs="Times New Roman"/>
          <w:b/>
          <w:szCs w:val="28"/>
          <w:lang w:val="ro-RO" w:eastAsia="ru-RU"/>
        </w:rPr>
        <w:t xml:space="preserve"> </w:t>
      </w:r>
      <w:r w:rsidRPr="00A94E97">
        <w:rPr>
          <w:rFonts w:eastAsia="Times New Roman" w:cs="Times New Roman"/>
          <w:sz w:val="26"/>
          <w:szCs w:val="26"/>
          <w:lang w:val="ro-RO"/>
        </w:rPr>
        <w:t>nr.</w:t>
      </w:r>
      <w:r w:rsidR="00DF6BD6" w:rsidRPr="00A94E97">
        <w:rPr>
          <w:rFonts w:eastAsia="Times New Roman" w:cs="Times New Roman"/>
          <w:sz w:val="26"/>
          <w:szCs w:val="26"/>
          <w:lang w:val="ro-RO"/>
        </w:rPr>
        <w:t>168/13</w:t>
      </w:r>
      <w:r w:rsidRPr="00A94E97">
        <w:rPr>
          <w:rFonts w:eastAsia="Times New Roman" w:cs="Times New Roman"/>
          <w:sz w:val="26"/>
          <w:szCs w:val="26"/>
          <w:lang w:val="ro-RO"/>
        </w:rPr>
        <w:t xml:space="preserve"> din </w:t>
      </w:r>
      <w:r w:rsidR="00A94E97" w:rsidRPr="00A94E97">
        <w:rPr>
          <w:rFonts w:eastAsia="Times New Roman" w:cs="Times New Roman"/>
          <w:sz w:val="26"/>
          <w:szCs w:val="26"/>
          <w:lang w:val="ro-RO"/>
        </w:rPr>
        <w:t>09 septembrie</w:t>
      </w:r>
      <w:r w:rsidRPr="00A94E97">
        <w:rPr>
          <w:rFonts w:eastAsia="Times New Roman" w:cs="Times New Roman"/>
          <w:sz w:val="26"/>
          <w:szCs w:val="26"/>
          <w:lang w:val="ro-RO"/>
        </w:rPr>
        <w:t xml:space="preserve"> 20</w:t>
      </w:r>
      <w:r w:rsidR="00A94E97" w:rsidRPr="00A94E97">
        <w:rPr>
          <w:rFonts w:eastAsia="Times New Roman" w:cs="Times New Roman"/>
          <w:sz w:val="26"/>
          <w:szCs w:val="26"/>
          <w:lang w:val="ro-RO"/>
        </w:rPr>
        <w:t>22</w:t>
      </w:r>
      <w:r w:rsidRPr="00A94E97">
        <w:rPr>
          <w:rFonts w:eastAsia="Times New Roman" w:cs="Times New Roman"/>
          <w:sz w:val="26"/>
          <w:szCs w:val="26"/>
          <w:lang w:val="ro-RO"/>
        </w:rPr>
        <w:t xml:space="preserve">  judecător</w:t>
      </w:r>
      <w:r w:rsidRPr="00A94E97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A94E97">
        <w:rPr>
          <w:rFonts w:eastAsia="Times New Roman" w:cs="Times New Roman"/>
          <w:sz w:val="26"/>
          <w:szCs w:val="26"/>
          <w:lang w:val="ro-RO"/>
        </w:rPr>
        <w:t>N.Lazareva</w:t>
      </w:r>
      <w:proofErr w:type="spellEnd"/>
      <w:r w:rsidRPr="00A94E97">
        <w:rPr>
          <w:rFonts w:eastAsia="Times New Roman" w:cs="Times New Roman"/>
          <w:sz w:val="26"/>
          <w:szCs w:val="26"/>
          <w:lang w:val="ro-RO"/>
        </w:rPr>
        <w:t xml:space="preserve"> a fost eliberat din funcția de judecător al judecătoriei Comrat, conform cererii de demisie.</w:t>
      </w:r>
      <w:bookmarkEnd w:id="2"/>
    </w:p>
    <w:p w14:paraId="1F1D9E57" w14:textId="45AF4BFE" w:rsidR="00BA15B3" w:rsidRPr="00AD5411" w:rsidRDefault="00BA15B3" w:rsidP="00BA15B3">
      <w:pPr>
        <w:ind w:firstLine="567"/>
        <w:jc w:val="both"/>
        <w:rPr>
          <w:rFonts w:eastAsia="Times New Roman" w:cs="Times New Roman"/>
          <w:sz w:val="26"/>
          <w:szCs w:val="26"/>
          <w:lang w:val="ro-RO"/>
        </w:rPr>
      </w:pPr>
      <w:r w:rsidRPr="00AD5411">
        <w:rPr>
          <w:rFonts w:eastAsia="Times New Roman" w:cs="Times New Roman"/>
          <w:sz w:val="26"/>
          <w:szCs w:val="26"/>
          <w:lang w:val="ro-RO"/>
        </w:rPr>
        <w:t xml:space="preserve">Astfel, în al doilea semestru la judecătoria Comrat </w:t>
      </w:r>
      <w:r w:rsidRPr="00AD5411">
        <w:rPr>
          <w:rFonts w:eastAsia="Times New Roman" w:cs="Times New Roman"/>
          <w:sz w:val="26"/>
          <w:szCs w:val="26"/>
          <w:lang w:val="ro-RO" w:eastAsia="ru-RU"/>
        </w:rPr>
        <w:t xml:space="preserve">sediul </w:t>
      </w:r>
      <w:proofErr w:type="spellStart"/>
      <w:r w:rsidR="00BE6DCD" w:rsidRPr="00AD5411">
        <w:rPr>
          <w:rFonts w:eastAsia="Times New Roman" w:cs="Times New Roman"/>
          <w:sz w:val="26"/>
          <w:szCs w:val="26"/>
          <w:lang w:val="en-US" w:eastAsia="ru-RU"/>
        </w:rPr>
        <w:t>Ceadîr</w:t>
      </w:r>
      <w:proofErr w:type="spellEnd"/>
      <w:r w:rsidR="00BE6DCD" w:rsidRPr="00AD5411">
        <w:rPr>
          <w:rFonts w:eastAsia="Times New Roman" w:cs="Times New Roman"/>
          <w:sz w:val="26"/>
          <w:szCs w:val="26"/>
          <w:lang w:val="en-US" w:eastAsia="ru-RU"/>
        </w:rPr>
        <w:t xml:space="preserve">-Lunga </w:t>
      </w:r>
      <w:r w:rsidRPr="00AD5411">
        <w:rPr>
          <w:rFonts w:eastAsia="Times New Roman" w:cs="Times New Roman"/>
          <w:sz w:val="26"/>
          <w:szCs w:val="26"/>
          <w:lang w:val="ro-RO"/>
        </w:rPr>
        <w:t xml:space="preserve">justiție a fost înfăptuită de către </w:t>
      </w:r>
      <w:r w:rsidR="00BE6DCD" w:rsidRPr="00AD5411">
        <w:rPr>
          <w:rFonts w:eastAsia="Times New Roman" w:cs="Times New Roman"/>
          <w:sz w:val="26"/>
          <w:szCs w:val="26"/>
          <w:lang w:val="ro-RO"/>
        </w:rPr>
        <w:t>2</w:t>
      </w:r>
      <w:r w:rsidRPr="00AD5411">
        <w:rPr>
          <w:rFonts w:eastAsia="Times New Roman" w:cs="Times New Roman"/>
          <w:sz w:val="26"/>
          <w:szCs w:val="26"/>
          <w:lang w:val="ro-RO"/>
        </w:rPr>
        <w:t xml:space="preserve"> judecător.</w:t>
      </w:r>
    </w:p>
    <w:p w14:paraId="7574E7D5" w14:textId="07B88AA3" w:rsidR="000F505F" w:rsidRDefault="000F505F" w:rsidP="000F505F">
      <w:pPr>
        <w:jc w:val="center"/>
        <w:rPr>
          <w:rFonts w:eastAsia="Times New Roman" w:cs="Times New Roman"/>
          <w:b/>
          <w:sz w:val="26"/>
          <w:szCs w:val="26"/>
          <w:lang w:val="ro-RO" w:eastAsia="ru-RU"/>
        </w:rPr>
      </w:pPr>
    </w:p>
    <w:p w14:paraId="12EF45AD" w14:textId="0050B72C" w:rsidR="00CB182D" w:rsidRDefault="00CB182D" w:rsidP="00E53259">
      <w:pPr>
        <w:rPr>
          <w:rFonts w:eastAsia="Times New Roman" w:cs="Times New Roman"/>
          <w:b/>
          <w:szCs w:val="32"/>
          <w:lang w:val="ro-RO" w:eastAsia="ru-RU"/>
        </w:rPr>
      </w:pPr>
    </w:p>
    <w:p w14:paraId="4D6DA9F1" w14:textId="77777777" w:rsidR="000F505F" w:rsidRPr="001A01AF" w:rsidRDefault="000F505F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  <w:bookmarkStart w:id="3" w:name="_Hlk29973909"/>
      <w:r w:rsidRPr="001A01AF">
        <w:rPr>
          <w:rFonts w:eastAsia="Times New Roman" w:cs="Times New Roman"/>
          <w:b/>
          <w:szCs w:val="32"/>
          <w:lang w:val="ro-RO" w:eastAsia="ru-RU"/>
        </w:rPr>
        <w:t xml:space="preserve">N O T </w:t>
      </w:r>
      <w:r w:rsidRPr="001A01AF">
        <w:rPr>
          <w:rFonts w:eastAsia="Times New Roman" w:cs="Times New Roman"/>
          <w:b/>
          <w:szCs w:val="32"/>
          <w:lang w:eastAsia="ru-RU"/>
        </w:rPr>
        <w:t>А</w:t>
      </w:r>
      <w:r w:rsidRPr="001A01AF">
        <w:rPr>
          <w:rFonts w:eastAsia="Times New Roman" w:cs="Times New Roman"/>
          <w:b/>
          <w:szCs w:val="32"/>
          <w:lang w:val="ro-RO" w:eastAsia="ru-RU"/>
        </w:rPr>
        <w:t xml:space="preserve">   I N F O R M A T I V Ă</w:t>
      </w:r>
    </w:p>
    <w:p w14:paraId="031D6A55" w14:textId="77777777" w:rsidR="000F505F" w:rsidRPr="001A01AF" w:rsidRDefault="000F505F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  <w:r w:rsidRPr="001A01AF">
        <w:rPr>
          <w:rFonts w:eastAsia="Times New Roman" w:cs="Times New Roman"/>
          <w:b/>
          <w:szCs w:val="32"/>
          <w:lang w:val="ro-RO" w:eastAsia="ru-RU"/>
        </w:rPr>
        <w:t xml:space="preserve">privind efectuarea  actului de justiţie în instanţa </w:t>
      </w:r>
    </w:p>
    <w:p w14:paraId="1A84E1F3" w14:textId="70B5AAC0" w:rsidR="000F505F" w:rsidRPr="001A01AF" w:rsidRDefault="000F505F" w:rsidP="000F505F">
      <w:pPr>
        <w:jc w:val="center"/>
        <w:rPr>
          <w:rFonts w:eastAsia="Times New Roman" w:cs="Times New Roman"/>
          <w:b/>
          <w:szCs w:val="32"/>
          <w:u w:val="single"/>
          <w:lang w:val="ro-RO" w:eastAsia="ru-RU"/>
        </w:rPr>
      </w:pPr>
      <w:r w:rsidRPr="001A01AF">
        <w:rPr>
          <w:rFonts w:eastAsia="Times New Roman" w:cs="Times New Roman"/>
          <w:b/>
          <w:szCs w:val="32"/>
          <w:u w:val="single"/>
          <w:lang w:val="ro-RO" w:eastAsia="ru-RU"/>
        </w:rPr>
        <w:t xml:space="preserve">de </w:t>
      </w:r>
      <w:r>
        <w:rPr>
          <w:rFonts w:eastAsia="Times New Roman" w:cs="Times New Roman"/>
          <w:b/>
          <w:szCs w:val="28"/>
          <w:u w:val="single"/>
          <w:lang w:val="ro-RO" w:eastAsia="ru-RU"/>
        </w:rPr>
        <w:t>judecătoria</w:t>
      </w:r>
      <w:r w:rsidRPr="001A01AF">
        <w:rPr>
          <w:rFonts w:eastAsia="Times New Roman" w:cs="Times New Roman"/>
          <w:b/>
          <w:szCs w:val="28"/>
          <w:u w:val="single"/>
          <w:lang w:val="ro-RO" w:eastAsia="ru-RU"/>
        </w:rPr>
        <w:t xml:space="preserve"> Comrat </w:t>
      </w:r>
      <w:r w:rsidRPr="001A01AF">
        <w:rPr>
          <w:rFonts w:eastAsia="Times New Roman" w:cs="Times New Roman"/>
          <w:b/>
          <w:szCs w:val="32"/>
          <w:u w:val="single"/>
          <w:lang w:val="ro-RO" w:eastAsia="ru-RU"/>
        </w:rPr>
        <w:t xml:space="preserve">pe perioada </w:t>
      </w:r>
      <w:r w:rsidRPr="009542A6">
        <w:rPr>
          <w:rFonts w:eastAsia="Times New Roman" w:cs="Times New Roman"/>
          <w:b/>
          <w:szCs w:val="32"/>
          <w:u w:val="single"/>
          <w:lang w:val="ro-RO" w:eastAsia="ru-RU"/>
        </w:rPr>
        <w:t>anului 20</w:t>
      </w:r>
      <w:r w:rsidR="00A92600" w:rsidRPr="00A92600">
        <w:rPr>
          <w:rFonts w:eastAsia="Times New Roman" w:cs="Times New Roman"/>
          <w:b/>
          <w:szCs w:val="32"/>
          <w:u w:val="single"/>
          <w:lang w:val="en-US" w:eastAsia="ru-RU"/>
        </w:rPr>
        <w:t>2</w:t>
      </w:r>
      <w:r w:rsidR="00076B66" w:rsidRPr="00076B66">
        <w:rPr>
          <w:rFonts w:eastAsia="Times New Roman" w:cs="Times New Roman"/>
          <w:b/>
          <w:szCs w:val="32"/>
          <w:u w:val="single"/>
          <w:lang w:val="en-US" w:eastAsia="ru-RU"/>
        </w:rPr>
        <w:t>2</w:t>
      </w:r>
      <w:r w:rsidRPr="009542A6">
        <w:rPr>
          <w:rFonts w:eastAsia="Times New Roman" w:cs="Times New Roman"/>
          <w:b/>
          <w:szCs w:val="32"/>
          <w:u w:val="single"/>
          <w:lang w:val="en-US" w:eastAsia="ru-RU"/>
        </w:rPr>
        <w:t xml:space="preserve">   </w:t>
      </w:r>
    </w:p>
    <w:p w14:paraId="62978ED5" w14:textId="77777777" w:rsidR="00EF665F" w:rsidRDefault="00EF665F" w:rsidP="00DA53D0">
      <w:pPr>
        <w:jc w:val="both"/>
        <w:rPr>
          <w:rFonts w:eastAsia="Times New Roman" w:cs="Times New Roman"/>
          <w:szCs w:val="28"/>
          <w:lang w:val="ro-RO" w:eastAsia="ru-RU"/>
        </w:rPr>
      </w:pPr>
    </w:p>
    <w:p w14:paraId="581C667C" w14:textId="7EDD3505" w:rsidR="000F505F" w:rsidRPr="00E53259" w:rsidRDefault="000F505F" w:rsidP="000F505F">
      <w:pPr>
        <w:ind w:firstLine="567"/>
        <w:jc w:val="both"/>
        <w:rPr>
          <w:sz w:val="27"/>
          <w:szCs w:val="27"/>
          <w:lang w:val="en-US"/>
        </w:rPr>
      </w:pPr>
      <w:bookmarkStart w:id="4" w:name="_Hlk93495463"/>
      <w:r w:rsidRPr="00E53259">
        <w:rPr>
          <w:rFonts w:eastAsia="Times New Roman" w:cs="Times New Roman"/>
          <w:sz w:val="27"/>
          <w:szCs w:val="27"/>
          <w:lang w:val="ro-RO" w:eastAsia="ru-RU"/>
        </w:rPr>
        <w:t>Pentru data de 01 ianuarie 20</w:t>
      </w:r>
      <w:r w:rsidR="00EF665F" w:rsidRPr="00E53259">
        <w:rPr>
          <w:rFonts w:eastAsia="Times New Roman" w:cs="Times New Roman"/>
          <w:sz w:val="27"/>
          <w:szCs w:val="27"/>
          <w:lang w:val="ro-RO" w:eastAsia="ru-RU"/>
        </w:rPr>
        <w:t>2</w:t>
      </w:r>
      <w:r w:rsidR="00076B66" w:rsidRPr="00E53259">
        <w:rPr>
          <w:rFonts w:eastAsia="Times New Roman" w:cs="Times New Roman"/>
          <w:sz w:val="27"/>
          <w:szCs w:val="27"/>
          <w:lang w:val="en-US" w:eastAsia="ru-RU"/>
        </w:rPr>
        <w:t>2</w:t>
      </w:r>
      <w:r w:rsidRPr="00E53259">
        <w:rPr>
          <w:rFonts w:eastAsia="Times New Roman" w:cs="Times New Roman"/>
          <w:sz w:val="27"/>
          <w:szCs w:val="27"/>
          <w:lang w:val="ro-RO" w:eastAsia="ru-RU"/>
        </w:rPr>
        <w:t xml:space="preserve"> restanța dosarelor în instanță a constituit </w:t>
      </w:r>
      <w:bookmarkEnd w:id="4"/>
      <w:r w:rsidR="008B5292" w:rsidRPr="00E53259">
        <w:rPr>
          <w:rFonts w:eastAsia="Times New Roman" w:cs="Times New Roman"/>
          <w:b/>
          <w:sz w:val="27"/>
          <w:szCs w:val="27"/>
          <w:lang w:val="en-US" w:eastAsia="ru-RU"/>
        </w:rPr>
        <w:t>684</w:t>
      </w:r>
      <w:r w:rsidRPr="00E53259">
        <w:rPr>
          <w:rFonts w:eastAsia="Times New Roman" w:cs="Times New Roman"/>
          <w:b/>
          <w:sz w:val="27"/>
          <w:szCs w:val="27"/>
          <w:lang w:val="ro-RO" w:eastAsia="ru-RU"/>
        </w:rPr>
        <w:t xml:space="preserve"> </w:t>
      </w:r>
      <w:r w:rsidRPr="00E53259">
        <w:rPr>
          <w:rFonts w:eastAsia="Times New Roman" w:cs="Times New Roman"/>
          <w:sz w:val="27"/>
          <w:szCs w:val="27"/>
          <w:lang w:val="ro-RO" w:eastAsia="ru-RU"/>
        </w:rPr>
        <w:t xml:space="preserve">dosare penale, </w:t>
      </w:r>
      <w:r w:rsidR="00C106C5" w:rsidRPr="00E53259">
        <w:rPr>
          <w:rFonts w:eastAsia="Times New Roman" w:cs="Times New Roman"/>
          <w:b/>
          <w:sz w:val="27"/>
          <w:szCs w:val="27"/>
          <w:lang w:val="en-US" w:eastAsia="ru-RU"/>
        </w:rPr>
        <w:t>1436</w:t>
      </w:r>
      <w:r w:rsidRPr="00E53259">
        <w:rPr>
          <w:rFonts w:eastAsia="Times New Roman" w:cs="Times New Roman"/>
          <w:b/>
          <w:sz w:val="27"/>
          <w:szCs w:val="27"/>
          <w:lang w:val="ro-RO" w:eastAsia="ru-RU"/>
        </w:rPr>
        <w:t xml:space="preserve"> </w:t>
      </w:r>
      <w:r w:rsidRPr="00E53259">
        <w:rPr>
          <w:rFonts w:eastAsia="Times New Roman" w:cs="Times New Roman"/>
          <w:sz w:val="27"/>
          <w:szCs w:val="27"/>
          <w:lang w:val="ro-RO" w:eastAsia="ru-RU"/>
        </w:rPr>
        <w:t xml:space="preserve">dosare civile, </w:t>
      </w:r>
      <w:r w:rsidR="00C106C5" w:rsidRPr="00E53259">
        <w:rPr>
          <w:rFonts w:eastAsia="Times New Roman" w:cs="Times New Roman"/>
          <w:b/>
          <w:sz w:val="27"/>
          <w:szCs w:val="27"/>
          <w:lang w:val="en-US" w:eastAsia="ru-RU"/>
        </w:rPr>
        <w:t>171</w:t>
      </w:r>
      <w:r w:rsidRPr="00E53259">
        <w:rPr>
          <w:rFonts w:eastAsia="Times New Roman" w:cs="Times New Roman"/>
          <w:sz w:val="27"/>
          <w:szCs w:val="27"/>
          <w:lang w:val="ro-RO" w:eastAsia="ru-RU"/>
        </w:rPr>
        <w:t xml:space="preserve"> dosare contravenționale</w:t>
      </w:r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, </w:t>
      </w:r>
      <w:r w:rsidR="00882B05" w:rsidRPr="00E53259">
        <w:rPr>
          <w:rFonts w:eastAsia="Times New Roman" w:cs="Times New Roman"/>
          <w:b/>
          <w:color w:val="000000" w:themeColor="text1"/>
          <w:sz w:val="27"/>
          <w:szCs w:val="27"/>
          <w:lang w:val="en-US" w:eastAsia="ru-RU"/>
        </w:rPr>
        <w:t>56</w:t>
      </w:r>
      <w:r w:rsidRPr="00E53259">
        <w:rPr>
          <w:rFonts w:eastAsia="Times New Roman" w:cs="Times New Roman"/>
          <w:sz w:val="27"/>
          <w:szCs w:val="27"/>
          <w:lang w:val="ro-RO" w:eastAsia="ru-RU"/>
        </w:rPr>
        <w:t xml:space="preserve"> materiale în ordinea</w:t>
      </w:r>
      <w:r w:rsidR="00AC06C9" w:rsidRPr="00E53259">
        <w:rPr>
          <w:rFonts w:eastAsia="Times New Roman" w:cs="Times New Roman"/>
          <w:sz w:val="27"/>
          <w:szCs w:val="27"/>
          <w:lang w:val="ro-RO" w:eastAsia="ru-RU"/>
        </w:rPr>
        <w:t xml:space="preserve"> </w:t>
      </w:r>
      <w:r w:rsidR="00AE537B" w:rsidRPr="00E53259">
        <w:rPr>
          <w:rFonts w:eastAsia="Times New Roman" w:cs="Times New Roman"/>
          <w:sz w:val="27"/>
          <w:szCs w:val="27"/>
          <w:lang w:val="ro-RO" w:eastAsia="ru-RU"/>
        </w:rPr>
        <w:t>(art.art.300-306, 308, 298-299, 313, 469 CPP RM),</w:t>
      </w:r>
      <w:r w:rsidR="00716EC5" w:rsidRPr="00E53259">
        <w:rPr>
          <w:rFonts w:eastAsia="Times New Roman" w:cs="Times New Roman"/>
          <w:sz w:val="27"/>
          <w:szCs w:val="27"/>
          <w:lang w:val="ro-RO" w:eastAsia="ru-RU"/>
        </w:rPr>
        <w:t xml:space="preserve"> </w:t>
      </w:r>
      <w:r w:rsidRPr="00E53259">
        <w:rPr>
          <w:rFonts w:eastAsia="Times New Roman" w:cs="Times New Roman"/>
          <w:sz w:val="27"/>
          <w:szCs w:val="27"/>
          <w:lang w:val="ro-RO" w:eastAsia="ru-RU"/>
        </w:rPr>
        <w:t xml:space="preserve">total </w:t>
      </w:r>
      <w:r w:rsidR="00C106C5" w:rsidRPr="00E53259">
        <w:rPr>
          <w:rFonts w:eastAsia="Times New Roman" w:cs="Times New Roman"/>
          <w:b/>
          <w:bCs/>
          <w:sz w:val="27"/>
          <w:szCs w:val="27"/>
          <w:lang w:val="en-US" w:eastAsia="ru-RU"/>
        </w:rPr>
        <w:t>2347</w:t>
      </w:r>
      <w:r w:rsidRPr="00E53259">
        <w:rPr>
          <w:rFonts w:eastAsia="Times New Roman" w:cs="Times New Roman"/>
          <w:sz w:val="27"/>
          <w:szCs w:val="27"/>
          <w:lang w:val="ro-RO" w:eastAsia="ru-RU"/>
        </w:rPr>
        <w:t xml:space="preserve"> dosare și materiale</w:t>
      </w:r>
      <w:r w:rsidRPr="00E53259">
        <w:rPr>
          <w:sz w:val="27"/>
          <w:szCs w:val="27"/>
          <w:lang w:val="en-US"/>
        </w:rPr>
        <w:t xml:space="preserve">.   </w:t>
      </w:r>
    </w:p>
    <w:p w14:paraId="5E2CD361" w14:textId="77777777" w:rsidR="00CB2C31" w:rsidRPr="00E53259" w:rsidRDefault="00CB2C31" w:rsidP="000F505F">
      <w:pPr>
        <w:ind w:firstLine="567"/>
        <w:jc w:val="both"/>
        <w:rPr>
          <w:sz w:val="27"/>
          <w:szCs w:val="27"/>
          <w:lang w:val="en-US"/>
        </w:rPr>
      </w:pPr>
    </w:p>
    <w:p w14:paraId="549482E1" w14:textId="18D93F65" w:rsidR="000F505F" w:rsidRPr="00E53259" w:rsidRDefault="000F505F" w:rsidP="000F505F">
      <w:pPr>
        <w:ind w:firstLine="567"/>
        <w:jc w:val="both"/>
        <w:rPr>
          <w:rFonts w:eastAsia="Times New Roman" w:cs="Times New Roman"/>
          <w:sz w:val="27"/>
          <w:szCs w:val="27"/>
          <w:lang w:val="ro-RO" w:eastAsia="ru-RU"/>
        </w:rPr>
      </w:pPr>
      <w:r w:rsidRPr="00E53259">
        <w:rPr>
          <w:rFonts w:eastAsia="Times New Roman" w:cs="Times New Roman"/>
          <w:sz w:val="27"/>
          <w:szCs w:val="27"/>
          <w:lang w:val="ro-RO" w:eastAsia="ru-RU"/>
        </w:rPr>
        <w:t>În perioada din 01 ianuarie 20</w:t>
      </w:r>
      <w:r w:rsidR="00716EC5" w:rsidRPr="00E53259">
        <w:rPr>
          <w:rFonts w:eastAsia="Times New Roman" w:cs="Times New Roman"/>
          <w:sz w:val="27"/>
          <w:szCs w:val="27"/>
          <w:lang w:val="ro-RO" w:eastAsia="ru-RU"/>
        </w:rPr>
        <w:t>2</w:t>
      </w:r>
      <w:r w:rsidR="00882B05" w:rsidRPr="00E53259">
        <w:rPr>
          <w:rFonts w:eastAsia="Times New Roman" w:cs="Times New Roman"/>
          <w:sz w:val="27"/>
          <w:szCs w:val="27"/>
          <w:lang w:val="en-US" w:eastAsia="ru-RU"/>
        </w:rPr>
        <w:t>2</w:t>
      </w:r>
      <w:r w:rsidRPr="00E53259">
        <w:rPr>
          <w:rFonts w:eastAsia="Times New Roman" w:cs="Times New Roman"/>
          <w:sz w:val="27"/>
          <w:szCs w:val="27"/>
          <w:lang w:val="ro-RO" w:eastAsia="ru-RU"/>
        </w:rPr>
        <w:t xml:space="preserve"> pînă </w:t>
      </w:r>
      <w:r w:rsidR="00732321" w:rsidRPr="00E53259">
        <w:rPr>
          <w:rFonts w:eastAsia="Times New Roman" w:cs="Times New Roman"/>
          <w:sz w:val="27"/>
          <w:szCs w:val="27"/>
          <w:lang w:val="en-US" w:eastAsia="ru-RU"/>
        </w:rPr>
        <w:t xml:space="preserve">31 </w:t>
      </w:r>
      <w:proofErr w:type="spellStart"/>
      <w:r w:rsidR="00732321" w:rsidRPr="00E53259">
        <w:rPr>
          <w:rFonts w:eastAsia="Times New Roman" w:cs="Times New Roman"/>
          <w:sz w:val="27"/>
          <w:szCs w:val="27"/>
          <w:lang w:val="en-US" w:eastAsia="ru-RU"/>
        </w:rPr>
        <w:t>decembrie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20</w:t>
      </w:r>
      <w:r w:rsidR="00716EC5" w:rsidRPr="00E53259">
        <w:rPr>
          <w:rFonts w:eastAsia="Times New Roman" w:cs="Times New Roman"/>
          <w:sz w:val="27"/>
          <w:szCs w:val="27"/>
          <w:lang w:val="en-US" w:eastAsia="ru-RU"/>
        </w:rPr>
        <w:t>2</w:t>
      </w:r>
      <w:r w:rsidR="00882B05" w:rsidRPr="00E53259">
        <w:rPr>
          <w:rFonts w:eastAsia="Times New Roman" w:cs="Times New Roman"/>
          <w:sz w:val="27"/>
          <w:szCs w:val="27"/>
          <w:lang w:val="en-US" w:eastAsia="ru-RU"/>
        </w:rPr>
        <w:t>2</w:t>
      </w:r>
      <w:r w:rsidRPr="00E53259">
        <w:rPr>
          <w:rFonts w:eastAsia="Times New Roman" w:cs="Times New Roman"/>
          <w:sz w:val="27"/>
          <w:szCs w:val="27"/>
          <w:lang w:val="ro-RO" w:eastAsia="ru-RU"/>
        </w:rPr>
        <w:t xml:space="preserve"> în instanța de judecată au fost înregistrate </w:t>
      </w:r>
      <w:r w:rsidR="00C106C5" w:rsidRPr="00E53259">
        <w:rPr>
          <w:rFonts w:eastAsia="Times New Roman" w:cs="Times New Roman"/>
          <w:b/>
          <w:sz w:val="27"/>
          <w:szCs w:val="27"/>
          <w:lang w:val="en-US" w:eastAsia="ru-RU"/>
        </w:rPr>
        <w:t>698</w:t>
      </w:r>
      <w:r w:rsidRPr="00E53259">
        <w:rPr>
          <w:rFonts w:eastAsia="Times New Roman" w:cs="Times New Roman"/>
          <w:sz w:val="27"/>
          <w:szCs w:val="27"/>
          <w:lang w:val="ro-RO" w:eastAsia="ru-RU"/>
        </w:rPr>
        <w:t xml:space="preserve"> dosare penale, </w:t>
      </w:r>
      <w:r w:rsidR="00A50210" w:rsidRPr="00E53259">
        <w:rPr>
          <w:rFonts w:eastAsia="Times New Roman" w:cs="Times New Roman"/>
          <w:b/>
          <w:sz w:val="27"/>
          <w:szCs w:val="27"/>
          <w:lang w:val="en-US" w:eastAsia="ru-RU"/>
        </w:rPr>
        <w:t>29</w:t>
      </w:r>
      <w:r w:rsidR="00C106C5" w:rsidRPr="00E53259">
        <w:rPr>
          <w:rFonts w:eastAsia="Times New Roman" w:cs="Times New Roman"/>
          <w:b/>
          <w:sz w:val="27"/>
          <w:szCs w:val="27"/>
          <w:lang w:val="en-US" w:eastAsia="ru-RU"/>
        </w:rPr>
        <w:t>63</w:t>
      </w:r>
      <w:r w:rsidRPr="00E53259">
        <w:rPr>
          <w:rFonts w:eastAsia="Times New Roman" w:cs="Times New Roman"/>
          <w:b/>
          <w:sz w:val="27"/>
          <w:szCs w:val="27"/>
          <w:lang w:val="en-US" w:eastAsia="ru-RU"/>
        </w:rPr>
        <w:t xml:space="preserve"> </w:t>
      </w:r>
      <w:r w:rsidRPr="00E53259">
        <w:rPr>
          <w:rFonts w:eastAsia="Times New Roman" w:cs="Times New Roman"/>
          <w:sz w:val="27"/>
          <w:szCs w:val="27"/>
          <w:lang w:val="ro-RO" w:eastAsia="ru-RU"/>
        </w:rPr>
        <w:t xml:space="preserve">dosare civile, </w:t>
      </w:r>
      <w:r w:rsidR="001B556C" w:rsidRPr="00E53259">
        <w:rPr>
          <w:rFonts w:eastAsia="Times New Roman" w:cs="Times New Roman"/>
          <w:b/>
          <w:bCs/>
          <w:sz w:val="27"/>
          <w:szCs w:val="27"/>
          <w:lang w:val="en-US" w:eastAsia="ru-RU"/>
        </w:rPr>
        <w:t>6</w:t>
      </w:r>
      <w:r w:rsidR="009E12DC" w:rsidRPr="00E53259">
        <w:rPr>
          <w:rFonts w:eastAsia="Times New Roman" w:cs="Times New Roman"/>
          <w:b/>
          <w:bCs/>
          <w:sz w:val="27"/>
          <w:szCs w:val="27"/>
          <w:lang w:val="en-US" w:eastAsia="ru-RU"/>
        </w:rPr>
        <w:t>07</w:t>
      </w:r>
      <w:r w:rsidRPr="00E53259">
        <w:rPr>
          <w:rFonts w:eastAsia="Times New Roman" w:cs="Times New Roman"/>
          <w:sz w:val="27"/>
          <w:szCs w:val="27"/>
          <w:lang w:val="ro-RO" w:eastAsia="ru-RU"/>
        </w:rPr>
        <w:t xml:space="preserve"> dosare contravenționale, </w:t>
      </w:r>
      <w:r w:rsidR="009E12DC" w:rsidRPr="00E53259">
        <w:rPr>
          <w:rFonts w:eastAsia="Times New Roman" w:cs="Times New Roman"/>
          <w:b/>
          <w:color w:val="000000" w:themeColor="text1"/>
          <w:sz w:val="27"/>
          <w:szCs w:val="27"/>
          <w:lang w:val="en-US" w:eastAsia="ru-RU"/>
        </w:rPr>
        <w:t>1346</w:t>
      </w:r>
      <w:r w:rsidRPr="00E53259">
        <w:rPr>
          <w:rFonts w:eastAsia="Times New Roman" w:cs="Times New Roman"/>
          <w:sz w:val="27"/>
          <w:szCs w:val="27"/>
          <w:lang w:val="ro-RO" w:eastAsia="ru-RU"/>
        </w:rPr>
        <w:t xml:space="preserve"> materiale în ordinea </w:t>
      </w:r>
      <w:r w:rsidR="006B1261" w:rsidRPr="00E53259">
        <w:rPr>
          <w:rFonts w:eastAsia="Times New Roman" w:cs="Times New Roman"/>
          <w:sz w:val="27"/>
          <w:szCs w:val="27"/>
          <w:lang w:val="ro-RO" w:eastAsia="ru-RU"/>
        </w:rPr>
        <w:t>(</w:t>
      </w:r>
      <w:r w:rsidRPr="00E53259">
        <w:rPr>
          <w:rFonts w:eastAsia="Times New Roman" w:cs="Times New Roman"/>
          <w:sz w:val="27"/>
          <w:szCs w:val="27"/>
          <w:lang w:val="ro-RO" w:eastAsia="ru-RU"/>
        </w:rPr>
        <w:t>art.art.300-306, 308</w:t>
      </w:r>
      <w:r w:rsidR="006B1261" w:rsidRPr="00E53259">
        <w:rPr>
          <w:rFonts w:eastAsia="Times New Roman" w:cs="Times New Roman"/>
          <w:sz w:val="27"/>
          <w:szCs w:val="27"/>
          <w:lang w:val="ro-RO" w:eastAsia="ru-RU"/>
        </w:rPr>
        <w:t xml:space="preserve">, </w:t>
      </w:r>
      <w:r w:rsidRPr="00E53259">
        <w:rPr>
          <w:rFonts w:eastAsia="Times New Roman" w:cs="Times New Roman"/>
          <w:sz w:val="27"/>
          <w:szCs w:val="27"/>
          <w:lang w:val="ro-RO" w:eastAsia="ru-RU"/>
        </w:rPr>
        <w:t>298-299, 313</w:t>
      </w:r>
      <w:r w:rsidR="006B1261" w:rsidRPr="00E53259">
        <w:rPr>
          <w:rFonts w:eastAsia="Times New Roman" w:cs="Times New Roman"/>
          <w:sz w:val="27"/>
          <w:szCs w:val="27"/>
          <w:lang w:val="ro-RO" w:eastAsia="ru-RU"/>
        </w:rPr>
        <w:t xml:space="preserve">, </w:t>
      </w:r>
      <w:r w:rsidR="00FC2A08" w:rsidRPr="00E53259">
        <w:rPr>
          <w:rFonts w:eastAsia="Times New Roman" w:cs="Times New Roman"/>
          <w:sz w:val="27"/>
          <w:szCs w:val="27"/>
          <w:lang w:val="ro-RO" w:eastAsia="ru-RU"/>
        </w:rPr>
        <w:t>469 CPP RM</w:t>
      </w:r>
      <w:r w:rsidR="00F57E71" w:rsidRPr="00E53259">
        <w:rPr>
          <w:rFonts w:eastAsia="Times New Roman" w:cs="Times New Roman"/>
          <w:sz w:val="27"/>
          <w:szCs w:val="27"/>
          <w:lang w:val="ro-RO" w:eastAsia="ru-RU"/>
        </w:rPr>
        <w:t>)</w:t>
      </w:r>
      <w:r w:rsidR="00ED253D" w:rsidRPr="00E53259">
        <w:rPr>
          <w:rFonts w:eastAsia="Times New Roman" w:cs="Times New Roman"/>
          <w:sz w:val="27"/>
          <w:szCs w:val="27"/>
          <w:lang w:val="ro-RO" w:eastAsia="ru-RU"/>
        </w:rPr>
        <w:t>,</w:t>
      </w:r>
      <w:r w:rsidR="00FC2A08" w:rsidRPr="00E53259">
        <w:rPr>
          <w:rFonts w:eastAsia="Times New Roman" w:cs="Times New Roman"/>
          <w:sz w:val="27"/>
          <w:szCs w:val="27"/>
          <w:lang w:val="ro-RO" w:eastAsia="ru-RU"/>
        </w:rPr>
        <w:t xml:space="preserve"> </w:t>
      </w:r>
      <w:r w:rsidRPr="00E53259">
        <w:rPr>
          <w:rFonts w:eastAsia="Times New Roman" w:cs="Times New Roman"/>
          <w:sz w:val="27"/>
          <w:szCs w:val="27"/>
          <w:lang w:val="ro-RO" w:eastAsia="ru-RU"/>
        </w:rPr>
        <w:t xml:space="preserve">total </w:t>
      </w:r>
      <w:r w:rsidR="005A3865" w:rsidRPr="00E53259">
        <w:rPr>
          <w:rFonts w:eastAsia="Times New Roman" w:cs="Times New Roman"/>
          <w:b/>
          <w:bCs/>
          <w:sz w:val="27"/>
          <w:szCs w:val="27"/>
          <w:lang w:val="ro-RO" w:eastAsia="ru-RU"/>
        </w:rPr>
        <w:t>5</w:t>
      </w:r>
      <w:r w:rsidR="009E12DC" w:rsidRPr="00E53259">
        <w:rPr>
          <w:rFonts w:eastAsia="Times New Roman" w:cs="Times New Roman"/>
          <w:b/>
          <w:bCs/>
          <w:sz w:val="27"/>
          <w:szCs w:val="27"/>
          <w:lang w:val="en-US" w:eastAsia="ru-RU"/>
        </w:rPr>
        <w:t>614</w:t>
      </w:r>
      <w:r w:rsidRPr="00E53259">
        <w:rPr>
          <w:rFonts w:eastAsia="Times New Roman" w:cs="Times New Roman"/>
          <w:b/>
          <w:bCs/>
          <w:sz w:val="27"/>
          <w:szCs w:val="27"/>
          <w:lang w:val="ro-RO" w:eastAsia="ru-RU"/>
        </w:rPr>
        <w:t xml:space="preserve"> </w:t>
      </w:r>
      <w:r w:rsidRPr="00E53259">
        <w:rPr>
          <w:rFonts w:eastAsia="Times New Roman" w:cs="Times New Roman"/>
          <w:sz w:val="27"/>
          <w:szCs w:val="27"/>
          <w:lang w:val="ro-RO" w:eastAsia="ru-RU"/>
        </w:rPr>
        <w:t>dosare și materiale.</w:t>
      </w:r>
    </w:p>
    <w:p w14:paraId="58E56EB7" w14:textId="77777777" w:rsidR="00F36F66" w:rsidRPr="00E53259" w:rsidRDefault="00F36F66" w:rsidP="000F505F">
      <w:pPr>
        <w:ind w:firstLine="567"/>
        <w:jc w:val="both"/>
        <w:rPr>
          <w:sz w:val="27"/>
          <w:szCs w:val="27"/>
          <w:lang w:val="en-US"/>
        </w:rPr>
      </w:pPr>
    </w:p>
    <w:p w14:paraId="606DD7CA" w14:textId="74EF4962" w:rsidR="000F505F" w:rsidRPr="00E53259" w:rsidRDefault="000F505F" w:rsidP="000F505F">
      <w:pPr>
        <w:ind w:firstLine="567"/>
        <w:jc w:val="both"/>
        <w:rPr>
          <w:rFonts w:eastAsia="Times New Roman" w:cs="Times New Roman"/>
          <w:sz w:val="27"/>
          <w:szCs w:val="27"/>
          <w:lang w:val="ro-RO" w:eastAsia="ru-RU"/>
        </w:rPr>
      </w:pPr>
      <w:r w:rsidRPr="00E53259">
        <w:rPr>
          <w:rFonts w:eastAsia="Times New Roman" w:cs="Times New Roman"/>
          <w:sz w:val="27"/>
          <w:szCs w:val="27"/>
          <w:lang w:val="ro-RO" w:eastAsia="ru-RU"/>
        </w:rPr>
        <w:t>Pentru perioada de anului 20</w:t>
      </w:r>
      <w:r w:rsidR="00F57E71" w:rsidRPr="00E53259">
        <w:rPr>
          <w:rFonts w:eastAsia="Times New Roman" w:cs="Times New Roman"/>
          <w:sz w:val="27"/>
          <w:szCs w:val="27"/>
          <w:lang w:val="ro-RO" w:eastAsia="ru-RU"/>
        </w:rPr>
        <w:t>2</w:t>
      </w:r>
      <w:r w:rsidR="009E12DC" w:rsidRPr="00E53259">
        <w:rPr>
          <w:rFonts w:eastAsia="Times New Roman" w:cs="Times New Roman"/>
          <w:sz w:val="27"/>
          <w:szCs w:val="27"/>
          <w:lang w:val="en-US" w:eastAsia="ru-RU"/>
        </w:rPr>
        <w:t>2</w:t>
      </w:r>
      <w:r w:rsidRPr="00E53259">
        <w:rPr>
          <w:rFonts w:eastAsia="Times New Roman" w:cs="Times New Roman"/>
          <w:sz w:val="27"/>
          <w:szCs w:val="27"/>
          <w:lang w:val="ro-RO" w:eastAsia="ru-RU"/>
        </w:rPr>
        <w:t xml:space="preserve"> Judecătoria Comrat sediul central a examinat: </w:t>
      </w:r>
      <w:r w:rsidR="00352EDC" w:rsidRPr="00E53259">
        <w:rPr>
          <w:rFonts w:eastAsia="Times New Roman" w:cs="Times New Roman"/>
          <w:b/>
          <w:bCs/>
          <w:sz w:val="27"/>
          <w:szCs w:val="27"/>
          <w:lang w:val="ro-RO" w:eastAsia="ru-RU"/>
        </w:rPr>
        <w:t>6</w:t>
      </w:r>
      <w:r w:rsidR="00BD2A7E" w:rsidRPr="00E53259">
        <w:rPr>
          <w:rFonts w:eastAsia="Times New Roman" w:cs="Times New Roman"/>
          <w:b/>
          <w:bCs/>
          <w:sz w:val="27"/>
          <w:szCs w:val="27"/>
          <w:lang w:val="en-US" w:eastAsia="ru-RU"/>
        </w:rPr>
        <w:t>66</w:t>
      </w:r>
      <w:r w:rsidR="00A80AA3" w:rsidRPr="00E53259">
        <w:rPr>
          <w:rFonts w:eastAsia="Times New Roman" w:cs="Times New Roman"/>
          <w:b/>
          <w:bCs/>
          <w:sz w:val="27"/>
          <w:szCs w:val="27"/>
          <w:lang w:val="ro-RO" w:eastAsia="ru-RU"/>
        </w:rPr>
        <w:t xml:space="preserve"> </w:t>
      </w:r>
      <w:r w:rsidRPr="00E53259">
        <w:rPr>
          <w:rFonts w:eastAsia="Times New Roman" w:cs="Times New Roman"/>
          <w:sz w:val="27"/>
          <w:szCs w:val="27"/>
          <w:lang w:val="ro-RO" w:eastAsia="ru-RU"/>
        </w:rPr>
        <w:t xml:space="preserve">dosare penale, </w:t>
      </w:r>
      <w:r w:rsidR="00BD2A7E" w:rsidRPr="00E53259">
        <w:rPr>
          <w:rFonts w:eastAsia="Times New Roman" w:cs="Times New Roman"/>
          <w:b/>
          <w:sz w:val="27"/>
          <w:szCs w:val="27"/>
          <w:lang w:val="en-US" w:eastAsia="ru-RU"/>
        </w:rPr>
        <w:t>2855</w:t>
      </w:r>
      <w:r w:rsidRPr="00E53259">
        <w:rPr>
          <w:rFonts w:eastAsia="Times New Roman" w:cs="Times New Roman"/>
          <w:sz w:val="27"/>
          <w:szCs w:val="27"/>
          <w:lang w:val="ro-RO" w:eastAsia="ru-RU"/>
        </w:rPr>
        <w:t xml:space="preserve"> dosare civile,</w:t>
      </w:r>
      <w:r w:rsidRPr="00E53259">
        <w:rPr>
          <w:rFonts w:eastAsia="Times New Roman" w:cs="Times New Roman"/>
          <w:b/>
          <w:sz w:val="27"/>
          <w:szCs w:val="27"/>
          <w:lang w:val="ro-RO" w:eastAsia="ru-RU"/>
        </w:rPr>
        <w:t xml:space="preserve"> </w:t>
      </w:r>
      <w:r w:rsidR="00BD2A7E" w:rsidRPr="00E53259">
        <w:rPr>
          <w:rFonts w:eastAsia="Times New Roman" w:cs="Times New Roman"/>
          <w:b/>
          <w:sz w:val="27"/>
          <w:szCs w:val="27"/>
          <w:lang w:val="en-US" w:eastAsia="ru-RU"/>
        </w:rPr>
        <w:t>526</w:t>
      </w:r>
      <w:r w:rsidRPr="00E53259">
        <w:rPr>
          <w:rFonts w:eastAsia="Times New Roman" w:cs="Times New Roman"/>
          <w:sz w:val="27"/>
          <w:szCs w:val="27"/>
          <w:lang w:val="ro-RO" w:eastAsia="ru-RU"/>
        </w:rPr>
        <w:t xml:space="preserve"> dosare contravenționale, </w:t>
      </w:r>
      <w:r w:rsidR="00BD2A7E" w:rsidRPr="00E53259">
        <w:rPr>
          <w:rFonts w:eastAsia="Times New Roman" w:cs="Times New Roman"/>
          <w:b/>
          <w:bCs/>
          <w:color w:val="000000" w:themeColor="text1"/>
          <w:sz w:val="27"/>
          <w:szCs w:val="27"/>
          <w:lang w:val="en-US" w:eastAsia="ru-RU"/>
        </w:rPr>
        <w:t>1292</w:t>
      </w:r>
      <w:r w:rsidRPr="00E53259">
        <w:rPr>
          <w:rFonts w:eastAsia="Times New Roman" w:cs="Times New Roman"/>
          <w:color w:val="000000" w:themeColor="text1"/>
          <w:sz w:val="27"/>
          <w:szCs w:val="27"/>
          <w:lang w:val="ro-RO" w:eastAsia="ru-RU"/>
        </w:rPr>
        <w:t xml:space="preserve"> </w:t>
      </w:r>
      <w:r w:rsidRPr="00E53259">
        <w:rPr>
          <w:rFonts w:eastAsia="Times New Roman" w:cs="Times New Roman"/>
          <w:sz w:val="27"/>
          <w:szCs w:val="27"/>
          <w:lang w:val="ro-RO" w:eastAsia="ru-RU"/>
        </w:rPr>
        <w:t xml:space="preserve">materiale în ordinea </w:t>
      </w:r>
      <w:r w:rsidR="00AE537B" w:rsidRPr="00E53259">
        <w:rPr>
          <w:rFonts w:eastAsia="Times New Roman" w:cs="Times New Roman"/>
          <w:sz w:val="27"/>
          <w:szCs w:val="27"/>
          <w:lang w:val="ro-RO" w:eastAsia="ru-RU"/>
        </w:rPr>
        <w:t xml:space="preserve">(art.art.300-306, 308, 298-299, 313, 469 CPP RM), </w:t>
      </w:r>
      <w:r w:rsidRPr="00E53259">
        <w:rPr>
          <w:rFonts w:eastAsia="Times New Roman" w:cs="Times New Roman"/>
          <w:sz w:val="27"/>
          <w:szCs w:val="27"/>
          <w:lang w:val="ro-RO" w:eastAsia="ru-RU"/>
        </w:rPr>
        <w:t xml:space="preserve">total </w:t>
      </w:r>
      <w:r w:rsidR="00BD2A7E" w:rsidRPr="00E53259">
        <w:rPr>
          <w:rFonts w:eastAsia="Times New Roman" w:cs="Times New Roman"/>
          <w:b/>
          <w:bCs/>
          <w:sz w:val="27"/>
          <w:szCs w:val="27"/>
          <w:lang w:val="en-US" w:eastAsia="ru-RU"/>
        </w:rPr>
        <w:t>5339</w:t>
      </w:r>
      <w:r w:rsidRPr="00E53259">
        <w:rPr>
          <w:rFonts w:eastAsia="Times New Roman" w:cs="Times New Roman"/>
          <w:b/>
          <w:bCs/>
          <w:sz w:val="27"/>
          <w:szCs w:val="27"/>
          <w:lang w:val="ro-RO" w:eastAsia="ru-RU"/>
        </w:rPr>
        <w:t xml:space="preserve"> </w:t>
      </w:r>
      <w:r w:rsidRPr="00E53259">
        <w:rPr>
          <w:rFonts w:eastAsia="Times New Roman" w:cs="Times New Roman"/>
          <w:sz w:val="27"/>
          <w:szCs w:val="27"/>
          <w:lang w:val="ro-RO" w:eastAsia="ru-RU"/>
        </w:rPr>
        <w:t>dosare și materiale</w:t>
      </w:r>
      <w:r w:rsidR="00456DCF" w:rsidRPr="00E53259">
        <w:rPr>
          <w:rFonts w:eastAsia="Times New Roman" w:cs="Times New Roman"/>
          <w:sz w:val="27"/>
          <w:szCs w:val="27"/>
          <w:lang w:val="ro-RO" w:eastAsia="ru-RU"/>
        </w:rPr>
        <w:t xml:space="preserve">  </w:t>
      </w:r>
      <w:r w:rsidR="00456DCF" w:rsidRPr="00E53259">
        <w:rPr>
          <w:rFonts w:eastAsia="Times New Roman" w:cs="Times New Roman"/>
          <w:b/>
          <w:sz w:val="27"/>
          <w:szCs w:val="27"/>
          <w:lang w:val="ro-RO" w:eastAsia="ru-RU"/>
        </w:rPr>
        <w:t>(</w:t>
      </w:r>
      <w:r w:rsidR="007D7C63" w:rsidRPr="00E53259">
        <w:rPr>
          <w:rFonts w:eastAsia="Times New Roman" w:cs="Times New Roman"/>
          <w:b/>
          <w:sz w:val="27"/>
          <w:szCs w:val="27"/>
          <w:lang w:val="en-US" w:eastAsia="ru-RU"/>
        </w:rPr>
        <w:t>67,06</w:t>
      </w:r>
      <w:r w:rsidR="00456DCF" w:rsidRPr="00E53259">
        <w:rPr>
          <w:rFonts w:eastAsia="Times New Roman" w:cs="Times New Roman"/>
          <w:b/>
          <w:sz w:val="27"/>
          <w:szCs w:val="27"/>
          <w:lang w:val="ro-RO" w:eastAsia="ru-RU"/>
        </w:rPr>
        <w:t>%)</w:t>
      </w:r>
      <w:r w:rsidRPr="00E53259">
        <w:rPr>
          <w:rFonts w:eastAsia="Times New Roman" w:cs="Times New Roman"/>
          <w:sz w:val="27"/>
          <w:szCs w:val="27"/>
          <w:lang w:val="ro-RO" w:eastAsia="ru-RU"/>
        </w:rPr>
        <w:t>.</w:t>
      </w:r>
      <w:r w:rsidR="00456DCF" w:rsidRPr="00E53259">
        <w:rPr>
          <w:rFonts w:eastAsia="Times New Roman" w:cs="Times New Roman"/>
          <w:sz w:val="27"/>
          <w:szCs w:val="27"/>
          <w:lang w:val="ro-RO" w:eastAsia="ru-RU"/>
        </w:rPr>
        <w:t xml:space="preserve"> </w:t>
      </w:r>
    </w:p>
    <w:p w14:paraId="3280B296" w14:textId="77777777" w:rsidR="00F36F66" w:rsidRPr="00E53259" w:rsidRDefault="00F36F66" w:rsidP="000F505F">
      <w:pPr>
        <w:ind w:firstLine="567"/>
        <w:jc w:val="both"/>
        <w:rPr>
          <w:rFonts w:eastAsia="Times New Roman" w:cs="Times New Roman"/>
          <w:sz w:val="27"/>
          <w:szCs w:val="27"/>
          <w:lang w:val="ro-RO" w:eastAsia="ru-RU"/>
        </w:rPr>
      </w:pPr>
    </w:p>
    <w:p w14:paraId="613CC7D4" w14:textId="524BB9D7" w:rsidR="004950C6" w:rsidRPr="00E53259" w:rsidRDefault="000F505F" w:rsidP="000F505F">
      <w:pPr>
        <w:ind w:firstLine="567"/>
        <w:jc w:val="both"/>
        <w:rPr>
          <w:rFonts w:eastAsia="Times New Roman" w:cs="Times New Roman"/>
          <w:bCs/>
          <w:sz w:val="27"/>
          <w:szCs w:val="27"/>
          <w:lang w:val="ro-RO" w:eastAsia="ru-RU"/>
        </w:rPr>
      </w:pPr>
      <w:r w:rsidRPr="00E53259">
        <w:rPr>
          <w:rFonts w:eastAsia="Times New Roman" w:cs="Times New Roman"/>
          <w:sz w:val="27"/>
          <w:szCs w:val="27"/>
          <w:lang w:val="ro-RO" w:eastAsia="ru-RU"/>
        </w:rPr>
        <w:t xml:space="preserve">Restanța la finele perioadei de raportare, adică pentru data de </w:t>
      </w:r>
      <w:r w:rsidRPr="00E53259">
        <w:rPr>
          <w:rFonts w:eastAsia="Times New Roman" w:cs="Times New Roman"/>
          <w:sz w:val="27"/>
          <w:szCs w:val="27"/>
          <w:lang w:val="en-US" w:eastAsia="ru-RU"/>
        </w:rPr>
        <w:t>01.</w:t>
      </w:r>
      <w:r w:rsidR="00732321" w:rsidRPr="00E53259">
        <w:rPr>
          <w:rFonts w:eastAsia="Times New Roman" w:cs="Times New Roman"/>
          <w:sz w:val="27"/>
          <w:szCs w:val="27"/>
          <w:lang w:val="en-US" w:eastAsia="ru-RU"/>
        </w:rPr>
        <w:t>01</w:t>
      </w:r>
      <w:r w:rsidRPr="00E53259">
        <w:rPr>
          <w:rFonts w:eastAsia="Times New Roman" w:cs="Times New Roman"/>
          <w:sz w:val="27"/>
          <w:szCs w:val="27"/>
          <w:lang w:val="ro-RO" w:eastAsia="ru-RU"/>
        </w:rPr>
        <w:t>.20</w:t>
      </w:r>
      <w:r w:rsidR="00732321" w:rsidRPr="00E53259">
        <w:rPr>
          <w:rFonts w:eastAsia="Times New Roman" w:cs="Times New Roman"/>
          <w:sz w:val="27"/>
          <w:szCs w:val="27"/>
          <w:lang w:val="ro-RO" w:eastAsia="ru-RU"/>
        </w:rPr>
        <w:t>2</w:t>
      </w:r>
      <w:r w:rsidR="00904A1B" w:rsidRPr="00E53259">
        <w:rPr>
          <w:rFonts w:eastAsia="Times New Roman" w:cs="Times New Roman"/>
          <w:sz w:val="27"/>
          <w:szCs w:val="27"/>
          <w:lang w:val="ro-RO" w:eastAsia="ru-RU"/>
        </w:rPr>
        <w:t>2</w:t>
      </w:r>
      <w:r w:rsidRPr="00E53259">
        <w:rPr>
          <w:rFonts w:eastAsia="Times New Roman" w:cs="Times New Roman"/>
          <w:sz w:val="27"/>
          <w:szCs w:val="27"/>
          <w:lang w:val="ro-RO" w:eastAsia="ru-RU"/>
        </w:rPr>
        <w:t xml:space="preserve"> la Judecătoria Comrat sediul central a constituit:</w:t>
      </w:r>
      <w:r w:rsidRPr="00E53259">
        <w:rPr>
          <w:rFonts w:eastAsia="Times New Roman" w:cs="Times New Roman"/>
          <w:b/>
          <w:sz w:val="27"/>
          <w:szCs w:val="27"/>
          <w:lang w:val="ro-RO" w:eastAsia="ru-RU"/>
        </w:rPr>
        <w:t xml:space="preserve"> </w:t>
      </w:r>
      <w:r w:rsidR="007D7C63" w:rsidRPr="00E53259">
        <w:rPr>
          <w:rFonts w:eastAsia="Times New Roman" w:cs="Times New Roman"/>
          <w:b/>
          <w:sz w:val="27"/>
          <w:szCs w:val="27"/>
          <w:lang w:val="en-US" w:eastAsia="ru-RU"/>
        </w:rPr>
        <w:t>716</w:t>
      </w:r>
      <w:r w:rsidRPr="00E53259">
        <w:rPr>
          <w:rFonts w:eastAsia="Times New Roman" w:cs="Times New Roman"/>
          <w:sz w:val="27"/>
          <w:szCs w:val="27"/>
          <w:lang w:val="ro-RO" w:eastAsia="ru-RU"/>
        </w:rPr>
        <w:t xml:space="preserve"> dosare penale,</w:t>
      </w:r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="003C3A7A" w:rsidRPr="00E53259">
        <w:rPr>
          <w:rFonts w:eastAsia="Times New Roman" w:cs="Times New Roman"/>
          <w:b/>
          <w:sz w:val="27"/>
          <w:szCs w:val="27"/>
          <w:lang w:val="en-US" w:eastAsia="ru-RU"/>
        </w:rPr>
        <w:t>1544</w:t>
      </w:r>
      <w:r w:rsidRPr="00E53259">
        <w:rPr>
          <w:rFonts w:eastAsia="Times New Roman" w:cs="Times New Roman"/>
          <w:b/>
          <w:sz w:val="27"/>
          <w:szCs w:val="27"/>
          <w:lang w:val="ro-RO" w:eastAsia="ru-RU"/>
        </w:rPr>
        <w:t xml:space="preserve"> </w:t>
      </w:r>
      <w:r w:rsidRPr="00E53259">
        <w:rPr>
          <w:rFonts w:eastAsia="Times New Roman" w:cs="Times New Roman"/>
          <w:sz w:val="27"/>
          <w:szCs w:val="27"/>
          <w:lang w:val="ro-RO" w:eastAsia="ru-RU"/>
        </w:rPr>
        <w:t>dosare civile,</w:t>
      </w:r>
      <w:r w:rsidRPr="00E53259">
        <w:rPr>
          <w:rFonts w:eastAsia="Times New Roman" w:cs="Times New Roman"/>
          <w:b/>
          <w:sz w:val="27"/>
          <w:szCs w:val="27"/>
          <w:lang w:val="ro-RO" w:eastAsia="ru-RU"/>
        </w:rPr>
        <w:t xml:space="preserve"> </w:t>
      </w:r>
      <w:r w:rsidRPr="00E53259">
        <w:rPr>
          <w:rFonts w:eastAsia="Times New Roman" w:cs="Times New Roman"/>
          <w:sz w:val="27"/>
          <w:szCs w:val="27"/>
          <w:lang w:val="ro-RO" w:eastAsia="ru-RU"/>
        </w:rPr>
        <w:t xml:space="preserve"> </w:t>
      </w:r>
      <w:r w:rsidR="003C3A7A" w:rsidRPr="00E53259">
        <w:rPr>
          <w:rFonts w:eastAsia="Times New Roman" w:cs="Times New Roman"/>
          <w:b/>
          <w:bCs/>
          <w:sz w:val="27"/>
          <w:szCs w:val="27"/>
          <w:lang w:val="en-US" w:eastAsia="ru-RU"/>
        </w:rPr>
        <w:t>252</w:t>
      </w:r>
      <w:r w:rsidRPr="00E53259">
        <w:rPr>
          <w:rFonts w:eastAsia="Times New Roman" w:cs="Times New Roman"/>
          <w:b/>
          <w:sz w:val="27"/>
          <w:szCs w:val="27"/>
          <w:lang w:val="en-US" w:eastAsia="ru-RU"/>
        </w:rPr>
        <w:t xml:space="preserve"> </w:t>
      </w:r>
      <w:r w:rsidRPr="00E53259">
        <w:rPr>
          <w:rFonts w:eastAsia="Times New Roman" w:cs="Times New Roman"/>
          <w:sz w:val="27"/>
          <w:szCs w:val="27"/>
          <w:lang w:val="ro-RO" w:eastAsia="ru-RU"/>
        </w:rPr>
        <w:t>dosare contravenționale,</w:t>
      </w:r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="003C3A7A" w:rsidRPr="00E53259">
        <w:rPr>
          <w:rFonts w:eastAsia="Times New Roman" w:cs="Times New Roman"/>
          <w:b/>
          <w:bCs/>
          <w:sz w:val="27"/>
          <w:szCs w:val="27"/>
          <w:lang w:val="en-US" w:eastAsia="ru-RU"/>
        </w:rPr>
        <w:t>110</w:t>
      </w:r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Pr="00E53259">
        <w:rPr>
          <w:rFonts w:eastAsia="Times New Roman" w:cs="Times New Roman"/>
          <w:sz w:val="27"/>
          <w:szCs w:val="27"/>
          <w:lang w:val="ro-RO" w:eastAsia="ru-RU"/>
        </w:rPr>
        <w:t xml:space="preserve">materiale în ordinea </w:t>
      </w:r>
      <w:r w:rsidR="00F8256C" w:rsidRPr="00E53259">
        <w:rPr>
          <w:rFonts w:eastAsia="Times New Roman" w:cs="Times New Roman"/>
          <w:sz w:val="27"/>
          <w:szCs w:val="27"/>
          <w:lang w:val="ro-RO" w:eastAsia="ru-RU"/>
        </w:rPr>
        <w:t xml:space="preserve">(art.art.300-306, 308, 298-299, 313, 469 CPP RM), </w:t>
      </w:r>
      <w:r w:rsidRPr="00E53259">
        <w:rPr>
          <w:rFonts w:eastAsia="Times New Roman" w:cs="Times New Roman"/>
          <w:bCs/>
          <w:sz w:val="27"/>
          <w:szCs w:val="27"/>
          <w:lang w:val="en-US" w:eastAsia="ru-RU"/>
        </w:rPr>
        <w:t>total</w:t>
      </w:r>
      <w:r w:rsidRPr="00E53259">
        <w:rPr>
          <w:rFonts w:eastAsia="Times New Roman" w:cs="Times New Roman"/>
          <w:b/>
          <w:sz w:val="27"/>
          <w:szCs w:val="27"/>
          <w:lang w:val="en-US" w:eastAsia="ru-RU"/>
        </w:rPr>
        <w:t xml:space="preserve"> </w:t>
      </w:r>
      <w:r w:rsidR="00501A5F" w:rsidRPr="00E53259">
        <w:rPr>
          <w:rFonts w:eastAsia="Times New Roman" w:cs="Times New Roman"/>
          <w:b/>
          <w:sz w:val="27"/>
          <w:szCs w:val="27"/>
          <w:lang w:val="en-US" w:eastAsia="ru-RU"/>
        </w:rPr>
        <w:t>2</w:t>
      </w:r>
      <w:r w:rsidR="008D3B0A" w:rsidRPr="00E53259">
        <w:rPr>
          <w:rFonts w:eastAsia="Times New Roman" w:cs="Times New Roman"/>
          <w:b/>
          <w:sz w:val="27"/>
          <w:szCs w:val="27"/>
          <w:lang w:val="en-US" w:eastAsia="ru-RU"/>
        </w:rPr>
        <w:t>622</w:t>
      </w:r>
      <w:r w:rsidRPr="00E53259">
        <w:rPr>
          <w:rFonts w:eastAsia="Times New Roman" w:cs="Times New Roman"/>
          <w:b/>
          <w:sz w:val="27"/>
          <w:szCs w:val="27"/>
          <w:lang w:val="en-US" w:eastAsia="ru-RU"/>
        </w:rPr>
        <w:t xml:space="preserve"> </w:t>
      </w:r>
      <w:r w:rsidRPr="00E53259">
        <w:rPr>
          <w:rFonts w:eastAsia="Times New Roman" w:cs="Times New Roman"/>
          <w:bCs/>
          <w:sz w:val="27"/>
          <w:szCs w:val="27"/>
          <w:lang w:val="ro-RO" w:eastAsia="ru-RU"/>
        </w:rPr>
        <w:t>dosare.</w:t>
      </w:r>
    </w:p>
    <w:p w14:paraId="53F0E68A" w14:textId="0A57B163" w:rsidR="000F505F" w:rsidRPr="00E53259" w:rsidRDefault="000F505F" w:rsidP="000F505F">
      <w:pPr>
        <w:ind w:firstLine="567"/>
        <w:jc w:val="both"/>
        <w:rPr>
          <w:rFonts w:eastAsia="Times New Roman" w:cs="Times New Roman"/>
          <w:bCs/>
          <w:sz w:val="27"/>
          <w:szCs w:val="27"/>
          <w:lang w:val="en-US" w:eastAsia="ru-RU"/>
        </w:rPr>
      </w:pPr>
      <w:r w:rsidRPr="00E53259">
        <w:rPr>
          <w:rFonts w:eastAsia="Times New Roman" w:cs="Times New Roman"/>
          <w:bCs/>
          <w:sz w:val="27"/>
          <w:szCs w:val="27"/>
          <w:lang w:val="en-US" w:eastAsia="ru-RU"/>
        </w:rPr>
        <w:t xml:space="preserve"> </w:t>
      </w:r>
    </w:p>
    <w:p w14:paraId="5BC92FAC" w14:textId="06CAFC1D" w:rsidR="000F505F" w:rsidRPr="00E53259" w:rsidRDefault="000F505F" w:rsidP="000F505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sz w:val="27"/>
          <w:szCs w:val="27"/>
          <w:lang w:val="en-US" w:eastAsia="ru-RU"/>
        </w:rPr>
      </w:pPr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E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necesar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de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remarcat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,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că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la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Judecătoria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Comrat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sînt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dosare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la care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procedura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a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fost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suspendată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, </w:t>
      </w:r>
      <w:r w:rsidR="003D438A" w:rsidRPr="00E53259">
        <w:rPr>
          <w:rFonts w:eastAsia="Times New Roman" w:cs="Times New Roman"/>
          <w:b/>
          <w:bCs/>
          <w:sz w:val="27"/>
          <w:szCs w:val="27"/>
          <w:lang w:val="en-US" w:eastAsia="ru-RU"/>
        </w:rPr>
        <w:t>2</w:t>
      </w:r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dosar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la dl Vasilii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Hrapacov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, </w:t>
      </w:r>
      <w:r w:rsidR="00B01097" w:rsidRPr="00E53259">
        <w:rPr>
          <w:rFonts w:eastAsia="Times New Roman" w:cs="Times New Roman"/>
          <w:b/>
          <w:bCs/>
          <w:sz w:val="27"/>
          <w:szCs w:val="27"/>
          <w:lang w:val="en-US" w:eastAsia="ru-RU"/>
        </w:rPr>
        <w:t>1</w:t>
      </w:r>
      <w:r w:rsidR="003D438A" w:rsidRPr="00E53259">
        <w:rPr>
          <w:rFonts w:eastAsia="Times New Roman" w:cs="Times New Roman"/>
          <w:b/>
          <w:bCs/>
          <w:sz w:val="27"/>
          <w:szCs w:val="27"/>
          <w:lang w:val="en-US" w:eastAsia="ru-RU"/>
        </w:rPr>
        <w:t>0</w:t>
      </w:r>
      <w:r w:rsidR="00B01097" w:rsidRPr="00E53259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="00B01097" w:rsidRPr="00E53259">
        <w:rPr>
          <w:rFonts w:eastAsia="Times New Roman" w:cs="Times New Roman"/>
          <w:sz w:val="27"/>
          <w:szCs w:val="27"/>
          <w:lang w:val="en-US" w:eastAsia="ru-RU"/>
        </w:rPr>
        <w:t>dosar</w:t>
      </w:r>
      <w:proofErr w:type="spellEnd"/>
      <w:r w:rsidR="00B01097" w:rsidRPr="00E53259">
        <w:rPr>
          <w:rFonts w:eastAsia="Times New Roman" w:cs="Times New Roman"/>
          <w:sz w:val="27"/>
          <w:szCs w:val="27"/>
          <w:lang w:val="en-US" w:eastAsia="ru-RU"/>
        </w:rPr>
        <w:t xml:space="preserve"> la dl </w:t>
      </w:r>
      <w:r w:rsidR="00B01097" w:rsidRPr="00E53259">
        <w:rPr>
          <w:rFonts w:eastAsia="Times New Roman" w:cs="Times New Roman"/>
          <w:sz w:val="27"/>
          <w:szCs w:val="27"/>
          <w:lang w:val="ro-RO" w:eastAsia="ru-RU"/>
        </w:rPr>
        <w:t xml:space="preserve">Serghei Popovici, </w:t>
      </w:r>
      <w:r w:rsidR="00225144" w:rsidRPr="00E53259">
        <w:rPr>
          <w:rFonts w:eastAsia="Times New Roman" w:cs="Times New Roman"/>
          <w:b/>
          <w:sz w:val="27"/>
          <w:szCs w:val="27"/>
          <w:lang w:val="en-US" w:eastAsia="ru-RU"/>
        </w:rPr>
        <w:t>1</w:t>
      </w:r>
      <w:r w:rsidR="003D438A" w:rsidRPr="00E53259">
        <w:rPr>
          <w:rFonts w:eastAsia="Times New Roman" w:cs="Times New Roman"/>
          <w:b/>
          <w:sz w:val="27"/>
          <w:szCs w:val="27"/>
          <w:lang w:val="en-US" w:eastAsia="ru-RU"/>
        </w:rPr>
        <w:t>8</w:t>
      </w:r>
      <w:r w:rsidRPr="00E53259">
        <w:rPr>
          <w:rFonts w:eastAsia="Times New Roman" w:cs="Times New Roman"/>
          <w:b/>
          <w:sz w:val="27"/>
          <w:szCs w:val="27"/>
          <w:lang w:val="en-US" w:eastAsia="ru-RU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dosare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la dl </w:t>
      </w:r>
      <w:proofErr w:type="spellStart"/>
      <w:r w:rsidR="003D438A" w:rsidRPr="00E53259">
        <w:rPr>
          <w:rFonts w:eastAsia="Times New Roman" w:cs="Times New Roman"/>
          <w:sz w:val="27"/>
          <w:szCs w:val="27"/>
          <w:lang w:val="ro-RO" w:eastAsia="ru-RU"/>
        </w:rPr>
        <w:t>Marianna</w:t>
      </w:r>
      <w:proofErr w:type="spellEnd"/>
      <w:r w:rsidR="003D438A" w:rsidRPr="00E53259">
        <w:rPr>
          <w:rFonts w:eastAsia="Times New Roman" w:cs="Times New Roman"/>
          <w:sz w:val="27"/>
          <w:szCs w:val="27"/>
          <w:lang w:val="ro-RO" w:eastAsia="ru-RU"/>
        </w:rPr>
        <w:t xml:space="preserve"> </w:t>
      </w:r>
      <w:proofErr w:type="spellStart"/>
      <w:r w:rsidR="003D438A" w:rsidRPr="00E53259">
        <w:rPr>
          <w:rFonts w:eastAsia="Times New Roman" w:cs="Times New Roman"/>
          <w:sz w:val="27"/>
          <w:szCs w:val="27"/>
          <w:lang w:val="ro-RO" w:eastAsia="ru-RU"/>
        </w:rPr>
        <w:t>Hanganu</w:t>
      </w:r>
      <w:proofErr w:type="spellEnd"/>
      <w:r w:rsidR="001D385A" w:rsidRPr="00E53259">
        <w:rPr>
          <w:rFonts w:eastAsia="Times New Roman" w:cs="Times New Roman"/>
          <w:sz w:val="27"/>
          <w:szCs w:val="27"/>
          <w:lang w:val="ro-RO" w:eastAsia="ru-RU"/>
        </w:rPr>
        <w:t>,</w:t>
      </w:r>
      <w:r w:rsidR="001B3AF1" w:rsidRPr="00E53259">
        <w:rPr>
          <w:rFonts w:eastAsia="Times New Roman" w:cs="Times New Roman"/>
          <w:sz w:val="27"/>
          <w:szCs w:val="27"/>
          <w:lang w:val="ro-RO" w:eastAsia="ru-RU"/>
        </w:rPr>
        <w:t xml:space="preserve"> </w:t>
      </w:r>
      <w:r w:rsidR="001B3AF1" w:rsidRPr="00E53259">
        <w:rPr>
          <w:rFonts w:eastAsia="Times New Roman" w:cs="Times New Roman"/>
          <w:b/>
          <w:bCs/>
          <w:sz w:val="27"/>
          <w:szCs w:val="27"/>
          <w:lang w:val="ro-RO" w:eastAsia="ru-RU"/>
        </w:rPr>
        <w:t>30</w:t>
      </w:r>
      <w:r w:rsidR="001D385A" w:rsidRPr="00E53259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="001D385A" w:rsidRPr="00E53259">
        <w:rPr>
          <w:rFonts w:eastAsia="Times New Roman" w:cs="Times New Roman"/>
          <w:sz w:val="27"/>
          <w:szCs w:val="27"/>
          <w:lang w:val="en-US" w:eastAsia="ru-RU"/>
        </w:rPr>
        <w:t>dosar</w:t>
      </w:r>
      <w:proofErr w:type="spellEnd"/>
      <w:r w:rsidR="001D385A" w:rsidRPr="00E53259">
        <w:rPr>
          <w:rFonts w:eastAsia="Times New Roman" w:cs="Times New Roman"/>
          <w:sz w:val="27"/>
          <w:szCs w:val="27"/>
          <w:lang w:val="en-US" w:eastAsia="ru-RU"/>
        </w:rPr>
        <w:t xml:space="preserve"> la dl Igor Botezatu</w:t>
      </w:r>
      <w:r w:rsidR="005F2BE3" w:rsidRPr="00E53259">
        <w:rPr>
          <w:rFonts w:eastAsia="Times New Roman" w:cs="Times New Roman"/>
          <w:sz w:val="27"/>
          <w:szCs w:val="27"/>
          <w:lang w:val="en-US" w:eastAsia="ru-RU"/>
        </w:rPr>
        <w:t xml:space="preserve">, </w:t>
      </w:r>
      <w:r w:rsidR="005F2BE3" w:rsidRPr="00E53259">
        <w:rPr>
          <w:rFonts w:eastAsia="Times New Roman" w:cs="Times New Roman"/>
          <w:b/>
          <w:sz w:val="27"/>
          <w:szCs w:val="27"/>
          <w:lang w:val="en-US" w:eastAsia="ru-RU"/>
        </w:rPr>
        <w:t xml:space="preserve">8 </w:t>
      </w:r>
      <w:proofErr w:type="spellStart"/>
      <w:r w:rsidR="005F2BE3" w:rsidRPr="00E53259">
        <w:rPr>
          <w:rFonts w:eastAsia="Times New Roman" w:cs="Times New Roman"/>
          <w:sz w:val="27"/>
          <w:szCs w:val="27"/>
          <w:lang w:val="en-US" w:eastAsia="ru-RU"/>
        </w:rPr>
        <w:t>dosare</w:t>
      </w:r>
      <w:proofErr w:type="spellEnd"/>
      <w:r w:rsidR="005F2BE3" w:rsidRPr="00E53259">
        <w:rPr>
          <w:rFonts w:eastAsia="Times New Roman" w:cs="Times New Roman"/>
          <w:sz w:val="27"/>
          <w:szCs w:val="27"/>
          <w:lang w:val="en-US" w:eastAsia="ru-RU"/>
        </w:rPr>
        <w:t xml:space="preserve"> la dl Stanislav R</w:t>
      </w:r>
      <w:r w:rsidR="005F2BE3" w:rsidRPr="00E53259">
        <w:rPr>
          <w:rFonts w:eastAsia="Times New Roman" w:cs="Times New Roman"/>
          <w:sz w:val="27"/>
          <w:szCs w:val="27"/>
          <w:lang w:val="ro-RO" w:eastAsia="ru-RU"/>
        </w:rPr>
        <w:t>ă</w:t>
      </w:r>
      <w:r w:rsidR="005F2BE3" w:rsidRPr="00E53259">
        <w:rPr>
          <w:rFonts w:eastAsia="Times New Roman" w:cs="Times New Roman"/>
          <w:sz w:val="27"/>
          <w:szCs w:val="27"/>
          <w:lang w:val="en-US" w:eastAsia="ru-RU"/>
        </w:rPr>
        <w:t>u</w:t>
      </w:r>
      <w:r w:rsidR="00697B97" w:rsidRPr="00E53259">
        <w:rPr>
          <w:rFonts w:eastAsia="Times New Roman" w:cs="Times New Roman"/>
          <w:sz w:val="27"/>
          <w:szCs w:val="27"/>
          <w:lang w:val="en-US" w:eastAsia="ru-RU"/>
        </w:rPr>
        <w:t xml:space="preserve">, </w:t>
      </w:r>
      <w:r w:rsidR="00697B97" w:rsidRPr="00E53259">
        <w:rPr>
          <w:rFonts w:eastAsia="Times New Roman" w:cs="Times New Roman"/>
          <w:b/>
          <w:sz w:val="27"/>
          <w:szCs w:val="27"/>
          <w:lang w:val="en-US" w:eastAsia="ru-RU"/>
        </w:rPr>
        <w:t xml:space="preserve">17 </w:t>
      </w:r>
      <w:proofErr w:type="spellStart"/>
      <w:r w:rsidR="00697B97" w:rsidRPr="00E53259">
        <w:rPr>
          <w:rFonts w:eastAsia="Times New Roman" w:cs="Times New Roman"/>
          <w:sz w:val="27"/>
          <w:szCs w:val="27"/>
          <w:lang w:val="en-US" w:eastAsia="ru-RU"/>
        </w:rPr>
        <w:t>dosare</w:t>
      </w:r>
      <w:proofErr w:type="spellEnd"/>
      <w:r w:rsidR="00697B97" w:rsidRPr="00E53259">
        <w:rPr>
          <w:rFonts w:eastAsia="Times New Roman" w:cs="Times New Roman"/>
          <w:sz w:val="27"/>
          <w:szCs w:val="27"/>
          <w:lang w:val="en-US" w:eastAsia="ru-RU"/>
        </w:rPr>
        <w:t xml:space="preserve"> la dl Vitalie Muntean</w:t>
      </w:r>
      <w:r w:rsidRPr="00E53259">
        <w:rPr>
          <w:rFonts w:eastAsia="Times New Roman" w:cs="Times New Roman"/>
          <w:b/>
          <w:sz w:val="27"/>
          <w:szCs w:val="27"/>
          <w:lang w:val="en-US" w:eastAsia="ru-RU"/>
        </w:rPr>
        <w:t>.</w:t>
      </w:r>
    </w:p>
    <w:p w14:paraId="17525866" w14:textId="244E1C0E" w:rsidR="00076B66" w:rsidRPr="00E53259" w:rsidRDefault="00076B66" w:rsidP="000F505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sz w:val="27"/>
          <w:szCs w:val="27"/>
          <w:lang w:val="en-US" w:eastAsia="ru-RU"/>
        </w:rPr>
      </w:pPr>
    </w:p>
    <w:p w14:paraId="6E1D4905" w14:textId="132D8022" w:rsidR="00E61076" w:rsidRPr="00E53259" w:rsidRDefault="00E61076" w:rsidP="00DB50E3">
      <w:pPr>
        <w:ind w:firstLine="567"/>
        <w:jc w:val="both"/>
        <w:rPr>
          <w:sz w:val="27"/>
          <w:szCs w:val="27"/>
          <w:lang w:val="en-US"/>
        </w:rPr>
      </w:pPr>
      <w:proofErr w:type="spellStart"/>
      <w:r w:rsidRPr="00E53259">
        <w:rPr>
          <w:sz w:val="27"/>
          <w:szCs w:val="27"/>
          <w:lang w:val="en-US"/>
        </w:rPr>
        <w:t>În</w:t>
      </w:r>
      <w:proofErr w:type="spellEnd"/>
      <w:r w:rsidRPr="00E53259">
        <w:rPr>
          <w:sz w:val="27"/>
          <w:szCs w:val="27"/>
          <w:lang w:val="en-US"/>
        </w:rPr>
        <w:t xml:space="preserve"> </w:t>
      </w:r>
      <w:proofErr w:type="spellStart"/>
      <w:r w:rsidRPr="00E53259">
        <w:rPr>
          <w:sz w:val="27"/>
          <w:szCs w:val="27"/>
          <w:lang w:val="en-US"/>
        </w:rPr>
        <w:t>perioada</w:t>
      </w:r>
      <w:proofErr w:type="spellEnd"/>
      <w:r w:rsidRPr="00E53259">
        <w:rPr>
          <w:sz w:val="27"/>
          <w:szCs w:val="27"/>
          <w:lang w:val="en-US"/>
        </w:rPr>
        <w:t xml:space="preserve"> </w:t>
      </w:r>
      <w:proofErr w:type="spellStart"/>
      <w:r w:rsidRPr="00E53259">
        <w:rPr>
          <w:sz w:val="27"/>
          <w:szCs w:val="27"/>
          <w:lang w:val="en-US"/>
        </w:rPr>
        <w:t>raportată</w:t>
      </w:r>
      <w:proofErr w:type="spellEnd"/>
      <w:r w:rsidR="00A22771" w:rsidRPr="00E53259">
        <w:rPr>
          <w:sz w:val="27"/>
          <w:szCs w:val="27"/>
          <w:lang w:val="en-US"/>
        </w:rPr>
        <w:t xml:space="preserve"> </w:t>
      </w:r>
      <w:r w:rsidR="00A22771" w:rsidRPr="00E53259">
        <w:rPr>
          <w:sz w:val="27"/>
          <w:szCs w:val="27"/>
          <w:lang w:val="ro-RO"/>
        </w:rPr>
        <w:t xml:space="preserve">din numărul total al </w:t>
      </w:r>
      <w:proofErr w:type="spellStart"/>
      <w:r w:rsidR="00A22771" w:rsidRPr="00E53259">
        <w:rPr>
          <w:sz w:val="27"/>
          <w:szCs w:val="27"/>
          <w:lang w:val="ro-RO"/>
        </w:rPr>
        <w:t>hotărîrilor</w:t>
      </w:r>
      <w:proofErr w:type="spellEnd"/>
      <w:r w:rsidR="00A22771" w:rsidRPr="00E53259">
        <w:rPr>
          <w:sz w:val="27"/>
          <w:szCs w:val="27"/>
          <w:lang w:val="ro-RO"/>
        </w:rPr>
        <w:t xml:space="preserve"> examinate de Judecătoria Comrat</w:t>
      </w:r>
      <w:r w:rsidRPr="00E53259">
        <w:rPr>
          <w:sz w:val="27"/>
          <w:szCs w:val="27"/>
          <w:lang w:val="en-US"/>
        </w:rPr>
        <w:t xml:space="preserve"> au </w:t>
      </w:r>
      <w:proofErr w:type="spellStart"/>
      <w:r w:rsidRPr="00E53259">
        <w:rPr>
          <w:sz w:val="27"/>
          <w:szCs w:val="27"/>
          <w:lang w:val="en-US"/>
        </w:rPr>
        <w:t>fost</w:t>
      </w:r>
      <w:proofErr w:type="spellEnd"/>
      <w:r w:rsidRPr="00E53259">
        <w:rPr>
          <w:sz w:val="27"/>
          <w:szCs w:val="27"/>
          <w:lang w:val="en-US"/>
        </w:rPr>
        <w:t xml:space="preserve"> </w:t>
      </w:r>
      <w:proofErr w:type="spellStart"/>
      <w:r w:rsidRPr="00E53259">
        <w:rPr>
          <w:sz w:val="27"/>
          <w:szCs w:val="27"/>
          <w:lang w:val="en-US"/>
        </w:rPr>
        <w:t>contestate</w:t>
      </w:r>
      <w:proofErr w:type="spellEnd"/>
      <w:r w:rsidRPr="00E53259">
        <w:rPr>
          <w:sz w:val="27"/>
          <w:szCs w:val="27"/>
          <w:lang w:val="en-US"/>
        </w:rPr>
        <w:t xml:space="preserve"> </w:t>
      </w:r>
      <w:r w:rsidR="00123F75" w:rsidRPr="00123F75">
        <w:rPr>
          <w:b/>
          <w:sz w:val="27"/>
          <w:szCs w:val="27"/>
          <w:lang w:val="en-US"/>
        </w:rPr>
        <w:t>82</w:t>
      </w:r>
      <w:r w:rsidR="00123F75" w:rsidRPr="00107A5B">
        <w:rPr>
          <w:b/>
          <w:sz w:val="27"/>
          <w:szCs w:val="27"/>
          <w:lang w:val="en-US"/>
        </w:rPr>
        <w:t>7</w:t>
      </w:r>
      <w:r w:rsidRPr="00E53259">
        <w:rPr>
          <w:b/>
          <w:sz w:val="27"/>
          <w:szCs w:val="27"/>
          <w:lang w:val="en-US"/>
        </w:rPr>
        <w:t xml:space="preserve"> </w:t>
      </w:r>
      <w:proofErr w:type="spellStart"/>
      <w:r w:rsidRPr="00E53259">
        <w:rPr>
          <w:sz w:val="27"/>
          <w:szCs w:val="27"/>
          <w:lang w:val="en-US"/>
        </w:rPr>
        <w:t>hotărâri</w:t>
      </w:r>
      <w:proofErr w:type="spellEnd"/>
      <w:r w:rsidRPr="00E53259">
        <w:rPr>
          <w:sz w:val="27"/>
          <w:szCs w:val="27"/>
          <w:lang w:val="en-US"/>
        </w:rPr>
        <w:t>, din care:</w:t>
      </w:r>
      <w:r w:rsidR="00DB50E3" w:rsidRPr="00E53259">
        <w:rPr>
          <w:sz w:val="27"/>
          <w:szCs w:val="27"/>
          <w:lang w:val="en-US"/>
        </w:rPr>
        <w:t xml:space="preserve"> </w:t>
      </w:r>
      <w:r w:rsidR="00123F75" w:rsidRPr="00123F75">
        <w:rPr>
          <w:b/>
          <w:bCs/>
          <w:sz w:val="27"/>
          <w:szCs w:val="27"/>
          <w:lang w:val="en-US"/>
        </w:rPr>
        <w:t>273</w:t>
      </w:r>
      <w:r w:rsidRPr="00E53259">
        <w:rPr>
          <w:sz w:val="27"/>
          <w:szCs w:val="27"/>
          <w:lang w:val="en-US"/>
        </w:rPr>
        <w:t xml:space="preserve"> </w:t>
      </w:r>
      <w:proofErr w:type="spellStart"/>
      <w:r w:rsidRPr="00E53259">
        <w:rPr>
          <w:sz w:val="27"/>
          <w:szCs w:val="27"/>
          <w:lang w:val="en-US"/>
        </w:rPr>
        <w:t>hotărâri</w:t>
      </w:r>
      <w:proofErr w:type="spellEnd"/>
      <w:r w:rsidRPr="00E53259">
        <w:rPr>
          <w:sz w:val="27"/>
          <w:szCs w:val="27"/>
          <w:lang w:val="en-US"/>
        </w:rPr>
        <w:t xml:space="preserve"> </w:t>
      </w:r>
      <w:proofErr w:type="spellStart"/>
      <w:r w:rsidRPr="00E53259">
        <w:rPr>
          <w:sz w:val="27"/>
          <w:szCs w:val="27"/>
          <w:lang w:val="en-US"/>
        </w:rPr>
        <w:t>anulate</w:t>
      </w:r>
      <w:proofErr w:type="spellEnd"/>
      <w:r w:rsidRPr="00E53259">
        <w:rPr>
          <w:sz w:val="27"/>
          <w:szCs w:val="27"/>
          <w:lang w:val="en-US"/>
        </w:rPr>
        <w:t>,</w:t>
      </w:r>
      <w:r w:rsidR="00DB50E3" w:rsidRPr="00E53259">
        <w:rPr>
          <w:sz w:val="27"/>
          <w:szCs w:val="27"/>
          <w:lang w:val="en-US"/>
        </w:rPr>
        <w:t xml:space="preserve"> </w:t>
      </w:r>
      <w:r w:rsidR="00123F75" w:rsidRPr="00123F75">
        <w:rPr>
          <w:b/>
          <w:bCs/>
          <w:sz w:val="27"/>
          <w:szCs w:val="27"/>
          <w:lang w:val="en-US"/>
        </w:rPr>
        <w:t>45</w:t>
      </w:r>
      <w:r w:rsidRPr="00E53259">
        <w:rPr>
          <w:sz w:val="27"/>
          <w:szCs w:val="27"/>
          <w:lang w:val="en-US"/>
        </w:rPr>
        <w:t xml:space="preserve"> </w:t>
      </w:r>
      <w:proofErr w:type="spellStart"/>
      <w:r w:rsidRPr="00E53259">
        <w:rPr>
          <w:sz w:val="27"/>
          <w:szCs w:val="27"/>
          <w:lang w:val="en-US"/>
        </w:rPr>
        <w:t>hotărâre</w:t>
      </w:r>
      <w:proofErr w:type="spellEnd"/>
      <w:r w:rsidRPr="00E53259">
        <w:rPr>
          <w:sz w:val="27"/>
          <w:szCs w:val="27"/>
          <w:lang w:val="en-US"/>
        </w:rPr>
        <w:t xml:space="preserve"> </w:t>
      </w:r>
      <w:proofErr w:type="spellStart"/>
      <w:r w:rsidRPr="00E53259">
        <w:rPr>
          <w:sz w:val="27"/>
          <w:szCs w:val="27"/>
          <w:lang w:val="en-US"/>
        </w:rPr>
        <w:t>modificate</w:t>
      </w:r>
      <w:proofErr w:type="spellEnd"/>
      <w:r w:rsidR="00DB50E3" w:rsidRPr="00E53259">
        <w:rPr>
          <w:sz w:val="27"/>
          <w:szCs w:val="27"/>
          <w:lang w:val="en-US"/>
        </w:rPr>
        <w:t xml:space="preserve">, </w:t>
      </w:r>
      <w:r w:rsidR="00123F75" w:rsidRPr="00123F75">
        <w:rPr>
          <w:b/>
          <w:bCs/>
          <w:sz w:val="27"/>
          <w:szCs w:val="27"/>
          <w:lang w:val="en-US"/>
        </w:rPr>
        <w:t>509</w:t>
      </w:r>
      <w:r w:rsidR="00DB50E3" w:rsidRPr="00E53259">
        <w:rPr>
          <w:sz w:val="27"/>
          <w:szCs w:val="27"/>
          <w:lang w:val="ro-RO"/>
        </w:rPr>
        <w:t xml:space="preserve"> </w:t>
      </w:r>
      <w:proofErr w:type="spellStart"/>
      <w:r w:rsidRPr="00E53259">
        <w:rPr>
          <w:sz w:val="27"/>
          <w:szCs w:val="27"/>
          <w:lang w:val="en-US"/>
        </w:rPr>
        <w:t>hotărâri</w:t>
      </w:r>
      <w:proofErr w:type="spellEnd"/>
      <w:r w:rsidRPr="00E53259">
        <w:rPr>
          <w:sz w:val="27"/>
          <w:szCs w:val="27"/>
          <w:lang w:val="en-US"/>
        </w:rPr>
        <w:t xml:space="preserve"> far</w:t>
      </w:r>
      <w:r w:rsidR="00A22771" w:rsidRPr="00E53259">
        <w:rPr>
          <w:sz w:val="27"/>
          <w:szCs w:val="27"/>
          <w:lang w:val="ro-RO"/>
        </w:rPr>
        <w:t>ă</w:t>
      </w:r>
      <w:r w:rsidRPr="00E53259">
        <w:rPr>
          <w:sz w:val="27"/>
          <w:szCs w:val="27"/>
          <w:lang w:val="en-US"/>
        </w:rPr>
        <w:t xml:space="preserve"> </w:t>
      </w:r>
      <w:proofErr w:type="spellStart"/>
      <w:r w:rsidRPr="00E53259">
        <w:rPr>
          <w:sz w:val="27"/>
          <w:szCs w:val="27"/>
          <w:lang w:val="en-US"/>
        </w:rPr>
        <w:t>modificare</w:t>
      </w:r>
      <w:proofErr w:type="spellEnd"/>
      <w:r w:rsidRPr="00E53259">
        <w:rPr>
          <w:sz w:val="27"/>
          <w:szCs w:val="27"/>
          <w:lang w:val="en-US"/>
        </w:rPr>
        <w:t>.</w:t>
      </w:r>
    </w:p>
    <w:p w14:paraId="63970094" w14:textId="77777777" w:rsidR="00E61076" w:rsidRPr="00E53259" w:rsidRDefault="00E61076" w:rsidP="000F505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sz w:val="27"/>
          <w:szCs w:val="27"/>
          <w:lang w:val="en-US" w:eastAsia="ru-RU"/>
        </w:rPr>
      </w:pPr>
    </w:p>
    <w:p w14:paraId="5036B6C5" w14:textId="77777777" w:rsidR="000F505F" w:rsidRPr="00E53259" w:rsidRDefault="000F505F" w:rsidP="000F505F">
      <w:pPr>
        <w:ind w:firstLine="567"/>
        <w:jc w:val="both"/>
        <w:rPr>
          <w:rFonts w:eastAsia="Times New Roman" w:cs="Times New Roman"/>
          <w:sz w:val="27"/>
          <w:szCs w:val="27"/>
          <w:lang w:val="en-US" w:eastAsia="ru-RU"/>
        </w:rPr>
      </w:pP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Cauzele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suspendării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procedurilor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la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dosare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sînt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>:</w:t>
      </w:r>
    </w:p>
    <w:p w14:paraId="5E0E82E0" w14:textId="77777777" w:rsidR="000F505F" w:rsidRPr="00E53259" w:rsidRDefault="000F505F" w:rsidP="000F505F">
      <w:pPr>
        <w:ind w:firstLine="567"/>
        <w:jc w:val="both"/>
        <w:rPr>
          <w:rFonts w:eastAsia="Times New Roman" w:cs="Times New Roman"/>
          <w:sz w:val="27"/>
          <w:szCs w:val="27"/>
          <w:lang w:val="en-US"/>
        </w:rPr>
      </w:pPr>
      <w:r w:rsidRPr="00E53259">
        <w:rPr>
          <w:rFonts w:eastAsia="Times New Roman" w:cs="Times New Roman"/>
          <w:sz w:val="27"/>
          <w:szCs w:val="27"/>
          <w:lang w:val="en-US"/>
        </w:rPr>
        <w:t xml:space="preserve">-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numirea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efectuării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diferitor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expertize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; </w:t>
      </w:r>
    </w:p>
    <w:p w14:paraId="6DBFA703" w14:textId="77777777" w:rsidR="000F505F" w:rsidRPr="00E53259" w:rsidRDefault="000F505F" w:rsidP="000F505F">
      <w:pPr>
        <w:ind w:firstLine="567"/>
        <w:jc w:val="both"/>
        <w:rPr>
          <w:rFonts w:eastAsia="Times New Roman" w:cs="Times New Roman"/>
          <w:sz w:val="27"/>
          <w:szCs w:val="27"/>
          <w:lang w:val="en-US"/>
        </w:rPr>
      </w:pPr>
      <w:r w:rsidRPr="00E53259">
        <w:rPr>
          <w:rFonts w:eastAsia="Times New Roman" w:cs="Times New Roman"/>
          <w:sz w:val="27"/>
          <w:szCs w:val="27"/>
          <w:lang w:val="en-US"/>
        </w:rPr>
        <w:t xml:space="preserve">-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pînă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la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examinarea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altui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dosar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,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soluționarea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căruia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este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esențială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pentru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litigiul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dat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; </w:t>
      </w:r>
    </w:p>
    <w:bookmarkEnd w:id="3"/>
    <w:p w14:paraId="6C76FD8C" w14:textId="77777777" w:rsidR="000F505F" w:rsidRPr="00E53259" w:rsidRDefault="000F505F" w:rsidP="000F505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val="en-US" w:eastAsia="ru-RU"/>
        </w:rPr>
      </w:pPr>
      <w:r w:rsidRPr="00E53259">
        <w:rPr>
          <w:rFonts w:eastAsia="Times New Roman" w:cs="Times New Roman"/>
          <w:sz w:val="27"/>
          <w:szCs w:val="27"/>
          <w:lang w:val="en-US"/>
        </w:rPr>
        <w:t xml:space="preserve">-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pînă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la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stabilirea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succesorului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în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drepturi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>.</w:t>
      </w:r>
    </w:p>
    <w:p w14:paraId="2BE9CD96" w14:textId="77777777" w:rsidR="000F505F" w:rsidRPr="00E53259" w:rsidRDefault="000F505F" w:rsidP="000F505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val="en-US"/>
        </w:rPr>
      </w:pP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Astfel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,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temeiuri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principale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sînt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–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suspendarea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procedurii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la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dosar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pînă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la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examinarea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altui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dosar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,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soluționarea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căruia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este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esențial</w:t>
      </w:r>
      <w:proofErr w:type="spellEnd"/>
      <w:r w:rsidRPr="00E53259">
        <w:rPr>
          <w:rFonts w:eastAsia="Times New Roman" w:cs="Times New Roman"/>
          <w:sz w:val="27"/>
          <w:szCs w:val="27"/>
          <w:lang w:val="ro-RO"/>
        </w:rPr>
        <w:t>ă</w:t>
      </w:r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pentru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soluționarea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litigiului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>.</w:t>
      </w:r>
    </w:p>
    <w:p w14:paraId="4380B25B" w14:textId="77777777" w:rsidR="000F505F" w:rsidRPr="00E53259" w:rsidRDefault="000F505F" w:rsidP="000F505F">
      <w:pPr>
        <w:ind w:firstLine="567"/>
        <w:jc w:val="both"/>
        <w:rPr>
          <w:rFonts w:eastAsia="Times New Roman" w:cs="Times New Roman"/>
          <w:sz w:val="27"/>
          <w:szCs w:val="27"/>
          <w:lang w:val="en-US" w:eastAsia="ru-RU"/>
        </w:rPr>
      </w:pPr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Toate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hotărîrile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,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încheierile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,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sentințele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judecătorești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sînt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redactate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la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timp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și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îndreptate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participanților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la process, conform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legislației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în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vigoare</w:t>
      </w:r>
      <w:proofErr w:type="spellEnd"/>
      <w:r w:rsidRPr="00E53259">
        <w:rPr>
          <w:rFonts w:eastAsia="Times New Roman" w:cs="Times New Roman"/>
          <w:sz w:val="27"/>
          <w:szCs w:val="27"/>
          <w:lang w:val="ro-RO" w:eastAsia="ru-RU"/>
        </w:rPr>
        <w:t>.</w:t>
      </w:r>
    </w:p>
    <w:p w14:paraId="3B47361C" w14:textId="77777777" w:rsidR="000F505F" w:rsidRPr="00E53259" w:rsidRDefault="000F505F" w:rsidP="000F505F">
      <w:pPr>
        <w:ind w:firstLine="567"/>
        <w:jc w:val="both"/>
        <w:rPr>
          <w:rFonts w:eastAsia="Times New Roman" w:cs="Times New Roman"/>
          <w:sz w:val="27"/>
          <w:szCs w:val="27"/>
          <w:lang w:val="ro-RO" w:eastAsia="ru-RU"/>
        </w:rPr>
      </w:pPr>
      <w:r w:rsidRPr="00E53259">
        <w:rPr>
          <w:rFonts w:eastAsia="Times New Roman" w:cs="Times New Roman"/>
          <w:sz w:val="27"/>
          <w:szCs w:val="27"/>
          <w:lang w:val="ro-RO" w:eastAsia="ru-RU"/>
        </w:rPr>
        <w:t>Termenele de expediere ale dosarelor contestate  în ordine de recurs şi apel, sunt remise în instanţele superioare conform cerinţelor prevăzute de CPC, CPP şi CCA RM.</w:t>
      </w:r>
    </w:p>
    <w:p w14:paraId="35F39CF9" w14:textId="77777777" w:rsidR="000F505F" w:rsidRPr="00E53259" w:rsidRDefault="000F505F" w:rsidP="000F505F">
      <w:pPr>
        <w:ind w:firstLine="567"/>
        <w:jc w:val="both"/>
        <w:rPr>
          <w:rFonts w:eastAsia="Times New Roman" w:cs="Times New Roman"/>
          <w:sz w:val="27"/>
          <w:szCs w:val="27"/>
          <w:lang w:val="ro-RO" w:eastAsia="ru-RU"/>
        </w:rPr>
      </w:pPr>
      <w:r w:rsidRPr="00E53259">
        <w:rPr>
          <w:rFonts w:eastAsia="Times New Roman" w:cs="Times New Roman"/>
          <w:sz w:val="27"/>
          <w:szCs w:val="27"/>
          <w:lang w:val="ro-RO" w:eastAsia="ru-RU"/>
        </w:rPr>
        <w:t>Deasemenea sunt respectate termenele de predare a dosarelor în secţia de evidenţa si documentare procesuală a instanţei de judecată.</w:t>
      </w:r>
    </w:p>
    <w:p w14:paraId="5DD9DD43" w14:textId="77777777" w:rsidR="000F505F" w:rsidRPr="00E53259" w:rsidRDefault="000F505F" w:rsidP="000F505F">
      <w:pPr>
        <w:ind w:firstLine="567"/>
        <w:jc w:val="both"/>
        <w:rPr>
          <w:rFonts w:eastAsia="Times New Roman" w:cs="Times New Roman"/>
          <w:sz w:val="27"/>
          <w:szCs w:val="27"/>
          <w:lang w:val="en-US" w:eastAsia="ru-RU"/>
        </w:rPr>
      </w:pPr>
      <w:r w:rsidRPr="00E53259">
        <w:rPr>
          <w:rFonts w:eastAsia="Times New Roman" w:cs="Times New Roman"/>
          <w:sz w:val="27"/>
          <w:szCs w:val="27"/>
          <w:lang w:val="ro-RO" w:eastAsia="ru-RU"/>
        </w:rPr>
        <w:t>Instanţele ierarhic superioare ţin la control activitatea instanţei judecătoreşti, calitatea  actului de justiţie, respectarea termenelor de examinare a dosarelor vizavi de demersurile participanţilor  la proces  privind numirea şi executarea expertizelor.</w:t>
      </w:r>
    </w:p>
    <w:p w14:paraId="0A0A4742" w14:textId="77777777" w:rsidR="000F505F" w:rsidRPr="00E53259" w:rsidRDefault="000F505F" w:rsidP="000F505F">
      <w:pPr>
        <w:jc w:val="both"/>
        <w:rPr>
          <w:rFonts w:eastAsia="Times New Roman" w:cs="Times New Roman"/>
          <w:color w:val="FF0000"/>
          <w:sz w:val="27"/>
          <w:szCs w:val="27"/>
          <w:lang w:val="ro-RO" w:eastAsia="ru-RU"/>
        </w:rPr>
      </w:pPr>
    </w:p>
    <w:p w14:paraId="475C6261" w14:textId="7A73FBE9" w:rsidR="000F505F" w:rsidRDefault="000F505F" w:rsidP="000F505F">
      <w:pPr>
        <w:jc w:val="both"/>
        <w:rPr>
          <w:rFonts w:eastAsia="Times New Roman" w:cs="Times New Roman"/>
          <w:color w:val="FF0000"/>
          <w:szCs w:val="28"/>
          <w:lang w:val="ro-RO" w:eastAsia="ru-RU"/>
        </w:rPr>
      </w:pPr>
    </w:p>
    <w:p w14:paraId="38F65BAA" w14:textId="77777777" w:rsidR="008925B8" w:rsidRPr="001A01AF" w:rsidRDefault="008925B8" w:rsidP="008925B8">
      <w:pPr>
        <w:rPr>
          <w:rFonts w:eastAsia="Times New Roman" w:cs="Times New Roman"/>
          <w:b/>
          <w:szCs w:val="28"/>
          <w:lang w:val="ro-RO" w:eastAsia="ru-RU"/>
        </w:rPr>
      </w:pPr>
      <w:r w:rsidRPr="00527CF3">
        <w:rPr>
          <w:i/>
          <w:szCs w:val="28"/>
          <w:lang w:val="ro-RO"/>
        </w:rPr>
        <w:t xml:space="preserve"> </w:t>
      </w:r>
      <w:r w:rsidRPr="00527CF3">
        <w:rPr>
          <w:rFonts w:eastAsia="Times New Roman" w:cs="Times New Roman"/>
          <w:b/>
          <w:szCs w:val="28"/>
          <w:lang w:val="ro-RO" w:eastAsia="ru-RU"/>
        </w:rPr>
        <w:t xml:space="preserve">                                            </w:t>
      </w:r>
      <w:bookmarkStart w:id="5" w:name="_Hlk93497062"/>
      <w:r w:rsidRPr="001A01AF">
        <w:rPr>
          <w:rFonts w:eastAsia="Times New Roman" w:cs="Times New Roman"/>
          <w:b/>
          <w:szCs w:val="28"/>
          <w:lang w:val="ro-RO" w:eastAsia="ru-RU"/>
        </w:rPr>
        <w:t>N O T A      I N F O R M A T I VĂ</w:t>
      </w:r>
    </w:p>
    <w:p w14:paraId="5E275EA0" w14:textId="1E346483" w:rsidR="008925B8" w:rsidRPr="001A01AF" w:rsidRDefault="008925B8" w:rsidP="008925B8">
      <w:pPr>
        <w:jc w:val="center"/>
        <w:rPr>
          <w:rFonts w:eastAsia="Times New Roman" w:cs="Times New Roman"/>
          <w:szCs w:val="28"/>
          <w:lang w:val="ro-RO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 xml:space="preserve">despre  calitatea examinării dosarelor </w:t>
      </w:r>
      <w:bookmarkStart w:id="6" w:name="_Hlk13583784"/>
      <w:r w:rsidRPr="001A01AF">
        <w:rPr>
          <w:rFonts w:eastAsia="Times New Roman" w:cs="Times New Roman"/>
          <w:szCs w:val="28"/>
          <w:lang w:val="ro-RO" w:eastAsia="ru-RU"/>
        </w:rPr>
        <w:t>pe perioada 01.01.20</w:t>
      </w:r>
      <w:r w:rsidR="002C2A68" w:rsidRPr="002C2A68">
        <w:rPr>
          <w:rFonts w:eastAsia="Times New Roman" w:cs="Times New Roman"/>
          <w:szCs w:val="28"/>
          <w:lang w:val="en-US" w:eastAsia="ru-RU"/>
        </w:rPr>
        <w:t>2</w:t>
      </w:r>
      <w:r w:rsidR="00AC0F10">
        <w:rPr>
          <w:rFonts w:eastAsia="Times New Roman" w:cs="Times New Roman"/>
          <w:szCs w:val="28"/>
          <w:lang w:val="en-US" w:eastAsia="ru-RU"/>
        </w:rPr>
        <w:t>2</w:t>
      </w:r>
      <w:r>
        <w:rPr>
          <w:rFonts w:eastAsia="Times New Roman" w:cs="Times New Roman"/>
          <w:szCs w:val="28"/>
          <w:lang w:val="ro-RO" w:eastAsia="ru-RU"/>
        </w:rPr>
        <w:t>-</w:t>
      </w:r>
      <w:r w:rsidR="00E9346E" w:rsidRPr="00E9346E">
        <w:rPr>
          <w:rFonts w:eastAsia="Times New Roman" w:cs="Times New Roman"/>
          <w:szCs w:val="28"/>
          <w:lang w:val="en-US" w:eastAsia="ru-RU"/>
        </w:rPr>
        <w:t>31</w:t>
      </w:r>
      <w:r>
        <w:rPr>
          <w:rFonts w:eastAsia="Times New Roman" w:cs="Times New Roman"/>
          <w:szCs w:val="28"/>
          <w:lang w:val="en-US" w:eastAsia="ru-RU"/>
        </w:rPr>
        <w:t>.</w:t>
      </w:r>
      <w:r w:rsidR="00E9346E" w:rsidRPr="00E9346E">
        <w:rPr>
          <w:rFonts w:eastAsia="Times New Roman" w:cs="Times New Roman"/>
          <w:szCs w:val="28"/>
          <w:lang w:val="en-US" w:eastAsia="ru-RU"/>
        </w:rPr>
        <w:t>12</w:t>
      </w:r>
      <w:r w:rsidRPr="001A01AF">
        <w:rPr>
          <w:rFonts w:eastAsia="Times New Roman" w:cs="Times New Roman"/>
          <w:szCs w:val="28"/>
          <w:lang w:val="ro-RO" w:eastAsia="ru-RU"/>
        </w:rPr>
        <w:t>.20</w:t>
      </w:r>
      <w:r w:rsidR="002C2A68" w:rsidRPr="002C2A68">
        <w:rPr>
          <w:rFonts w:eastAsia="Times New Roman" w:cs="Times New Roman"/>
          <w:szCs w:val="28"/>
          <w:lang w:val="en-US" w:eastAsia="ru-RU"/>
        </w:rPr>
        <w:t>2</w:t>
      </w:r>
      <w:bookmarkEnd w:id="6"/>
      <w:r w:rsidR="00AC0F10">
        <w:rPr>
          <w:rFonts w:eastAsia="Times New Roman" w:cs="Times New Roman"/>
          <w:szCs w:val="28"/>
          <w:lang w:val="en-US" w:eastAsia="ru-RU"/>
        </w:rPr>
        <w:t>2</w:t>
      </w:r>
    </w:p>
    <w:p w14:paraId="2766001C" w14:textId="73DB9E00" w:rsidR="008925B8" w:rsidRDefault="008925B8" w:rsidP="008925B8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 xml:space="preserve">a judecătorului judecătoriei Comrat </w:t>
      </w:r>
      <w:r w:rsidRPr="001A01AF">
        <w:rPr>
          <w:rFonts w:eastAsia="Times New Roman" w:cs="Times New Roman"/>
          <w:b/>
          <w:szCs w:val="28"/>
          <w:u w:val="single"/>
          <w:lang w:val="ro-RO" w:eastAsia="ru-RU"/>
        </w:rPr>
        <w:t>Sediul Central</w:t>
      </w:r>
    </w:p>
    <w:p w14:paraId="4B496228" w14:textId="77777777" w:rsidR="00C11226" w:rsidRPr="001A01AF" w:rsidRDefault="00C11226" w:rsidP="008925B8">
      <w:pPr>
        <w:jc w:val="center"/>
        <w:rPr>
          <w:rFonts w:eastAsia="Times New Roman" w:cs="Times New Roman"/>
          <w:szCs w:val="28"/>
          <w:lang w:val="ro-RO" w:eastAsia="ru-RU"/>
        </w:rPr>
      </w:pPr>
    </w:p>
    <w:p w14:paraId="0F1EFFCD" w14:textId="77777777" w:rsidR="008925B8" w:rsidRPr="008925B8" w:rsidRDefault="008925B8" w:rsidP="008925B8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  <w:r w:rsidRPr="003B182D">
        <w:rPr>
          <w:rFonts w:eastAsia="Times New Roman" w:cs="Times New Roman"/>
          <w:b/>
          <w:szCs w:val="28"/>
          <w:u w:val="single"/>
          <w:lang w:val="ro-RO" w:eastAsia="ru-RU"/>
        </w:rPr>
        <w:t xml:space="preserve">domnului </w:t>
      </w:r>
      <w:r>
        <w:rPr>
          <w:rFonts w:eastAsia="Times New Roman" w:cs="Times New Roman"/>
          <w:b/>
          <w:szCs w:val="28"/>
          <w:u w:val="single"/>
          <w:lang w:val="ro-RO" w:eastAsia="ru-RU"/>
        </w:rPr>
        <w:t>Vasili</w:t>
      </w:r>
      <w:r w:rsidRPr="003B182D">
        <w:rPr>
          <w:rFonts w:eastAsia="Times New Roman" w:cs="Times New Roman"/>
          <w:b/>
          <w:szCs w:val="28"/>
          <w:u w:val="single"/>
          <w:lang w:val="ro-RO" w:eastAsia="ru-RU"/>
        </w:rPr>
        <w:t xml:space="preserve"> HRAPACOV </w:t>
      </w:r>
    </w:p>
    <w:p w14:paraId="334815D8" w14:textId="77777777" w:rsidR="008925B8" w:rsidRPr="008925B8" w:rsidRDefault="008925B8" w:rsidP="008925B8">
      <w:pPr>
        <w:jc w:val="both"/>
        <w:rPr>
          <w:rFonts w:eastAsia="Times New Roman" w:cs="Times New Roman"/>
          <w:szCs w:val="28"/>
          <w:lang w:val="ro-RO"/>
        </w:rPr>
      </w:pPr>
    </w:p>
    <w:p w14:paraId="11207852" w14:textId="76757BF1" w:rsidR="00977E21" w:rsidRPr="00533DE8" w:rsidRDefault="00977E21" w:rsidP="00977E21">
      <w:pPr>
        <w:ind w:firstLine="567"/>
        <w:jc w:val="both"/>
        <w:rPr>
          <w:rFonts w:eastAsia="Calibri" w:cs="Times New Roman"/>
          <w:szCs w:val="28"/>
          <w:lang w:val="ro-RO"/>
        </w:rPr>
      </w:pPr>
      <w:bookmarkStart w:id="7" w:name="_Hlk93495847"/>
      <w:r w:rsidRPr="001A01AF">
        <w:rPr>
          <w:rFonts w:eastAsia="Times New Roman" w:cs="Times New Roman"/>
          <w:szCs w:val="28"/>
          <w:lang w:val="ro-RO" w:eastAsia="ru-RU"/>
        </w:rPr>
        <w:t>Pentru data de 01</w:t>
      </w:r>
      <w:r>
        <w:rPr>
          <w:rFonts w:eastAsia="Times New Roman" w:cs="Times New Roman"/>
          <w:szCs w:val="28"/>
          <w:lang w:val="ro-RO" w:eastAsia="ru-RU"/>
        </w:rPr>
        <w:t xml:space="preserve"> ianuarie</w:t>
      </w:r>
      <w:r w:rsidRPr="001A01AF">
        <w:rPr>
          <w:rFonts w:eastAsia="Times New Roman" w:cs="Times New Roman"/>
          <w:szCs w:val="28"/>
          <w:lang w:val="ro-RO" w:eastAsia="ru-RU"/>
        </w:rPr>
        <w:t xml:space="preserve"> 20</w:t>
      </w:r>
      <w:r>
        <w:rPr>
          <w:rFonts w:eastAsia="Times New Roman" w:cs="Times New Roman"/>
          <w:szCs w:val="28"/>
          <w:lang w:val="ro-RO" w:eastAsia="ru-RU"/>
        </w:rPr>
        <w:t>2</w:t>
      </w:r>
      <w:r w:rsidR="00AC0F10">
        <w:rPr>
          <w:rFonts w:eastAsia="Times New Roman" w:cs="Times New Roman"/>
          <w:szCs w:val="28"/>
          <w:lang w:val="ro-RO" w:eastAsia="ru-RU"/>
        </w:rPr>
        <w:t>2</w:t>
      </w:r>
      <w:r w:rsidRPr="001A01AF">
        <w:rPr>
          <w:rFonts w:eastAsia="Times New Roman" w:cs="Times New Roman"/>
          <w:szCs w:val="28"/>
          <w:lang w:val="ro-RO" w:eastAsia="ru-RU"/>
        </w:rPr>
        <w:t xml:space="preserve"> restanța dosarelor în </w:t>
      </w:r>
      <w:r w:rsidRPr="00533DE8">
        <w:rPr>
          <w:rFonts w:eastAsia="Calibri" w:cs="Times New Roman"/>
          <w:szCs w:val="28"/>
          <w:lang w:val="ro-RO"/>
        </w:rPr>
        <w:t xml:space="preserve">judecătorului </w:t>
      </w:r>
      <w:r w:rsidRPr="00533DE8">
        <w:rPr>
          <w:rFonts w:eastAsia="Times New Roman" w:cs="Times New Roman"/>
          <w:szCs w:val="28"/>
          <w:lang w:val="ro-RO"/>
        </w:rPr>
        <w:t xml:space="preserve">Vasilii Hrapacov </w:t>
      </w:r>
      <w:r w:rsidRPr="00533DE8">
        <w:rPr>
          <w:rFonts w:eastAsia="Times New Roman" w:cs="Times New Roman"/>
          <w:szCs w:val="28"/>
          <w:lang w:val="ro-RO" w:eastAsia="ru-RU"/>
        </w:rPr>
        <w:t>a constituit</w:t>
      </w:r>
      <w:r w:rsidRPr="00533DE8">
        <w:rPr>
          <w:rFonts w:eastAsia="Calibri" w:cs="Times New Roman"/>
          <w:szCs w:val="28"/>
          <w:lang w:val="ro-RO"/>
        </w:rPr>
        <w:t xml:space="preserve"> total</w:t>
      </w:r>
      <w:r w:rsidRPr="00533DE8">
        <w:rPr>
          <w:rFonts w:eastAsia="Calibri" w:cs="Times New Roman"/>
          <w:b/>
          <w:szCs w:val="28"/>
          <w:lang w:val="ro-RO"/>
        </w:rPr>
        <w:t xml:space="preserve"> </w:t>
      </w:r>
      <w:r w:rsidR="00827F9D">
        <w:rPr>
          <w:rFonts w:eastAsia="Calibri" w:cs="Times New Roman"/>
          <w:b/>
          <w:szCs w:val="28"/>
          <w:lang w:val="ro-RO"/>
        </w:rPr>
        <w:t>302</w:t>
      </w:r>
      <w:r w:rsidRPr="00533DE8">
        <w:rPr>
          <w:rFonts w:eastAsia="Calibri" w:cs="Times New Roman"/>
          <w:szCs w:val="28"/>
          <w:lang w:val="ro-RO"/>
        </w:rPr>
        <w:t xml:space="preserve"> dosare: </w:t>
      </w:r>
    </w:p>
    <w:p w14:paraId="25B4932B" w14:textId="7596C09D" w:rsidR="00977E21" w:rsidRPr="00533DE8" w:rsidRDefault="00977E21" w:rsidP="00977E21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ro-RO"/>
        </w:rPr>
        <w:t xml:space="preserve">                                          </w:t>
      </w:r>
      <w:r w:rsidRPr="00533DE8">
        <w:rPr>
          <w:rFonts w:eastAsia="Calibri" w:cs="Times New Roman"/>
          <w:szCs w:val="28"/>
          <w:lang w:val="en-US"/>
        </w:rPr>
        <w:t xml:space="preserve">- </w:t>
      </w:r>
      <w:r w:rsidR="007671E0">
        <w:rPr>
          <w:rFonts w:eastAsia="Calibri" w:cs="Times New Roman"/>
          <w:b/>
          <w:szCs w:val="28"/>
          <w:lang w:val="en-US"/>
        </w:rPr>
        <w:t>202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penale</w:t>
      </w:r>
      <w:r w:rsidRPr="00533DE8">
        <w:rPr>
          <w:szCs w:val="28"/>
          <w:lang w:val="en-US"/>
        </w:rPr>
        <w:t>;</w:t>
      </w:r>
    </w:p>
    <w:p w14:paraId="1B7EA700" w14:textId="50B7BBBA" w:rsidR="00977E21" w:rsidRPr="00533DE8" w:rsidRDefault="00977E21" w:rsidP="00977E21">
      <w:pPr>
        <w:jc w:val="both"/>
        <w:rPr>
          <w:rFonts w:eastAsia="Calibri" w:cs="Times New Roman"/>
          <w:color w:val="FF0000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7671E0">
        <w:rPr>
          <w:rFonts w:eastAsia="Calibri" w:cs="Times New Roman"/>
          <w:b/>
          <w:szCs w:val="28"/>
          <w:lang w:val="en-US"/>
        </w:rPr>
        <w:t>56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szCs w:val="28"/>
          <w:lang w:val="en-US"/>
        </w:rPr>
        <w:t>;</w:t>
      </w:r>
    </w:p>
    <w:p w14:paraId="64D95E53" w14:textId="491BD350" w:rsidR="00977E21" w:rsidRPr="00533DE8" w:rsidRDefault="00977E21" w:rsidP="00977E21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7671E0">
        <w:rPr>
          <w:rFonts w:eastAsia="Calibri" w:cs="Times New Roman"/>
          <w:b/>
          <w:szCs w:val="28"/>
          <w:lang w:val="en-US"/>
        </w:rPr>
        <w:t>44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Pr="00533DE8">
        <w:rPr>
          <w:rFonts w:eastAsia="Calibri" w:cs="Times New Roman"/>
          <w:szCs w:val="28"/>
          <w:lang w:val="en-US"/>
        </w:rPr>
        <w:t>;</w:t>
      </w:r>
      <w:r w:rsidRPr="00533DE8">
        <w:rPr>
          <w:rFonts w:eastAsia="Calibri" w:cs="Times New Roman"/>
          <w:szCs w:val="28"/>
          <w:lang w:val="ro-RO"/>
        </w:rPr>
        <w:t xml:space="preserve"> </w:t>
      </w:r>
    </w:p>
    <w:p w14:paraId="02048041" w14:textId="16B51B3D" w:rsidR="00977E21" w:rsidRPr="00533DE8" w:rsidRDefault="00977E21" w:rsidP="00977E21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</w:r>
    </w:p>
    <w:bookmarkEnd w:id="7"/>
    <w:p w14:paraId="540CBE9B" w14:textId="55BEB96C" w:rsidR="008925B8" w:rsidRPr="00533DE8" w:rsidRDefault="008925B8" w:rsidP="008925B8">
      <w:pPr>
        <w:ind w:firstLine="567"/>
        <w:jc w:val="both"/>
        <w:rPr>
          <w:rFonts w:eastAsia="Calibri" w:cs="Times New Roman"/>
          <w:szCs w:val="28"/>
          <w:lang w:val="ro-RO"/>
        </w:rPr>
      </w:pPr>
      <w:r w:rsidRPr="00533DE8">
        <w:rPr>
          <w:rFonts w:eastAsia="Calibri" w:cs="Times New Roman"/>
          <w:szCs w:val="28"/>
          <w:lang w:val="ro-RO"/>
        </w:rPr>
        <w:t>În perioada din 01.01.20</w:t>
      </w:r>
      <w:r w:rsidR="002C2A68" w:rsidRPr="00533DE8">
        <w:rPr>
          <w:rFonts w:eastAsia="Calibri" w:cs="Times New Roman"/>
          <w:szCs w:val="28"/>
          <w:lang w:val="ro-RO"/>
        </w:rPr>
        <w:t>2</w:t>
      </w:r>
      <w:r w:rsidR="007671E0">
        <w:rPr>
          <w:rFonts w:eastAsia="Calibri" w:cs="Times New Roman"/>
          <w:szCs w:val="28"/>
          <w:lang w:val="ro-RO"/>
        </w:rPr>
        <w:t>2</w:t>
      </w:r>
      <w:r w:rsidRPr="00533DE8">
        <w:rPr>
          <w:rFonts w:eastAsia="Calibri" w:cs="Times New Roman"/>
          <w:szCs w:val="28"/>
          <w:lang w:val="ro-RO"/>
        </w:rPr>
        <w:t xml:space="preserve"> și pînă </w:t>
      </w:r>
      <w:r w:rsidR="00E9346E" w:rsidRPr="00533DE8">
        <w:rPr>
          <w:rFonts w:eastAsia="Calibri" w:cs="Times New Roman"/>
          <w:szCs w:val="28"/>
          <w:lang w:val="ro-RO"/>
        </w:rPr>
        <w:t>31</w:t>
      </w:r>
      <w:r w:rsidRPr="00533DE8">
        <w:rPr>
          <w:rFonts w:eastAsia="Calibri" w:cs="Times New Roman"/>
          <w:szCs w:val="28"/>
          <w:lang w:val="ro-RO"/>
        </w:rPr>
        <w:t>.</w:t>
      </w:r>
      <w:r w:rsidR="00E9346E" w:rsidRPr="00533DE8">
        <w:rPr>
          <w:rFonts w:eastAsia="Calibri" w:cs="Times New Roman"/>
          <w:szCs w:val="28"/>
          <w:lang w:val="ro-RO"/>
        </w:rPr>
        <w:t>12</w:t>
      </w:r>
      <w:r w:rsidRPr="00533DE8">
        <w:rPr>
          <w:rFonts w:eastAsia="Calibri" w:cs="Times New Roman"/>
          <w:szCs w:val="28"/>
          <w:lang w:val="ro-RO"/>
        </w:rPr>
        <w:t>.20</w:t>
      </w:r>
      <w:r w:rsidR="007671E0">
        <w:rPr>
          <w:rFonts w:eastAsia="Calibri" w:cs="Times New Roman"/>
          <w:szCs w:val="28"/>
          <w:lang w:val="ro-RO"/>
        </w:rPr>
        <w:t>22</w:t>
      </w:r>
      <w:r w:rsidRPr="00533DE8">
        <w:rPr>
          <w:rFonts w:eastAsia="Calibri" w:cs="Times New Roman"/>
          <w:szCs w:val="28"/>
          <w:lang w:val="ro-RO"/>
        </w:rPr>
        <w:t xml:space="preserve"> judecătorului </w:t>
      </w:r>
      <w:r w:rsidRPr="00533DE8">
        <w:rPr>
          <w:rFonts w:eastAsia="Times New Roman" w:cs="Times New Roman"/>
          <w:szCs w:val="28"/>
          <w:lang w:val="ro-RO"/>
        </w:rPr>
        <w:t xml:space="preserve">Vasilii Hrapacov i-a fost în procedură </w:t>
      </w:r>
      <w:r w:rsidRPr="00533DE8">
        <w:rPr>
          <w:rFonts w:eastAsia="Calibri" w:cs="Times New Roman"/>
          <w:szCs w:val="28"/>
          <w:lang w:val="ro-RO"/>
        </w:rPr>
        <w:t>total</w:t>
      </w:r>
      <w:r w:rsidRPr="00533DE8">
        <w:rPr>
          <w:rFonts w:eastAsia="Calibri" w:cs="Times New Roman"/>
          <w:b/>
          <w:szCs w:val="28"/>
          <w:lang w:val="ro-RO"/>
        </w:rPr>
        <w:t xml:space="preserve"> </w:t>
      </w:r>
      <w:r w:rsidR="00C536BF">
        <w:rPr>
          <w:rFonts w:eastAsia="Calibri" w:cs="Times New Roman"/>
          <w:b/>
          <w:szCs w:val="28"/>
          <w:lang w:val="ro-RO"/>
        </w:rPr>
        <w:t>326</w:t>
      </w:r>
      <w:r w:rsidRPr="00533DE8">
        <w:rPr>
          <w:rFonts w:eastAsia="Calibri" w:cs="Times New Roman"/>
          <w:szCs w:val="28"/>
          <w:lang w:val="ro-RO"/>
        </w:rPr>
        <w:t xml:space="preserve"> dosare: </w:t>
      </w:r>
    </w:p>
    <w:p w14:paraId="07F93114" w14:textId="18F50346" w:rsidR="008925B8" w:rsidRPr="00533DE8" w:rsidRDefault="008925B8" w:rsidP="008925B8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ro-RO"/>
        </w:rPr>
        <w:t xml:space="preserve">                                          </w:t>
      </w:r>
      <w:r w:rsidRPr="00533DE8">
        <w:rPr>
          <w:rFonts w:eastAsia="Calibri" w:cs="Times New Roman"/>
          <w:szCs w:val="28"/>
          <w:lang w:val="en-US"/>
        </w:rPr>
        <w:t xml:space="preserve">- </w:t>
      </w:r>
      <w:r w:rsidR="00C536BF">
        <w:rPr>
          <w:rFonts w:eastAsia="Calibri" w:cs="Times New Roman"/>
          <w:b/>
          <w:szCs w:val="28"/>
          <w:lang w:val="en-US"/>
        </w:rPr>
        <w:t>155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penale</w:t>
      </w:r>
      <w:r w:rsidRPr="00533DE8">
        <w:rPr>
          <w:szCs w:val="28"/>
          <w:lang w:val="en-US"/>
        </w:rPr>
        <w:t>;</w:t>
      </w:r>
    </w:p>
    <w:p w14:paraId="7DDC8DE6" w14:textId="3AD88EAC" w:rsidR="008925B8" w:rsidRPr="00533DE8" w:rsidRDefault="008925B8" w:rsidP="008925B8">
      <w:pPr>
        <w:jc w:val="both"/>
        <w:rPr>
          <w:rFonts w:eastAsia="Calibri" w:cs="Times New Roman"/>
          <w:color w:val="FF0000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C536BF">
        <w:rPr>
          <w:rFonts w:eastAsia="Calibri" w:cs="Times New Roman"/>
          <w:b/>
          <w:szCs w:val="28"/>
          <w:lang w:val="en-US"/>
        </w:rPr>
        <w:t>72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szCs w:val="28"/>
          <w:lang w:val="en-US"/>
        </w:rPr>
        <w:t>;</w:t>
      </w:r>
    </w:p>
    <w:p w14:paraId="113CB542" w14:textId="3BC1942F" w:rsidR="008925B8" w:rsidRPr="00533DE8" w:rsidRDefault="008925B8" w:rsidP="008925B8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5C1C60" w:rsidRPr="00533DE8">
        <w:rPr>
          <w:rFonts w:eastAsia="Calibri" w:cs="Times New Roman"/>
          <w:b/>
          <w:szCs w:val="28"/>
          <w:lang w:val="en-US"/>
        </w:rPr>
        <w:t>9</w:t>
      </w:r>
      <w:r w:rsidR="00C536BF">
        <w:rPr>
          <w:rFonts w:eastAsia="Calibri" w:cs="Times New Roman"/>
          <w:b/>
          <w:szCs w:val="28"/>
          <w:lang w:val="en-US"/>
        </w:rPr>
        <w:t>9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Pr="00533DE8">
        <w:rPr>
          <w:rFonts w:eastAsia="Calibri" w:cs="Times New Roman"/>
          <w:szCs w:val="28"/>
          <w:lang w:val="en-US"/>
        </w:rPr>
        <w:t>;</w:t>
      </w:r>
      <w:r w:rsidRPr="00533DE8">
        <w:rPr>
          <w:rFonts w:eastAsia="Calibri" w:cs="Times New Roman"/>
          <w:szCs w:val="28"/>
          <w:lang w:val="ro-RO"/>
        </w:rPr>
        <w:t xml:space="preserve"> </w:t>
      </w:r>
    </w:p>
    <w:p w14:paraId="386B375E" w14:textId="3F6ABFBB" w:rsidR="008925B8" w:rsidRPr="00533DE8" w:rsidRDefault="008925B8" w:rsidP="008925B8">
      <w:pPr>
        <w:tabs>
          <w:tab w:val="left" w:pos="1536"/>
        </w:tabs>
        <w:jc w:val="both"/>
        <w:rPr>
          <w:rFonts w:eastAsia="Calibri" w:cs="Times New Roman"/>
          <w:color w:val="FF0000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color w:val="FF0000"/>
          <w:szCs w:val="28"/>
          <w:lang w:val="en-US"/>
        </w:rPr>
        <w:t xml:space="preserve">                                    </w:t>
      </w:r>
    </w:p>
    <w:p w14:paraId="0437D2DD" w14:textId="1D385E76" w:rsidR="008925B8" w:rsidRPr="00533DE8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ro-RO"/>
        </w:rPr>
      </w:pPr>
      <w:bookmarkStart w:id="8" w:name="_Hlk125789050"/>
      <w:r w:rsidRPr="00533DE8">
        <w:rPr>
          <w:rFonts w:eastAsia="Calibri" w:cs="Times New Roman"/>
          <w:szCs w:val="28"/>
          <w:lang w:val="ro-RO"/>
        </w:rPr>
        <w:t xml:space="preserve">În perioada </w:t>
      </w:r>
      <w:bookmarkEnd w:id="8"/>
      <w:r w:rsidRPr="00533DE8">
        <w:rPr>
          <w:rFonts w:eastAsia="Calibri" w:cs="Times New Roman"/>
          <w:szCs w:val="28"/>
          <w:lang w:val="ro-RO"/>
        </w:rPr>
        <w:t>de raportare dl Hrapacov V. a examinat total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="00481613">
        <w:rPr>
          <w:rFonts w:eastAsia="Calibri" w:cs="Times New Roman"/>
          <w:b/>
          <w:bCs/>
          <w:szCs w:val="28"/>
          <w:lang w:val="en-US"/>
        </w:rPr>
        <w:t>347</w:t>
      </w:r>
      <w:r w:rsidRPr="00533DE8">
        <w:rPr>
          <w:rFonts w:eastAsia="Calibri" w:cs="Times New Roman"/>
          <w:szCs w:val="28"/>
          <w:lang w:val="ro-RO"/>
        </w:rPr>
        <w:t xml:space="preserve"> dosare: </w:t>
      </w:r>
      <w:r w:rsidR="00456DCF" w:rsidRPr="000A4ECE">
        <w:rPr>
          <w:rFonts w:eastAsia="Calibri" w:cs="Times New Roman"/>
          <w:b/>
          <w:szCs w:val="28"/>
          <w:lang w:val="ro-RO"/>
        </w:rPr>
        <w:t>(</w:t>
      </w:r>
      <w:r w:rsidR="000A4ECE" w:rsidRPr="000A4ECE">
        <w:rPr>
          <w:rFonts w:eastAsia="Calibri" w:cs="Times New Roman"/>
          <w:b/>
          <w:szCs w:val="28"/>
          <w:lang w:val="en-US"/>
        </w:rPr>
        <w:t>55</w:t>
      </w:r>
      <w:r w:rsidR="00456DCF" w:rsidRPr="000A4ECE">
        <w:rPr>
          <w:rFonts w:eastAsia="Calibri" w:cs="Times New Roman"/>
          <w:b/>
          <w:szCs w:val="28"/>
          <w:lang w:val="ro-RO"/>
        </w:rPr>
        <w:t>,</w:t>
      </w:r>
      <w:r w:rsidR="000A4ECE" w:rsidRPr="000A4ECE">
        <w:rPr>
          <w:rFonts w:eastAsia="Calibri" w:cs="Times New Roman"/>
          <w:b/>
          <w:szCs w:val="28"/>
          <w:lang w:val="en-US"/>
        </w:rPr>
        <w:t>25</w:t>
      </w:r>
      <w:r w:rsidR="00456DCF" w:rsidRPr="000A4ECE">
        <w:rPr>
          <w:rFonts w:eastAsia="Calibri" w:cs="Times New Roman"/>
          <w:b/>
          <w:szCs w:val="28"/>
          <w:lang w:val="ro-RO"/>
        </w:rPr>
        <w:t>%)</w:t>
      </w:r>
    </w:p>
    <w:p w14:paraId="6CA12739" w14:textId="13D0F8B4" w:rsidR="008925B8" w:rsidRPr="00533DE8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ro-RO"/>
        </w:rPr>
      </w:pPr>
      <w:r w:rsidRPr="00533DE8">
        <w:rPr>
          <w:rFonts w:eastAsia="Calibri" w:cs="Times New Roman"/>
          <w:szCs w:val="28"/>
          <w:lang w:val="ro-RO"/>
        </w:rPr>
        <w:tab/>
      </w:r>
      <w:r w:rsidRPr="00533DE8">
        <w:rPr>
          <w:rFonts w:eastAsia="Calibri" w:cs="Times New Roman"/>
          <w:szCs w:val="28"/>
          <w:lang w:val="ro-RO"/>
        </w:rPr>
        <w:tab/>
      </w:r>
      <w:r w:rsidRPr="00533DE8">
        <w:rPr>
          <w:rFonts w:eastAsia="Calibri" w:cs="Times New Roman"/>
          <w:szCs w:val="28"/>
          <w:lang w:val="ro-RO"/>
        </w:rPr>
        <w:tab/>
        <w:t xml:space="preserve">      - </w:t>
      </w:r>
      <w:r w:rsidR="00F85F44">
        <w:rPr>
          <w:rFonts w:eastAsia="Calibri" w:cs="Times New Roman"/>
          <w:b/>
          <w:szCs w:val="28"/>
          <w:lang w:val="en-US"/>
        </w:rPr>
        <w:t>147</w:t>
      </w:r>
      <w:r w:rsidRPr="00533DE8">
        <w:rPr>
          <w:rFonts w:eastAsia="Calibri" w:cs="Times New Roman"/>
          <w:szCs w:val="28"/>
          <w:lang w:val="ro-RO"/>
        </w:rPr>
        <w:t xml:space="preserve"> dosare penale;</w:t>
      </w:r>
    </w:p>
    <w:p w14:paraId="7D6AA5B9" w14:textId="52DFCD4E" w:rsidR="008925B8" w:rsidRPr="00CF0A31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-</w:t>
      </w:r>
      <w:r w:rsidR="00F85F44">
        <w:rPr>
          <w:rFonts w:eastAsia="Calibri" w:cs="Times New Roman"/>
          <w:b/>
          <w:bCs/>
          <w:szCs w:val="28"/>
          <w:lang w:val="en-US"/>
        </w:rPr>
        <w:t>77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rFonts w:eastAsia="Calibri" w:cs="Times New Roman"/>
          <w:szCs w:val="28"/>
          <w:lang w:val="en-US"/>
        </w:rPr>
        <w:t>;</w:t>
      </w:r>
    </w:p>
    <w:p w14:paraId="7F649952" w14:textId="0719B31F" w:rsidR="008925B8" w:rsidRPr="00533DE8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- </w:t>
      </w:r>
      <w:r w:rsidR="00481613" w:rsidRPr="00481613">
        <w:rPr>
          <w:rFonts w:eastAsia="Calibri" w:cs="Times New Roman"/>
          <w:b/>
          <w:bCs/>
          <w:szCs w:val="28"/>
          <w:lang w:val="en-US"/>
        </w:rPr>
        <w:t>123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Pr="00533DE8">
        <w:rPr>
          <w:rFonts w:eastAsia="Calibri" w:cs="Times New Roman"/>
          <w:szCs w:val="28"/>
          <w:lang w:val="en-US"/>
        </w:rPr>
        <w:t>;</w:t>
      </w:r>
    </w:p>
    <w:p w14:paraId="733D1F6A" w14:textId="1CF091CB" w:rsidR="008336FF" w:rsidRPr="00533DE8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</w:t>
      </w:r>
    </w:p>
    <w:p w14:paraId="28516F31" w14:textId="083DB3C7" w:rsidR="008925B8" w:rsidRPr="00533DE8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proofErr w:type="spellStart"/>
      <w:r w:rsidRPr="00533DE8">
        <w:rPr>
          <w:rFonts w:eastAsia="Calibri" w:cs="Times New Roman"/>
          <w:szCs w:val="28"/>
          <w:lang w:val="en-US"/>
        </w:rPr>
        <w:t>Restanța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533DE8">
        <w:rPr>
          <w:rFonts w:eastAsia="Calibri" w:cs="Times New Roman"/>
          <w:szCs w:val="28"/>
          <w:lang w:val="en-US"/>
        </w:rPr>
        <w:t>dosarelor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533DE8">
        <w:rPr>
          <w:rFonts w:eastAsia="Calibri" w:cs="Times New Roman"/>
          <w:szCs w:val="28"/>
          <w:lang w:val="en-US"/>
        </w:rPr>
        <w:t>pentru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533DE8">
        <w:rPr>
          <w:rFonts w:eastAsia="Calibri" w:cs="Times New Roman"/>
          <w:szCs w:val="28"/>
          <w:lang w:val="en-US"/>
        </w:rPr>
        <w:t>sfîrșitul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533DE8">
        <w:rPr>
          <w:rFonts w:eastAsia="Calibri" w:cs="Times New Roman"/>
          <w:szCs w:val="28"/>
          <w:lang w:val="en-US"/>
        </w:rPr>
        <w:t>perioadei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de </w:t>
      </w:r>
      <w:proofErr w:type="spellStart"/>
      <w:r w:rsidRPr="00533DE8">
        <w:rPr>
          <w:rFonts w:eastAsia="Calibri" w:cs="Times New Roman"/>
          <w:szCs w:val="28"/>
          <w:lang w:val="en-US"/>
        </w:rPr>
        <w:t>raportare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total </w:t>
      </w:r>
      <w:r w:rsidR="008336FF" w:rsidRPr="00533DE8">
        <w:rPr>
          <w:rFonts w:eastAsia="Calibri" w:cs="Times New Roman"/>
          <w:b/>
          <w:bCs/>
          <w:szCs w:val="28"/>
          <w:lang w:val="en-US"/>
        </w:rPr>
        <w:t>2</w:t>
      </w:r>
      <w:r w:rsidR="009339DC">
        <w:rPr>
          <w:rFonts w:eastAsia="Calibri" w:cs="Times New Roman"/>
          <w:b/>
          <w:bCs/>
          <w:szCs w:val="28"/>
          <w:lang w:val="en-US"/>
        </w:rPr>
        <w:t>8</w:t>
      </w:r>
      <w:r w:rsidR="008336FF" w:rsidRPr="00533DE8">
        <w:rPr>
          <w:rFonts w:eastAsia="Calibri" w:cs="Times New Roman"/>
          <w:b/>
          <w:bCs/>
          <w:szCs w:val="28"/>
          <w:lang w:val="en-US"/>
        </w:rPr>
        <w:t>1</w:t>
      </w:r>
      <w:r w:rsidRPr="00533DE8">
        <w:rPr>
          <w:rFonts w:eastAsia="Calibri" w:cs="Times New Roman"/>
          <w:b/>
          <w:bCs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</w:t>
      </w:r>
      <w:r w:rsidRPr="00533DE8">
        <w:rPr>
          <w:rFonts w:eastAsia="Calibri" w:cs="Times New Roman"/>
          <w:szCs w:val="28"/>
          <w:lang w:val="en-US"/>
        </w:rPr>
        <w:t xml:space="preserve">: </w:t>
      </w:r>
    </w:p>
    <w:p w14:paraId="5723732E" w14:textId="20B3A8B6" w:rsidR="008925B8" w:rsidRPr="00533DE8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</w:r>
      <w:r w:rsidR="00CB649C">
        <w:rPr>
          <w:rFonts w:eastAsia="Calibri" w:cs="Times New Roman"/>
          <w:szCs w:val="28"/>
          <w:lang w:val="en-US"/>
        </w:rPr>
        <w:t xml:space="preserve">      </w:t>
      </w:r>
      <w:r w:rsidRPr="00533DE8">
        <w:rPr>
          <w:rFonts w:eastAsia="Calibri" w:cs="Times New Roman"/>
          <w:szCs w:val="28"/>
          <w:lang w:val="en-US"/>
        </w:rPr>
        <w:t xml:space="preserve">- </w:t>
      </w:r>
      <w:r w:rsidR="00700C18">
        <w:rPr>
          <w:rFonts w:eastAsia="Calibri" w:cs="Times New Roman"/>
          <w:b/>
          <w:szCs w:val="28"/>
          <w:lang w:val="en-US"/>
        </w:rPr>
        <w:t>210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penale</w:t>
      </w:r>
      <w:r w:rsidRPr="00533DE8">
        <w:rPr>
          <w:rFonts w:eastAsia="Calibri" w:cs="Times New Roman"/>
          <w:szCs w:val="28"/>
          <w:lang w:val="en-US"/>
        </w:rPr>
        <w:t>;</w:t>
      </w:r>
    </w:p>
    <w:p w14:paraId="06069763" w14:textId="082E345E" w:rsidR="008925B8" w:rsidRPr="00533DE8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- </w:t>
      </w:r>
      <w:r w:rsidR="008336FF" w:rsidRPr="00533DE8">
        <w:rPr>
          <w:rFonts w:eastAsia="Calibri" w:cs="Times New Roman"/>
          <w:b/>
          <w:szCs w:val="28"/>
          <w:lang w:val="en-US"/>
        </w:rPr>
        <w:t>5</w:t>
      </w:r>
      <w:r w:rsidR="009339DC">
        <w:rPr>
          <w:rFonts w:eastAsia="Calibri" w:cs="Times New Roman"/>
          <w:b/>
          <w:szCs w:val="28"/>
          <w:lang w:val="en-US"/>
        </w:rPr>
        <w:t>1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rFonts w:eastAsia="Calibri" w:cs="Times New Roman"/>
          <w:szCs w:val="28"/>
          <w:lang w:val="en-US"/>
        </w:rPr>
        <w:t>;</w:t>
      </w:r>
    </w:p>
    <w:p w14:paraId="45EA651D" w14:textId="00EB6AB7" w:rsidR="008925B8" w:rsidRPr="00533DE8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- </w:t>
      </w:r>
      <w:r w:rsidR="009339DC">
        <w:rPr>
          <w:rFonts w:eastAsia="Calibri" w:cs="Times New Roman"/>
          <w:b/>
          <w:szCs w:val="28"/>
          <w:lang w:val="en-US"/>
        </w:rPr>
        <w:t>20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Pr="00533DE8">
        <w:rPr>
          <w:rFonts w:eastAsia="Calibri" w:cs="Times New Roman"/>
          <w:szCs w:val="28"/>
          <w:lang w:val="en-US"/>
        </w:rPr>
        <w:t>;</w:t>
      </w:r>
      <w:r w:rsidRPr="00533DE8">
        <w:rPr>
          <w:rFonts w:eastAsia="Calibri" w:cs="Times New Roman"/>
          <w:szCs w:val="28"/>
          <w:lang w:val="en-US"/>
        </w:rPr>
        <w:tab/>
      </w:r>
    </w:p>
    <w:p w14:paraId="20C05BC0" w14:textId="0AAAF237" w:rsidR="008925B8" w:rsidRPr="00692D2F" w:rsidRDefault="008925B8" w:rsidP="00692D2F">
      <w:pPr>
        <w:tabs>
          <w:tab w:val="left" w:pos="1536"/>
        </w:tabs>
        <w:jc w:val="both"/>
        <w:rPr>
          <w:rFonts w:eastAsia="Times New Roman" w:cs="Times New Roman"/>
          <w:szCs w:val="28"/>
          <w:lang w:val="en-US" w:eastAsia="ru-RU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</w:t>
      </w:r>
    </w:p>
    <w:p w14:paraId="3572A2F1" w14:textId="4DD80D20" w:rsidR="00692D2F" w:rsidRDefault="00692D2F" w:rsidP="00692D2F">
      <w:pPr>
        <w:rPr>
          <w:szCs w:val="28"/>
          <w:lang w:val="en-US"/>
        </w:rPr>
      </w:pPr>
      <w:bookmarkStart w:id="9" w:name="_Hlk125539686"/>
      <w:bookmarkEnd w:id="5"/>
      <w:proofErr w:type="spellStart"/>
      <w:r w:rsidRPr="00692D2F">
        <w:rPr>
          <w:szCs w:val="28"/>
          <w:lang w:val="en-US"/>
        </w:rPr>
        <w:t>În</w:t>
      </w:r>
      <w:proofErr w:type="spellEnd"/>
      <w:r w:rsidRPr="00692D2F">
        <w:rPr>
          <w:szCs w:val="28"/>
          <w:lang w:val="en-US"/>
        </w:rPr>
        <w:t xml:space="preserve"> </w:t>
      </w:r>
      <w:proofErr w:type="spellStart"/>
      <w:r w:rsidRPr="00692D2F">
        <w:rPr>
          <w:szCs w:val="28"/>
          <w:lang w:val="en-US"/>
        </w:rPr>
        <w:t>perioada</w:t>
      </w:r>
      <w:proofErr w:type="spellEnd"/>
      <w:r w:rsidRPr="00692D2F">
        <w:rPr>
          <w:szCs w:val="28"/>
          <w:lang w:val="en-US"/>
        </w:rPr>
        <w:t xml:space="preserve"> </w:t>
      </w:r>
      <w:proofErr w:type="spellStart"/>
      <w:r w:rsidRPr="00692D2F">
        <w:rPr>
          <w:szCs w:val="28"/>
          <w:lang w:val="en-US"/>
        </w:rPr>
        <w:t>raportată</w:t>
      </w:r>
      <w:proofErr w:type="spellEnd"/>
      <w:r w:rsidRPr="00692D2F">
        <w:rPr>
          <w:szCs w:val="28"/>
          <w:lang w:val="en-US"/>
        </w:rPr>
        <w:t xml:space="preserve"> au </w:t>
      </w:r>
      <w:proofErr w:type="spellStart"/>
      <w:r w:rsidRPr="00692D2F">
        <w:rPr>
          <w:szCs w:val="28"/>
          <w:lang w:val="en-US"/>
        </w:rPr>
        <w:t>fost</w:t>
      </w:r>
      <w:proofErr w:type="spellEnd"/>
      <w:r w:rsidRPr="00692D2F">
        <w:rPr>
          <w:szCs w:val="28"/>
          <w:lang w:val="en-US"/>
        </w:rPr>
        <w:t xml:space="preserve"> </w:t>
      </w:r>
      <w:proofErr w:type="spellStart"/>
      <w:r w:rsidRPr="00692D2F">
        <w:rPr>
          <w:szCs w:val="28"/>
          <w:lang w:val="en-US"/>
        </w:rPr>
        <w:t>contestate</w:t>
      </w:r>
      <w:proofErr w:type="spellEnd"/>
      <w:r w:rsidRPr="00692D2F">
        <w:rPr>
          <w:szCs w:val="28"/>
          <w:lang w:val="en-US"/>
        </w:rPr>
        <w:t xml:space="preserve"> </w:t>
      </w:r>
      <w:r w:rsidR="00F06698">
        <w:rPr>
          <w:b/>
          <w:szCs w:val="28"/>
          <w:lang w:val="en-US"/>
        </w:rPr>
        <w:t>148</w:t>
      </w:r>
      <w:r w:rsidRPr="00692D2F">
        <w:rPr>
          <w:b/>
          <w:szCs w:val="28"/>
          <w:lang w:val="en-US"/>
        </w:rPr>
        <w:t xml:space="preserve"> </w:t>
      </w:r>
      <w:proofErr w:type="spellStart"/>
      <w:r w:rsidRPr="00692D2F">
        <w:rPr>
          <w:szCs w:val="28"/>
          <w:lang w:val="en-US"/>
        </w:rPr>
        <w:t>hotărâri</w:t>
      </w:r>
      <w:proofErr w:type="spellEnd"/>
      <w:r w:rsidRPr="00692D2F">
        <w:rPr>
          <w:szCs w:val="28"/>
          <w:lang w:val="en-US"/>
        </w:rPr>
        <w:t>, din care</w:t>
      </w:r>
      <w:r w:rsidRPr="001E2308">
        <w:rPr>
          <w:szCs w:val="28"/>
          <w:lang w:val="en-US"/>
        </w:rPr>
        <w:t>:</w:t>
      </w:r>
    </w:p>
    <w:p w14:paraId="09E1D49E" w14:textId="77777777" w:rsidR="00692D2F" w:rsidRDefault="00692D2F" w:rsidP="00692D2F">
      <w:pPr>
        <w:rPr>
          <w:szCs w:val="28"/>
          <w:lang w:val="en-US"/>
        </w:rPr>
      </w:pPr>
    </w:p>
    <w:p w14:paraId="37A65571" w14:textId="08496EA1" w:rsidR="00692D2F" w:rsidRPr="00921617" w:rsidRDefault="00692D2F" w:rsidP="00692D2F">
      <w:pPr>
        <w:numPr>
          <w:ilvl w:val="0"/>
          <w:numId w:val="3"/>
        </w:numPr>
        <w:rPr>
          <w:szCs w:val="28"/>
        </w:rPr>
      </w:pPr>
      <w:r w:rsidRPr="00162555">
        <w:rPr>
          <w:b/>
          <w:bCs/>
          <w:szCs w:val="28"/>
          <w:lang w:val="en-US"/>
        </w:rPr>
        <w:t>35</w:t>
      </w:r>
      <w:r>
        <w:rPr>
          <w:szCs w:val="28"/>
          <w:lang w:val="en-US"/>
        </w:rPr>
        <w:t xml:space="preserve"> </w:t>
      </w:r>
      <w:proofErr w:type="spellStart"/>
      <w:r w:rsidRPr="001E2308">
        <w:rPr>
          <w:szCs w:val="28"/>
        </w:rPr>
        <w:t>hotărâri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anulate</w:t>
      </w:r>
      <w:proofErr w:type="spellEnd"/>
      <w:r>
        <w:rPr>
          <w:szCs w:val="28"/>
        </w:rPr>
        <w:t>,</w:t>
      </w:r>
    </w:p>
    <w:p w14:paraId="032891B1" w14:textId="37C4E5C9" w:rsidR="00692D2F" w:rsidRDefault="00692D2F" w:rsidP="00692D2F">
      <w:pPr>
        <w:numPr>
          <w:ilvl w:val="0"/>
          <w:numId w:val="3"/>
        </w:numPr>
        <w:rPr>
          <w:szCs w:val="28"/>
        </w:rPr>
      </w:pPr>
      <w:r w:rsidRPr="00162555">
        <w:rPr>
          <w:b/>
          <w:bCs/>
          <w:szCs w:val="28"/>
          <w:lang w:val="ro-RO"/>
        </w:rPr>
        <w:t>3</w:t>
      </w:r>
      <w:r w:rsidRPr="00616761">
        <w:rPr>
          <w:szCs w:val="28"/>
        </w:rPr>
        <w:t xml:space="preserve">  </w:t>
      </w:r>
      <w:proofErr w:type="spellStart"/>
      <w:r w:rsidRPr="00616761">
        <w:rPr>
          <w:szCs w:val="28"/>
        </w:rPr>
        <w:t>hotărâre</w:t>
      </w:r>
      <w:proofErr w:type="spellEnd"/>
      <w:r w:rsidRPr="00616761">
        <w:rPr>
          <w:szCs w:val="28"/>
        </w:rPr>
        <w:t xml:space="preserve"> </w:t>
      </w:r>
      <w:proofErr w:type="spellStart"/>
      <w:r w:rsidRPr="00616761">
        <w:rPr>
          <w:szCs w:val="28"/>
        </w:rPr>
        <w:t>modificate</w:t>
      </w:r>
      <w:proofErr w:type="spellEnd"/>
      <w:r w:rsidRPr="00616761">
        <w:rPr>
          <w:szCs w:val="28"/>
        </w:rPr>
        <w:t>.</w:t>
      </w:r>
    </w:p>
    <w:p w14:paraId="4669EB46" w14:textId="6E27653E" w:rsidR="00692D2F" w:rsidRPr="00616761" w:rsidRDefault="00692D2F" w:rsidP="00692D2F">
      <w:pPr>
        <w:numPr>
          <w:ilvl w:val="0"/>
          <w:numId w:val="3"/>
        </w:numPr>
        <w:rPr>
          <w:szCs w:val="28"/>
        </w:rPr>
      </w:pPr>
      <w:r w:rsidRPr="00162555">
        <w:rPr>
          <w:b/>
          <w:bCs/>
          <w:szCs w:val="28"/>
          <w:lang w:val="ro-RO"/>
        </w:rPr>
        <w:t>110</w:t>
      </w:r>
      <w:r w:rsidRPr="00616761">
        <w:rPr>
          <w:szCs w:val="28"/>
        </w:rPr>
        <w:t xml:space="preserve">  </w:t>
      </w:r>
      <w:proofErr w:type="spellStart"/>
      <w:r w:rsidRPr="00616761">
        <w:rPr>
          <w:szCs w:val="28"/>
        </w:rPr>
        <w:t>hotărâri</w:t>
      </w:r>
      <w:proofErr w:type="spellEnd"/>
      <w:r w:rsidRPr="00616761">
        <w:rPr>
          <w:szCs w:val="28"/>
        </w:rPr>
        <w:t xml:space="preserve"> </w:t>
      </w:r>
      <w:proofErr w:type="spellStart"/>
      <w:r w:rsidRPr="00616761">
        <w:rPr>
          <w:szCs w:val="28"/>
        </w:rPr>
        <w:t>fara</w:t>
      </w:r>
      <w:proofErr w:type="spellEnd"/>
      <w:r w:rsidRPr="00616761">
        <w:rPr>
          <w:szCs w:val="28"/>
        </w:rPr>
        <w:t xml:space="preserve"> </w:t>
      </w:r>
      <w:proofErr w:type="spellStart"/>
      <w:r w:rsidRPr="00616761">
        <w:rPr>
          <w:szCs w:val="28"/>
        </w:rPr>
        <w:t>modificare</w:t>
      </w:r>
      <w:proofErr w:type="spellEnd"/>
      <w:r w:rsidRPr="00616761">
        <w:rPr>
          <w:szCs w:val="28"/>
        </w:rPr>
        <w:t>.</w:t>
      </w:r>
    </w:p>
    <w:bookmarkEnd w:id="9"/>
    <w:p w14:paraId="4CE973E6" w14:textId="33101D7D" w:rsidR="00533DE8" w:rsidRDefault="00533DE8" w:rsidP="008925B8">
      <w:pPr>
        <w:rPr>
          <w:rFonts w:eastAsia="Calibri" w:cs="Times New Roman"/>
          <w:szCs w:val="28"/>
          <w:lang w:val="ro-RO"/>
        </w:rPr>
      </w:pPr>
    </w:p>
    <w:p w14:paraId="0C482393" w14:textId="468965BD" w:rsidR="00533DE8" w:rsidRDefault="00533DE8" w:rsidP="008925B8">
      <w:pPr>
        <w:rPr>
          <w:rFonts w:eastAsia="Calibri" w:cs="Times New Roman"/>
          <w:szCs w:val="28"/>
          <w:lang w:val="ro-RO"/>
        </w:rPr>
      </w:pPr>
    </w:p>
    <w:p w14:paraId="2010EB5D" w14:textId="4422113F" w:rsidR="00533DE8" w:rsidRDefault="00533DE8" w:rsidP="008925B8">
      <w:pPr>
        <w:rPr>
          <w:rFonts w:eastAsia="Calibri" w:cs="Times New Roman"/>
          <w:szCs w:val="28"/>
          <w:lang w:val="ro-RO"/>
        </w:rPr>
      </w:pPr>
    </w:p>
    <w:p w14:paraId="69FC7C25" w14:textId="1633849D" w:rsidR="00533DE8" w:rsidRDefault="00533DE8" w:rsidP="008925B8">
      <w:pPr>
        <w:rPr>
          <w:rFonts w:eastAsia="Calibri" w:cs="Times New Roman"/>
          <w:szCs w:val="28"/>
          <w:lang w:val="ro-RO"/>
        </w:rPr>
      </w:pPr>
    </w:p>
    <w:p w14:paraId="14165F49" w14:textId="77777777" w:rsidR="00765F81" w:rsidRDefault="00765F81" w:rsidP="008925B8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79B0A411" w14:textId="152BA106" w:rsidR="00765F81" w:rsidRDefault="00765F81" w:rsidP="008925B8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45CD3022" w14:textId="6BBC50BB" w:rsidR="004D23A8" w:rsidRDefault="004D23A8" w:rsidP="008925B8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3272019B" w14:textId="5AB471E5" w:rsidR="004D23A8" w:rsidRDefault="004D23A8" w:rsidP="008925B8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57824F2F" w14:textId="3D24949E" w:rsidR="004D23A8" w:rsidRDefault="004D23A8" w:rsidP="008925B8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3F66435F" w14:textId="77777777" w:rsidR="004D23A8" w:rsidRDefault="004D23A8" w:rsidP="008925B8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47619102" w14:textId="77777777" w:rsidR="00765F81" w:rsidRDefault="00765F81" w:rsidP="008925B8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55F1EA32" w14:textId="71B1A706" w:rsidR="008925B8" w:rsidRPr="007D46F0" w:rsidRDefault="008925B8" w:rsidP="008925B8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7D46F0">
        <w:rPr>
          <w:rFonts w:eastAsia="Times New Roman" w:cs="Times New Roman"/>
          <w:b/>
          <w:szCs w:val="28"/>
          <w:lang w:val="ro-RO" w:eastAsia="ru-RU"/>
        </w:rPr>
        <w:lastRenderedPageBreak/>
        <w:t>Raport despre lucrul profilactic judecătorului</w:t>
      </w:r>
    </w:p>
    <w:p w14:paraId="3CB258F4" w14:textId="3C10B7C8" w:rsidR="008925B8" w:rsidRPr="00024980" w:rsidRDefault="008925B8" w:rsidP="008925B8">
      <w:pPr>
        <w:spacing w:line="276" w:lineRule="auto"/>
        <w:jc w:val="center"/>
        <w:rPr>
          <w:rFonts w:eastAsia="Times New Roman" w:cs="Times New Roman"/>
          <w:b/>
          <w:szCs w:val="28"/>
          <w:lang w:val="en-US" w:eastAsia="ru-RU"/>
        </w:rPr>
      </w:pP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>V</w:t>
      </w:r>
      <w:r w:rsidR="004D23A8">
        <w:rPr>
          <w:rFonts w:eastAsia="Times New Roman" w:cs="Times New Roman"/>
          <w:b/>
          <w:szCs w:val="28"/>
          <w:u w:val="single"/>
          <w:lang w:val="ro-RO" w:eastAsia="ru-RU"/>
        </w:rPr>
        <w:t xml:space="preserve">asili </w:t>
      </w: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 xml:space="preserve">HRAPACOV </w:t>
      </w:r>
      <w:r w:rsidRPr="007D46F0">
        <w:rPr>
          <w:rFonts w:eastAsia="Times New Roman" w:cs="Times New Roman"/>
          <w:b/>
          <w:szCs w:val="28"/>
          <w:lang w:val="ro-RO" w:eastAsia="ru-RU"/>
        </w:rPr>
        <w:t xml:space="preserve">pentru </w:t>
      </w:r>
      <w:r w:rsidRPr="008C2CD3">
        <w:rPr>
          <w:rFonts w:eastAsia="Times New Roman" w:cs="Times New Roman"/>
          <w:b/>
          <w:szCs w:val="28"/>
          <w:lang w:val="ro-RO" w:eastAsia="ru-RU"/>
        </w:rPr>
        <w:t>perioada 01.01.20</w:t>
      </w:r>
      <w:r w:rsidR="00DD2D28" w:rsidRPr="007F4818">
        <w:rPr>
          <w:rFonts w:eastAsia="Times New Roman" w:cs="Times New Roman"/>
          <w:b/>
          <w:szCs w:val="28"/>
          <w:lang w:val="en-US" w:eastAsia="ru-RU"/>
        </w:rPr>
        <w:t>2</w:t>
      </w:r>
      <w:r w:rsidR="00103337" w:rsidRPr="00024980">
        <w:rPr>
          <w:rFonts w:eastAsia="Times New Roman" w:cs="Times New Roman"/>
          <w:b/>
          <w:szCs w:val="28"/>
          <w:lang w:val="en-US" w:eastAsia="ru-RU"/>
        </w:rPr>
        <w:t>2</w:t>
      </w:r>
      <w:r w:rsidRPr="008C2CD3">
        <w:rPr>
          <w:rFonts w:eastAsia="Times New Roman" w:cs="Times New Roman"/>
          <w:b/>
          <w:szCs w:val="28"/>
          <w:lang w:val="ro-RO" w:eastAsia="ru-RU"/>
        </w:rPr>
        <w:t>-</w:t>
      </w:r>
      <w:r w:rsidR="00BA1104" w:rsidRPr="00237373">
        <w:rPr>
          <w:rFonts w:eastAsia="Times New Roman" w:cs="Times New Roman"/>
          <w:b/>
          <w:szCs w:val="28"/>
          <w:lang w:val="en-US" w:eastAsia="ru-RU"/>
        </w:rPr>
        <w:t>31</w:t>
      </w:r>
      <w:r w:rsidRPr="008C2CD3">
        <w:rPr>
          <w:rFonts w:eastAsia="Times New Roman" w:cs="Times New Roman"/>
          <w:b/>
          <w:szCs w:val="28"/>
          <w:lang w:val="ro-RO" w:eastAsia="ru-RU"/>
        </w:rPr>
        <w:t>.</w:t>
      </w:r>
      <w:r w:rsidR="00BA1104" w:rsidRPr="00237373">
        <w:rPr>
          <w:rFonts w:eastAsia="Times New Roman" w:cs="Times New Roman"/>
          <w:b/>
          <w:szCs w:val="28"/>
          <w:lang w:val="en-US" w:eastAsia="ru-RU"/>
        </w:rPr>
        <w:t>12</w:t>
      </w:r>
      <w:r w:rsidRPr="008C2CD3">
        <w:rPr>
          <w:rFonts w:eastAsia="Times New Roman" w:cs="Times New Roman"/>
          <w:b/>
          <w:szCs w:val="28"/>
          <w:lang w:val="ro-RO" w:eastAsia="ru-RU"/>
        </w:rPr>
        <w:t>.20</w:t>
      </w:r>
      <w:r w:rsidR="00DD2D28" w:rsidRPr="007F4818">
        <w:rPr>
          <w:rFonts w:eastAsia="Times New Roman" w:cs="Times New Roman"/>
          <w:b/>
          <w:szCs w:val="28"/>
          <w:lang w:val="en-US" w:eastAsia="ru-RU"/>
        </w:rPr>
        <w:t>2</w:t>
      </w:r>
      <w:r w:rsidR="00103337" w:rsidRPr="00024980">
        <w:rPr>
          <w:rFonts w:eastAsia="Times New Roman" w:cs="Times New Roman"/>
          <w:b/>
          <w:szCs w:val="28"/>
          <w:lang w:val="en-US" w:eastAsia="ru-RU"/>
        </w:rPr>
        <w:t>2</w:t>
      </w:r>
    </w:p>
    <w:p w14:paraId="5D192AFD" w14:textId="77777777" w:rsidR="00765F81" w:rsidRPr="007D46F0" w:rsidRDefault="00765F81" w:rsidP="008925B8">
      <w:pPr>
        <w:spacing w:line="276" w:lineRule="auto"/>
        <w:jc w:val="center"/>
        <w:rPr>
          <w:rFonts w:eastAsia="Times New Roman" w:cs="Times New Roman"/>
          <w:b/>
          <w:szCs w:val="28"/>
          <w:lang w:val="en-US" w:eastAsia="ru-RU"/>
        </w:rPr>
      </w:pPr>
    </w:p>
    <w:tbl>
      <w:tblPr>
        <w:tblpPr w:leftFromText="180" w:rightFromText="180" w:vertAnchor="text" w:horzAnchor="margin" w:tblpXSpec="center" w:tblpY="32"/>
        <w:tblW w:w="1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709"/>
        <w:gridCol w:w="708"/>
        <w:gridCol w:w="709"/>
        <w:gridCol w:w="567"/>
        <w:gridCol w:w="567"/>
        <w:gridCol w:w="567"/>
        <w:gridCol w:w="567"/>
        <w:gridCol w:w="709"/>
        <w:gridCol w:w="850"/>
        <w:gridCol w:w="851"/>
        <w:gridCol w:w="283"/>
        <w:gridCol w:w="567"/>
        <w:gridCol w:w="494"/>
        <w:gridCol w:w="567"/>
      </w:tblGrid>
      <w:tr w:rsidR="008925B8" w:rsidRPr="00371847" w14:paraId="2FCB8501" w14:textId="77777777" w:rsidTr="009C31E1">
        <w:trPr>
          <w:cantSplit/>
          <w:trHeight w:val="36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6BD9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sz w:val="20"/>
                <w:szCs w:val="20"/>
                <w:lang w:val="ro-RO" w:eastAsia="ru-RU"/>
              </w:rPr>
              <w:t xml:space="preserve">          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Tip/</w:t>
            </w:r>
          </w:p>
          <w:p w14:paraId="4E352A30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dosarelor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A062C7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Restanţa la începutul perioadei de gestionare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FA6959" w14:textId="77777777" w:rsidR="008925B8" w:rsidRPr="00371847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Au intrat pe rol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A85B3F" w14:textId="77777777" w:rsidR="008925B8" w:rsidRPr="00371847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 examinate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C1202E" w14:textId="77777777" w:rsidR="008925B8" w:rsidRPr="00371847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Restanţa la finele perioadei de gestionare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990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Contestate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B159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7CDF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81D532C" w14:textId="77777777" w:rsidR="008925B8" w:rsidRPr="007823A7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bookmarkStart w:id="10" w:name="_Hlk29818098"/>
            <w:r w:rsidRPr="007823A7"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  <w:t>Fără modificare</w:t>
            </w:r>
            <w:bookmarkEnd w:id="10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80CA8DC" w14:textId="77777777" w:rsidR="008925B8" w:rsidRPr="00371847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% anulate din examinate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8B6CCB9" w14:textId="77777777" w:rsidR="008925B8" w:rsidRPr="00371847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% anulate din contestate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B603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Motivul anularii</w:t>
            </w:r>
          </w:p>
        </w:tc>
      </w:tr>
      <w:tr w:rsidR="008925B8" w:rsidRPr="00371847" w14:paraId="6FF4A7A9" w14:textId="77777777" w:rsidTr="009C31E1">
        <w:trPr>
          <w:cantSplit/>
          <w:trHeight w:val="6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5121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29B1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48CF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216A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AEDC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36FEF1D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E010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inclusiv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485F4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3A7B3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15517F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45C50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64778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9E0C1B3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Din motivul lipsei de competinţă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E73DA93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Cu emiterea unei noi hotărîri</w:t>
            </w:r>
          </w:p>
          <w:p w14:paraId="7D951EA1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CC4EF89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Cu remiterea la o nouă examinare</w:t>
            </w:r>
          </w:p>
          <w:p w14:paraId="0A264E16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A8E6A5F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Procedura a fost </w:t>
            </w:r>
            <w:r w:rsidRPr="00371847">
              <w:rPr>
                <w:rFonts w:eastAsia="Times New Roman" w:cs="Times New Roman"/>
                <w:sz w:val="20"/>
                <w:szCs w:val="20"/>
                <w:lang w:val="ro-RO" w:eastAsia="ru-RU"/>
              </w:rPr>
              <w:t xml:space="preserve"> încetată</w:t>
            </w:r>
          </w:p>
          <w:p w14:paraId="4493AA2F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  <w:tr w:rsidR="008925B8" w:rsidRPr="00371847" w14:paraId="3871B262" w14:textId="77777777" w:rsidTr="009C31E1">
        <w:trPr>
          <w:cantSplit/>
          <w:trHeight w:val="192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EF64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7F82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7032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236C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F0B3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6F6A4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20D5D5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În ordine de apel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B82792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În ordine de recurs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D2C1AF" w14:textId="77777777" w:rsidR="008925B8" w:rsidRPr="00371847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bookmarkStart w:id="11" w:name="_Hlk29818025"/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 anulate</w:t>
            </w:r>
            <w:bookmarkEnd w:id="11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5D58DF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bookmarkStart w:id="12" w:name="_Hlk29818146"/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modificate</w:t>
            </w:r>
            <w:bookmarkEnd w:id="12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275E6A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E0F01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7274FF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FF6075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424523B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0736039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53F4CCB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9C31E1" w:rsidRPr="00911497" w14:paraId="5024F5F7" w14:textId="77777777" w:rsidTr="009C31E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1AA3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D288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73DD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B190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5B7B4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55ECB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4286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EF208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81790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CD67E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D57D2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EE808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86574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8F837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75775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2F88C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5F2EB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17</w:t>
            </w:r>
          </w:p>
        </w:tc>
      </w:tr>
      <w:tr w:rsidR="009C31E1" w:rsidRPr="00371847" w14:paraId="59778B3C" w14:textId="77777777" w:rsidTr="009C31E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E158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Penale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B3ED" w14:textId="2186D759" w:rsidR="008925B8" w:rsidRPr="008C09C1" w:rsidRDefault="005B3B73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6575" w14:textId="379ABBD7" w:rsidR="008925B8" w:rsidRPr="008C09C1" w:rsidRDefault="005B3B73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C593" w14:textId="416B02EE" w:rsidR="008925B8" w:rsidRPr="008C09C1" w:rsidRDefault="005B3B73" w:rsidP="00C84C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D9D45" w14:textId="77777777" w:rsidR="008925B8" w:rsidRPr="008C09C1" w:rsidRDefault="005B3B73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  <w:p w14:paraId="7F7B941B" w14:textId="49D0A22E" w:rsidR="001731DC" w:rsidRPr="008C09C1" w:rsidRDefault="001731DC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ro-RO"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18</w:t>
            </w: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ro-RO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DCBD1" w14:textId="6F1160EB" w:rsidR="008925B8" w:rsidRPr="008C09C1" w:rsidRDefault="007B326C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0DC14" w14:textId="69E6D9B2" w:rsidR="008925B8" w:rsidRPr="008C09C1" w:rsidRDefault="007B326C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7CC3A" w14:textId="732BA037" w:rsidR="008925B8" w:rsidRPr="008C09C1" w:rsidRDefault="000C0F34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28232" w14:textId="092E23ED" w:rsidR="008925B8" w:rsidRPr="008C09C1" w:rsidRDefault="00074C0F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989B0" w14:textId="7665FB3D" w:rsidR="008925B8" w:rsidRPr="008C09C1" w:rsidRDefault="00694F87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3F064" w14:textId="58AE7989" w:rsidR="008925B8" w:rsidRPr="008C09C1" w:rsidRDefault="00694F87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A02CC" w14:textId="695C9C3B" w:rsidR="008925B8" w:rsidRPr="008C09C1" w:rsidRDefault="00076B66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A171D" w14:textId="39E112A1" w:rsidR="008925B8" w:rsidRPr="008C09C1" w:rsidRDefault="00933EE9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31,67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5868E" w14:textId="277B5801" w:rsidR="008925B8" w:rsidRPr="008C09C1" w:rsidRDefault="00694F87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7D950" w14:textId="11B25631" w:rsidR="008925B8" w:rsidRPr="008C09C1" w:rsidRDefault="00694F87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8C933" w14:textId="01A14622" w:rsidR="008925B8" w:rsidRPr="008C09C1" w:rsidRDefault="00694F87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B7C2D" w14:textId="230C3FE6" w:rsidR="008925B8" w:rsidRPr="008C09C1" w:rsidRDefault="009533EF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94F87"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C31E1" w:rsidRPr="00371847" w14:paraId="74CA5A2F" w14:textId="77777777" w:rsidTr="009C31E1">
        <w:trPr>
          <w:trHeight w:val="5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622C" w14:textId="77777777" w:rsidR="005B3B73" w:rsidRPr="00371847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Civile</w:t>
            </w:r>
          </w:p>
          <w:p w14:paraId="673428F8" w14:textId="0AC7254D" w:rsidR="005B3B73" w:rsidRPr="00371847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(2,2p/o,</w:t>
            </w:r>
            <w:r w:rsidRPr="00381E38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o/pr, 2p/s, 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2rh, </w:t>
            </w:r>
            <w:r w:rsidR="00DC2EF3" w:rsidRPr="001731D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DC2EF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i,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2c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3,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27,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9D04" w14:textId="625BE758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8402" w14:textId="7AC705D0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FD84" w14:textId="77777777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  <w:p w14:paraId="242D05CE" w14:textId="77777777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F6A2C" w14:textId="0DE1CF6A" w:rsidR="005B3B73" w:rsidRPr="008C09C1" w:rsidRDefault="00E85791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  <w:p w14:paraId="4FE403FE" w14:textId="5A277495" w:rsidR="00173C25" w:rsidRPr="008C09C1" w:rsidRDefault="00173C25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  <w:p w14:paraId="7802FD2E" w14:textId="2847C61C" w:rsidR="005B3B73" w:rsidRPr="008C09C1" w:rsidRDefault="00DC2EF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73C25" w:rsidRPr="008C09C1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14:paraId="6E446B7A" w14:textId="6487DB4A" w:rsidR="005B3B73" w:rsidRPr="008C09C1" w:rsidRDefault="005B3B73" w:rsidP="00DC2E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ro-RO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C17A3" w14:textId="598F6EBE" w:rsidR="005B3B73" w:rsidRPr="008C09C1" w:rsidRDefault="0013051D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3ACD9" w14:textId="5008089A" w:rsidR="005B3B73" w:rsidRPr="008C09C1" w:rsidRDefault="0013051D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AB222" w14:textId="1EB43430" w:rsidR="005B3B73" w:rsidRPr="008C09C1" w:rsidRDefault="0013051D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0B01E" w14:textId="5145BBBD" w:rsidR="005B3B73" w:rsidRPr="008C09C1" w:rsidRDefault="00665F94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17325" w14:textId="3E045500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B4335" w14:textId="47306097" w:rsidR="005B3B73" w:rsidRPr="008C09C1" w:rsidRDefault="00DA6D24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E3042" w14:textId="714A1C20" w:rsidR="005B3B73" w:rsidRPr="008C09C1" w:rsidRDefault="00CD57A5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E0BF2" w14:textId="0661BDD7" w:rsidR="005B3B73" w:rsidRPr="008C09C1" w:rsidRDefault="00CD57A5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370D" w14:textId="77777777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5DC8B" w14:textId="694E626C" w:rsidR="005B3B73" w:rsidRPr="008C09C1" w:rsidRDefault="00665F94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A8CC7" w14:textId="25F64BB6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75E53" w14:textId="77777777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9C31E1" w:rsidRPr="00371847" w14:paraId="48429D56" w14:textId="77777777" w:rsidTr="009C31E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BA95" w14:textId="77777777" w:rsidR="005B3B73" w:rsidRPr="00371847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Materiale pe CC RM</w:t>
            </w:r>
          </w:p>
          <w:p w14:paraId="27ECA332" w14:textId="77777777" w:rsidR="005B3B73" w:rsidRPr="00371847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(4,4d,5r)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D906D" w14:textId="3F73E90C" w:rsidR="005B3B73" w:rsidRPr="008C09C1" w:rsidRDefault="00E85791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A8895" w14:textId="1A0470E4" w:rsidR="005B3B73" w:rsidRPr="008C09C1" w:rsidRDefault="00E85791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6C279" w14:textId="58E32FA3" w:rsidR="005B3B73" w:rsidRPr="008C09C1" w:rsidRDefault="00E85791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ro-RO"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  <w:p w14:paraId="09AF719B" w14:textId="77777777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ro-RO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5EC06" w14:textId="258D91F6" w:rsidR="005B3B73" w:rsidRPr="008C09C1" w:rsidRDefault="00E85791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C7C2B" w14:textId="0C7F071F" w:rsidR="005B3B73" w:rsidRPr="008C09C1" w:rsidRDefault="00755FD8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45D3C" w14:textId="77777777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97194" w14:textId="5F23B86C" w:rsidR="005B3B73" w:rsidRPr="008C09C1" w:rsidRDefault="00755FD8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7301B" w14:textId="301E5805" w:rsidR="005B3B73" w:rsidRPr="008C09C1" w:rsidRDefault="00665F94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D40AC" w14:textId="6492EEC3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6B72F" w14:textId="66BDB098" w:rsidR="005B3B73" w:rsidRPr="008C09C1" w:rsidRDefault="00665F94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E88D3" w14:textId="01B574A4" w:rsidR="005B3B73" w:rsidRPr="008C09C1" w:rsidRDefault="001B1DBB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3DF25" w14:textId="14BDA0DA" w:rsidR="005B3B73" w:rsidRPr="008C09C1" w:rsidRDefault="001B1DBB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455C6" w14:textId="77777777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B63C5" w14:textId="0E15B569" w:rsidR="005B3B73" w:rsidRPr="008C09C1" w:rsidRDefault="00F27831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F6A6A" w14:textId="50FA8EC4" w:rsidR="005B3B73" w:rsidRPr="008C09C1" w:rsidRDefault="00F27831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222ED" w14:textId="77777777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9C31E1" w:rsidRPr="00371847" w14:paraId="403F4A8D" w14:textId="77777777" w:rsidTr="009C31E1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D1C5" w14:textId="77777777" w:rsidR="005B3B73" w:rsidRPr="00371847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Altele</w:t>
            </w:r>
          </w:p>
          <w:p w14:paraId="546E5120" w14:textId="77777777" w:rsidR="005B3B73" w:rsidRPr="00371847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8,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10,11,</w:t>
            </w:r>
          </w:p>
          <w:p w14:paraId="272B1B4F" w14:textId="77777777" w:rsidR="005B3B73" w:rsidRPr="00371847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12,13,14,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15,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16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,17, </w:t>
            </w: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18,19, 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21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21 ji, 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28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61A4" w14:textId="28486BD2" w:rsidR="005B3B73" w:rsidRPr="008C09C1" w:rsidRDefault="00CD2697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B668" w14:textId="24B8F155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87DB" w14:textId="7B5ACED9" w:rsidR="005B3B73" w:rsidRPr="008C09C1" w:rsidRDefault="00CD2697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F8865" w14:textId="46906055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04821" w14:textId="6E0EE32E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C1818" w14:textId="4C2E516C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51F18" w14:textId="27F683DD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6B568" w14:textId="372D70C7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40E2" w14:textId="654C64AC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7D95E" w14:textId="3EBF0748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ADEFD" w14:textId="4187251B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962B4" w14:textId="78A74F60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C8895" w14:textId="459D1C85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072E8" w14:textId="375C03E4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4D94A" w14:textId="77777777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0CFC4" w14:textId="77777777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1E1" w:rsidRPr="00371847" w14:paraId="5644456F" w14:textId="77777777" w:rsidTr="009C31E1">
        <w:trPr>
          <w:trHeight w:val="4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CD7A" w14:textId="77777777" w:rsidR="005B3B73" w:rsidRPr="00371847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9B62" w14:textId="0602BF24" w:rsidR="005B3B73" w:rsidRPr="008C09C1" w:rsidRDefault="00CD2697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E52D" w14:textId="790FD899" w:rsidR="005B3B73" w:rsidRPr="008C09C1" w:rsidRDefault="00CD2697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3C03" w14:textId="340973C5" w:rsidR="005B3B73" w:rsidRPr="008C09C1" w:rsidRDefault="00CD2697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347</w:t>
            </w:r>
          </w:p>
          <w:p w14:paraId="76490046" w14:textId="77777777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C7EAE" w14:textId="36D5EAE7" w:rsidR="005B3B73" w:rsidRPr="008C09C1" w:rsidRDefault="00F87EE6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4BFCA" w14:textId="1DAC6022" w:rsidR="005B3B73" w:rsidRPr="008C09C1" w:rsidRDefault="00074C0F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ro-RO"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E7569" w14:textId="46DC9494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074C0F"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B0C7E" w14:textId="73D71504" w:rsidR="005B3B73" w:rsidRPr="008C09C1" w:rsidRDefault="00074C0F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B2553" w14:textId="0BFAEEBB" w:rsidR="005B3B73" w:rsidRPr="008C09C1" w:rsidRDefault="00F27831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3BC0B" w14:textId="40663D53" w:rsidR="005B3B73" w:rsidRPr="008C09C1" w:rsidRDefault="00F27831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1B224" w14:textId="6E4103AF" w:rsidR="005B3B73" w:rsidRPr="008C09C1" w:rsidRDefault="00F27831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BAEC6" w14:textId="6BAE2CFF" w:rsidR="005B3B73" w:rsidRPr="008C09C1" w:rsidRDefault="001B1DBB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CB567" w14:textId="20A6E008" w:rsidR="005B3B73" w:rsidRPr="008C09C1" w:rsidRDefault="00CC5C37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8083B" w14:textId="77777777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0BB23" w14:textId="0718179F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829A5" w14:textId="50C93C55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28990" w14:textId="5C20793E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14:paraId="1428914A" w14:textId="63EA9B78" w:rsidR="008925B8" w:rsidRPr="00173C25" w:rsidRDefault="008925B8" w:rsidP="008925B8">
      <w:pPr>
        <w:spacing w:line="276" w:lineRule="auto"/>
        <w:ind w:left="567"/>
        <w:contextualSpacing/>
        <w:jc w:val="both"/>
        <w:rPr>
          <w:rFonts w:eastAsia="Times New Roman" w:cs="Times New Roman"/>
          <w:b/>
          <w:sz w:val="18"/>
          <w:szCs w:val="18"/>
          <w:vertAlign w:val="superscript"/>
          <w:lang w:val="ro-RO" w:eastAsia="ru-RU"/>
        </w:rPr>
      </w:pPr>
    </w:p>
    <w:p w14:paraId="3A5B45DA" w14:textId="741A13E7" w:rsidR="001731DC" w:rsidRPr="004D23A8" w:rsidRDefault="001B2092" w:rsidP="001B2092">
      <w:pPr>
        <w:ind w:firstLine="567"/>
        <w:jc w:val="both"/>
        <w:rPr>
          <w:bCs/>
          <w:sz w:val="18"/>
          <w:szCs w:val="18"/>
          <w:lang w:val="ro-RO"/>
        </w:rPr>
      </w:pPr>
      <w:bookmarkStart w:id="13" w:name="_Hlk124933907"/>
      <w:r w:rsidRPr="00A22771">
        <w:rPr>
          <w:b/>
          <w:sz w:val="18"/>
          <w:szCs w:val="18"/>
          <w:vertAlign w:val="superscript"/>
          <w:lang w:val="ro-RO"/>
        </w:rPr>
        <w:t>1</w:t>
      </w:r>
      <w:r w:rsidR="00173C25" w:rsidRPr="001B2092">
        <w:rPr>
          <w:b/>
          <w:sz w:val="18"/>
          <w:szCs w:val="18"/>
          <w:lang w:val="ro-RO"/>
        </w:rPr>
        <w:t>-</w:t>
      </w:r>
      <w:r w:rsidR="00A22771" w:rsidRPr="004D23A8">
        <w:rPr>
          <w:bCs/>
          <w:sz w:val="18"/>
          <w:szCs w:val="18"/>
          <w:lang w:val="ro-RO"/>
        </w:rPr>
        <w:t>transmise de la judecătorul Lazareva N.S</w:t>
      </w:r>
      <w:r w:rsidR="00173C25" w:rsidRPr="004D23A8">
        <w:rPr>
          <w:bCs/>
          <w:sz w:val="18"/>
          <w:szCs w:val="18"/>
          <w:lang w:val="ro-RO"/>
        </w:rPr>
        <w:t>.</w:t>
      </w:r>
    </w:p>
    <w:p w14:paraId="70440892" w14:textId="3E1F8C2D" w:rsidR="008925B8" w:rsidRPr="001B2092" w:rsidRDefault="001B2092" w:rsidP="001B2092">
      <w:pPr>
        <w:pStyle w:val="aa"/>
        <w:ind w:left="567"/>
        <w:jc w:val="both"/>
        <w:rPr>
          <w:sz w:val="18"/>
          <w:szCs w:val="18"/>
          <w:lang w:val="ro-RO"/>
        </w:rPr>
      </w:pPr>
      <w:bookmarkStart w:id="14" w:name="_Hlk13578445"/>
      <w:r w:rsidRPr="00024980">
        <w:rPr>
          <w:rFonts w:ascii="Times New Roman" w:hAnsi="Times New Roman"/>
          <w:vertAlign w:val="superscript"/>
          <w:lang w:val="en-US"/>
        </w:rPr>
        <w:t>2</w:t>
      </w:r>
      <w:r w:rsidR="008925B8" w:rsidRPr="001B2092">
        <w:rPr>
          <w:sz w:val="18"/>
          <w:szCs w:val="18"/>
          <w:lang w:val="en-US"/>
        </w:rPr>
        <w:t xml:space="preserve"> </w:t>
      </w:r>
      <w:r w:rsidR="00D56871" w:rsidRPr="00024980">
        <w:rPr>
          <w:sz w:val="18"/>
          <w:szCs w:val="18"/>
          <w:lang w:val="en-US"/>
        </w:rPr>
        <w:t>-</w:t>
      </w:r>
      <w:r w:rsidR="008925B8" w:rsidRPr="001B2092">
        <w:rPr>
          <w:sz w:val="18"/>
          <w:szCs w:val="18"/>
          <w:lang w:val="en-US"/>
        </w:rPr>
        <w:t xml:space="preserve"> </w:t>
      </w:r>
      <w:r w:rsidR="008925B8" w:rsidRPr="004D23A8">
        <w:rPr>
          <w:rFonts w:ascii="Times New Roman" w:hAnsi="Times New Roman"/>
          <w:sz w:val="18"/>
          <w:szCs w:val="18"/>
          <w:lang w:val="ro-RO"/>
        </w:rPr>
        <w:t>suspendate</w:t>
      </w:r>
      <w:r w:rsidR="008925B8" w:rsidRPr="004D23A8">
        <w:rPr>
          <w:rFonts w:ascii="Times New Roman" w:hAnsi="Times New Roman"/>
          <w:sz w:val="18"/>
          <w:szCs w:val="18"/>
          <w:lang w:val="en-US"/>
        </w:rPr>
        <w:t xml:space="preserve">  </w:t>
      </w:r>
    </w:p>
    <w:bookmarkEnd w:id="13"/>
    <w:bookmarkEnd w:id="14"/>
    <w:p w14:paraId="58DCF4B3" w14:textId="6013D966" w:rsidR="008925B8" w:rsidRPr="0035137D" w:rsidRDefault="001731DC" w:rsidP="001731DC">
      <w:pPr>
        <w:contextualSpacing/>
        <w:rPr>
          <w:rFonts w:eastAsia="Times New Roman" w:cs="Times New Roman"/>
          <w:sz w:val="20"/>
          <w:szCs w:val="20"/>
          <w:lang w:val="ro-RO" w:eastAsia="ru-RU"/>
        </w:rPr>
      </w:pPr>
      <w:r>
        <w:rPr>
          <w:rFonts w:eastAsia="Times New Roman" w:cs="Times New Roman"/>
          <w:sz w:val="20"/>
          <w:szCs w:val="20"/>
          <w:lang w:val="ro-RO" w:eastAsia="ru-RU"/>
        </w:rPr>
        <w:t xml:space="preserve">      </w:t>
      </w:r>
    </w:p>
    <w:p w14:paraId="6EF0C710" w14:textId="3488CE3D" w:rsidR="00C92767" w:rsidRDefault="00C92767" w:rsidP="008925B8">
      <w:pPr>
        <w:rPr>
          <w:rFonts w:eastAsia="Times New Roman" w:cs="Times New Roman"/>
          <w:b/>
          <w:szCs w:val="28"/>
          <w:lang w:val="en-US" w:eastAsia="ru-RU"/>
        </w:rPr>
      </w:pPr>
    </w:p>
    <w:p w14:paraId="4ABD290E" w14:textId="77777777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3FFBACA" w14:textId="77777777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D1796FE" w14:textId="77777777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01AF608" w14:textId="77777777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F78052F" w14:textId="77777777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4A9AC97B" w14:textId="77777777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74CCDFF9" w14:textId="77777777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4FAB2DC8" w14:textId="77777777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3E80CA4C" w14:textId="77777777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24864E01" w14:textId="77777777" w:rsidR="004D23A8" w:rsidRDefault="004D23A8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464D351E" w14:textId="7E2D2235" w:rsidR="00D61D14" w:rsidRPr="001A01AF" w:rsidRDefault="00D61D14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1A01AF">
        <w:rPr>
          <w:rFonts w:eastAsia="Times New Roman" w:cs="Times New Roman"/>
          <w:b/>
          <w:szCs w:val="28"/>
          <w:lang w:val="ro-RO" w:eastAsia="ru-RU"/>
        </w:rPr>
        <w:t>N O T A      I N F O R M A T I VĂ</w:t>
      </w:r>
    </w:p>
    <w:p w14:paraId="1AFB8C7A" w14:textId="275C09FD" w:rsidR="00D61D14" w:rsidRPr="00103337" w:rsidRDefault="00D61D14" w:rsidP="00D61D14">
      <w:pPr>
        <w:jc w:val="center"/>
        <w:rPr>
          <w:rFonts w:eastAsia="Times New Roman" w:cs="Times New Roman"/>
          <w:szCs w:val="28"/>
          <w:lang w:val="en-US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>despre calitatea examinării dosarelor pe perioada 01.01.20</w:t>
      </w:r>
      <w:r w:rsidRPr="00C92767">
        <w:rPr>
          <w:rFonts w:eastAsia="Times New Roman" w:cs="Times New Roman"/>
          <w:szCs w:val="28"/>
          <w:lang w:val="en-US" w:eastAsia="ru-RU"/>
        </w:rPr>
        <w:t>2</w:t>
      </w:r>
      <w:r w:rsidR="00103337" w:rsidRPr="00103337">
        <w:rPr>
          <w:rFonts w:eastAsia="Times New Roman" w:cs="Times New Roman"/>
          <w:szCs w:val="28"/>
          <w:lang w:val="en-US" w:eastAsia="ru-RU"/>
        </w:rPr>
        <w:t>2</w:t>
      </w:r>
      <w:r>
        <w:rPr>
          <w:rFonts w:eastAsia="Times New Roman" w:cs="Times New Roman"/>
          <w:szCs w:val="28"/>
          <w:lang w:val="ro-RO" w:eastAsia="ru-RU"/>
        </w:rPr>
        <w:t>-</w:t>
      </w:r>
      <w:r w:rsidR="00BD699E">
        <w:rPr>
          <w:rFonts w:eastAsia="Times New Roman" w:cs="Times New Roman"/>
          <w:szCs w:val="28"/>
          <w:lang w:val="en-US" w:eastAsia="ru-RU"/>
        </w:rPr>
        <w:t>31</w:t>
      </w:r>
      <w:r>
        <w:rPr>
          <w:rFonts w:eastAsia="Times New Roman" w:cs="Times New Roman"/>
          <w:szCs w:val="28"/>
          <w:lang w:val="en-US" w:eastAsia="ru-RU"/>
        </w:rPr>
        <w:t>.</w:t>
      </w:r>
      <w:r w:rsidR="00BD699E">
        <w:rPr>
          <w:rFonts w:eastAsia="Times New Roman" w:cs="Times New Roman"/>
          <w:szCs w:val="28"/>
          <w:lang w:val="en-US" w:eastAsia="ru-RU"/>
        </w:rPr>
        <w:t>12</w:t>
      </w:r>
      <w:r w:rsidRPr="001A01AF">
        <w:rPr>
          <w:rFonts w:eastAsia="Times New Roman" w:cs="Times New Roman"/>
          <w:szCs w:val="28"/>
          <w:lang w:val="ro-RO" w:eastAsia="ru-RU"/>
        </w:rPr>
        <w:t>.20</w:t>
      </w:r>
      <w:r w:rsidRPr="00C92767">
        <w:rPr>
          <w:rFonts w:eastAsia="Times New Roman" w:cs="Times New Roman"/>
          <w:szCs w:val="28"/>
          <w:lang w:val="en-US" w:eastAsia="ru-RU"/>
        </w:rPr>
        <w:t>2</w:t>
      </w:r>
      <w:r w:rsidR="00103337" w:rsidRPr="00103337">
        <w:rPr>
          <w:rFonts w:eastAsia="Times New Roman" w:cs="Times New Roman"/>
          <w:szCs w:val="28"/>
          <w:lang w:val="en-US" w:eastAsia="ru-RU"/>
        </w:rPr>
        <w:t>2</w:t>
      </w:r>
    </w:p>
    <w:p w14:paraId="3F48F039" w14:textId="5947719F" w:rsidR="00D61D14" w:rsidRDefault="00D61D14" w:rsidP="00D61D14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 xml:space="preserve">a judecătorului judecătoriei Comrat </w:t>
      </w:r>
      <w:r w:rsidRPr="001A01AF">
        <w:rPr>
          <w:rFonts w:eastAsia="Times New Roman" w:cs="Times New Roman"/>
          <w:b/>
          <w:szCs w:val="28"/>
          <w:u w:val="single"/>
          <w:lang w:val="ro-RO" w:eastAsia="ru-RU"/>
        </w:rPr>
        <w:t>Sediul Central</w:t>
      </w:r>
    </w:p>
    <w:p w14:paraId="24DEB97B" w14:textId="77777777" w:rsidR="00C11226" w:rsidRPr="001A01AF" w:rsidRDefault="00C11226" w:rsidP="00D61D14">
      <w:pPr>
        <w:jc w:val="center"/>
        <w:rPr>
          <w:rFonts w:eastAsia="Times New Roman" w:cs="Times New Roman"/>
          <w:szCs w:val="28"/>
          <w:lang w:val="ro-RO" w:eastAsia="ru-RU"/>
        </w:rPr>
      </w:pPr>
    </w:p>
    <w:p w14:paraId="6C34949E" w14:textId="4FE7BBED" w:rsidR="00D61D14" w:rsidRPr="007F4818" w:rsidRDefault="00D61D14" w:rsidP="00D61D14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 xml:space="preserve">domnului </w:t>
      </w:r>
      <w:bookmarkStart w:id="15" w:name="_Hlk93489230"/>
      <w:r w:rsidR="00BD699E">
        <w:rPr>
          <w:rFonts w:eastAsia="Times New Roman" w:cs="Times New Roman"/>
          <w:b/>
          <w:szCs w:val="28"/>
          <w:u w:val="single"/>
          <w:lang w:val="en-US" w:eastAsia="ru-RU"/>
        </w:rPr>
        <w:t>SERGHEI POPOVICI</w:t>
      </w: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 xml:space="preserve"> </w:t>
      </w:r>
      <w:bookmarkEnd w:id="15"/>
    </w:p>
    <w:p w14:paraId="38367067" w14:textId="77777777" w:rsidR="00D61D14" w:rsidRPr="007F4818" w:rsidRDefault="00D61D14" w:rsidP="00D61D14">
      <w:pPr>
        <w:jc w:val="both"/>
        <w:rPr>
          <w:rFonts w:eastAsia="Times New Roman" w:cs="Times New Roman"/>
          <w:szCs w:val="28"/>
          <w:lang w:val="ro-RO"/>
        </w:rPr>
      </w:pPr>
    </w:p>
    <w:p w14:paraId="461AA698" w14:textId="0A44F34A" w:rsidR="00B81B2D" w:rsidRPr="00533DE8" w:rsidRDefault="00B81B2D" w:rsidP="00B81B2D">
      <w:pPr>
        <w:ind w:firstLine="567"/>
        <w:jc w:val="both"/>
        <w:rPr>
          <w:rFonts w:eastAsia="Calibri" w:cs="Times New Roman"/>
          <w:szCs w:val="28"/>
          <w:lang w:val="ro-RO"/>
        </w:rPr>
      </w:pPr>
      <w:r w:rsidRPr="001A01AF">
        <w:rPr>
          <w:rFonts w:eastAsia="Times New Roman" w:cs="Times New Roman"/>
          <w:szCs w:val="28"/>
          <w:lang w:val="ro-RO" w:eastAsia="ru-RU"/>
        </w:rPr>
        <w:t>Pentru data de 01</w:t>
      </w:r>
      <w:r>
        <w:rPr>
          <w:rFonts w:eastAsia="Times New Roman" w:cs="Times New Roman"/>
          <w:szCs w:val="28"/>
          <w:lang w:val="ro-RO" w:eastAsia="ru-RU"/>
        </w:rPr>
        <w:t xml:space="preserve"> ianuarie</w:t>
      </w:r>
      <w:r w:rsidRPr="001A01AF">
        <w:rPr>
          <w:rFonts w:eastAsia="Times New Roman" w:cs="Times New Roman"/>
          <w:szCs w:val="28"/>
          <w:lang w:val="ro-RO" w:eastAsia="ru-RU"/>
        </w:rPr>
        <w:t xml:space="preserve"> 20</w:t>
      </w:r>
      <w:r>
        <w:rPr>
          <w:rFonts w:eastAsia="Times New Roman" w:cs="Times New Roman"/>
          <w:szCs w:val="28"/>
          <w:lang w:val="ro-RO" w:eastAsia="ru-RU"/>
        </w:rPr>
        <w:t>2</w:t>
      </w:r>
      <w:r w:rsidR="00103337" w:rsidRPr="00103337">
        <w:rPr>
          <w:rFonts w:eastAsia="Times New Roman" w:cs="Times New Roman"/>
          <w:szCs w:val="28"/>
          <w:lang w:val="en-US" w:eastAsia="ru-RU"/>
        </w:rPr>
        <w:t>2</w:t>
      </w:r>
      <w:r w:rsidRPr="001A01AF">
        <w:rPr>
          <w:rFonts w:eastAsia="Times New Roman" w:cs="Times New Roman"/>
          <w:szCs w:val="28"/>
          <w:lang w:val="ro-RO" w:eastAsia="ru-RU"/>
        </w:rPr>
        <w:t xml:space="preserve"> restanța dosarelor în </w:t>
      </w:r>
      <w:r w:rsidRPr="00533DE8">
        <w:rPr>
          <w:rFonts w:eastAsia="Calibri" w:cs="Times New Roman"/>
          <w:szCs w:val="28"/>
          <w:lang w:val="ro-RO"/>
        </w:rPr>
        <w:t xml:space="preserve">judecătorului </w:t>
      </w:r>
      <w:r w:rsidR="00A91D09" w:rsidRPr="00A91D09">
        <w:rPr>
          <w:rFonts w:eastAsia="Times New Roman" w:cs="Times New Roman"/>
          <w:szCs w:val="28"/>
          <w:lang w:val="ro-RO"/>
        </w:rPr>
        <w:t>Serghei Popovici</w:t>
      </w:r>
      <w:r w:rsidR="00A91D09" w:rsidRPr="00533DE8">
        <w:rPr>
          <w:rFonts w:eastAsia="Times New Roman" w:cs="Times New Roman"/>
          <w:szCs w:val="28"/>
          <w:lang w:val="ro-RO"/>
        </w:rPr>
        <w:t xml:space="preserve"> </w:t>
      </w:r>
      <w:r w:rsidRPr="00533DE8">
        <w:rPr>
          <w:rFonts w:eastAsia="Times New Roman" w:cs="Times New Roman"/>
          <w:szCs w:val="28"/>
          <w:lang w:val="ro-RO" w:eastAsia="ru-RU"/>
        </w:rPr>
        <w:t>a constituit</w:t>
      </w:r>
      <w:r w:rsidRPr="00533DE8">
        <w:rPr>
          <w:rFonts w:eastAsia="Calibri" w:cs="Times New Roman"/>
          <w:szCs w:val="28"/>
          <w:lang w:val="ro-RO"/>
        </w:rPr>
        <w:t xml:space="preserve"> total</w:t>
      </w:r>
      <w:r w:rsidRPr="00533DE8">
        <w:rPr>
          <w:rFonts w:eastAsia="Calibri" w:cs="Times New Roman"/>
          <w:b/>
          <w:szCs w:val="28"/>
          <w:lang w:val="ro-RO"/>
        </w:rPr>
        <w:t xml:space="preserve"> </w:t>
      </w:r>
      <w:r w:rsidR="00103337" w:rsidRPr="00103337">
        <w:rPr>
          <w:rFonts w:eastAsia="Calibri" w:cs="Times New Roman"/>
          <w:b/>
          <w:szCs w:val="28"/>
          <w:lang w:val="en-US"/>
        </w:rPr>
        <w:t>385</w:t>
      </w:r>
      <w:r w:rsidRPr="00533DE8">
        <w:rPr>
          <w:rFonts w:eastAsia="Calibri" w:cs="Times New Roman"/>
          <w:szCs w:val="28"/>
          <w:lang w:val="ro-RO"/>
        </w:rPr>
        <w:t xml:space="preserve"> dosare: </w:t>
      </w:r>
    </w:p>
    <w:p w14:paraId="0775F8E1" w14:textId="2A7ED740" w:rsidR="00B81B2D" w:rsidRPr="00533DE8" w:rsidRDefault="00B81B2D" w:rsidP="00B81B2D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ro-RO"/>
        </w:rPr>
        <w:t xml:space="preserve">                                          </w:t>
      </w:r>
      <w:r w:rsidRPr="00533DE8">
        <w:rPr>
          <w:rFonts w:eastAsia="Calibri" w:cs="Times New Roman"/>
          <w:szCs w:val="28"/>
          <w:lang w:val="en-US"/>
        </w:rPr>
        <w:t xml:space="preserve">- </w:t>
      </w:r>
      <w:r w:rsidR="00103337" w:rsidRPr="00103337">
        <w:rPr>
          <w:rFonts w:eastAsia="Calibri" w:cs="Times New Roman"/>
          <w:b/>
          <w:szCs w:val="28"/>
          <w:lang w:val="en-US"/>
        </w:rPr>
        <w:t>77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penale</w:t>
      </w:r>
      <w:r w:rsidRPr="00533DE8">
        <w:rPr>
          <w:szCs w:val="28"/>
          <w:lang w:val="en-US"/>
        </w:rPr>
        <w:t>;</w:t>
      </w:r>
    </w:p>
    <w:p w14:paraId="53D9732E" w14:textId="58F3409D" w:rsidR="00B81B2D" w:rsidRPr="00533DE8" w:rsidRDefault="00B81B2D" w:rsidP="00B81B2D">
      <w:pPr>
        <w:jc w:val="both"/>
        <w:rPr>
          <w:rFonts w:eastAsia="Calibri" w:cs="Times New Roman"/>
          <w:color w:val="FF0000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262348" w:rsidRPr="00103337">
        <w:rPr>
          <w:rFonts w:eastAsia="Calibri" w:cs="Times New Roman"/>
          <w:b/>
          <w:szCs w:val="28"/>
          <w:lang w:val="en-US"/>
        </w:rPr>
        <w:t>268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szCs w:val="28"/>
          <w:lang w:val="en-US"/>
        </w:rPr>
        <w:t>;</w:t>
      </w:r>
    </w:p>
    <w:p w14:paraId="58248254" w14:textId="46387F0D" w:rsidR="00B81B2D" w:rsidRPr="00533DE8" w:rsidRDefault="00B81B2D" w:rsidP="00B81B2D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262348" w:rsidRPr="00103337">
        <w:rPr>
          <w:rFonts w:eastAsia="Calibri" w:cs="Times New Roman"/>
          <w:b/>
          <w:szCs w:val="28"/>
          <w:lang w:val="en-US"/>
        </w:rPr>
        <w:t>34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Pr="00533DE8">
        <w:rPr>
          <w:rFonts w:eastAsia="Calibri" w:cs="Times New Roman"/>
          <w:szCs w:val="28"/>
          <w:lang w:val="en-US"/>
        </w:rPr>
        <w:t>;</w:t>
      </w:r>
      <w:r w:rsidRPr="00533DE8">
        <w:rPr>
          <w:rFonts w:eastAsia="Calibri" w:cs="Times New Roman"/>
          <w:szCs w:val="28"/>
          <w:lang w:val="ro-RO"/>
        </w:rPr>
        <w:t xml:space="preserve"> </w:t>
      </w:r>
    </w:p>
    <w:p w14:paraId="0BA8A976" w14:textId="318E88B1" w:rsidR="00B81B2D" w:rsidRPr="00533DE8" w:rsidRDefault="00B81B2D" w:rsidP="00B81B2D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  <w:t xml:space="preserve"> </w:t>
      </w:r>
      <w:r w:rsidRPr="00533DE8">
        <w:rPr>
          <w:rFonts w:eastAsia="Calibri" w:cs="Times New Roman"/>
          <w:szCs w:val="28"/>
          <w:lang w:val="ro-RO"/>
        </w:rPr>
        <w:t xml:space="preserve">- </w:t>
      </w:r>
      <w:r w:rsidR="00103337" w:rsidRPr="00103337">
        <w:rPr>
          <w:rFonts w:eastAsia="Calibri" w:cs="Times New Roman"/>
          <w:b/>
          <w:szCs w:val="28"/>
          <w:lang w:val="en-US"/>
        </w:rPr>
        <w:t>6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alte dosare</w:t>
      </w:r>
      <w:r w:rsidRPr="00533DE8">
        <w:rPr>
          <w:rFonts w:eastAsia="Calibri" w:cs="Times New Roman"/>
          <w:szCs w:val="28"/>
          <w:lang w:val="en-US"/>
        </w:rPr>
        <w:t>.</w:t>
      </w:r>
    </w:p>
    <w:p w14:paraId="09F4B269" w14:textId="77777777" w:rsidR="00D61D14" w:rsidRDefault="00D61D14" w:rsidP="00B81B2D">
      <w:pPr>
        <w:jc w:val="both"/>
        <w:rPr>
          <w:sz w:val="26"/>
          <w:szCs w:val="26"/>
          <w:lang w:val="ro-RO"/>
        </w:rPr>
      </w:pPr>
    </w:p>
    <w:p w14:paraId="0B6D2A42" w14:textId="6813BF5A" w:rsidR="00D61D14" w:rsidRPr="00B266D6" w:rsidRDefault="00D61D14" w:rsidP="00D61D14">
      <w:pPr>
        <w:ind w:firstLine="567"/>
        <w:jc w:val="both"/>
        <w:rPr>
          <w:rFonts w:eastAsia="Calibri" w:cs="Times New Roman"/>
          <w:szCs w:val="28"/>
          <w:lang w:val="en-US"/>
        </w:rPr>
      </w:pPr>
      <w:proofErr w:type="spellStart"/>
      <w:r w:rsidRPr="000E7813">
        <w:rPr>
          <w:rFonts w:eastAsia="Calibri" w:cs="Times New Roman"/>
          <w:szCs w:val="28"/>
          <w:lang w:val="en-US"/>
        </w:rPr>
        <w:t>În</w:t>
      </w:r>
      <w:proofErr w:type="spellEnd"/>
      <w:r w:rsidRPr="000E7813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B266D6">
        <w:rPr>
          <w:rFonts w:eastAsia="Calibri" w:cs="Times New Roman"/>
          <w:szCs w:val="28"/>
          <w:lang w:val="en-US"/>
        </w:rPr>
        <w:t>perioada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din 01.01.202</w:t>
      </w:r>
      <w:r w:rsidR="00190FD9" w:rsidRPr="00190FD9">
        <w:rPr>
          <w:rFonts w:eastAsia="Calibri" w:cs="Times New Roman"/>
          <w:szCs w:val="28"/>
          <w:lang w:val="en-US"/>
        </w:rPr>
        <w:t>2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B266D6">
        <w:rPr>
          <w:rFonts w:eastAsia="Calibri" w:cs="Times New Roman"/>
          <w:szCs w:val="28"/>
          <w:lang w:val="en-US"/>
        </w:rPr>
        <w:t>și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B266D6">
        <w:rPr>
          <w:rFonts w:eastAsia="Calibri" w:cs="Times New Roman"/>
          <w:szCs w:val="28"/>
          <w:lang w:val="en-US"/>
        </w:rPr>
        <w:t>pînă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</w:t>
      </w:r>
      <w:r w:rsidR="00B81B2D" w:rsidRPr="00B266D6">
        <w:rPr>
          <w:rFonts w:eastAsia="Calibri" w:cs="Times New Roman"/>
          <w:szCs w:val="28"/>
          <w:lang w:val="en-US"/>
        </w:rPr>
        <w:t>31</w:t>
      </w:r>
      <w:r w:rsidRPr="00B266D6">
        <w:rPr>
          <w:rFonts w:eastAsia="Calibri" w:cs="Times New Roman"/>
          <w:szCs w:val="28"/>
          <w:lang w:val="en-US"/>
        </w:rPr>
        <w:t>.</w:t>
      </w:r>
      <w:r w:rsidR="00B81B2D" w:rsidRPr="00B266D6">
        <w:rPr>
          <w:rFonts w:eastAsia="Calibri" w:cs="Times New Roman"/>
          <w:szCs w:val="28"/>
          <w:lang w:val="en-US"/>
        </w:rPr>
        <w:t>12</w:t>
      </w:r>
      <w:r w:rsidRPr="00B266D6">
        <w:rPr>
          <w:rFonts w:eastAsia="Calibri" w:cs="Times New Roman"/>
          <w:szCs w:val="28"/>
          <w:lang w:val="en-US"/>
        </w:rPr>
        <w:t>.202</w:t>
      </w:r>
      <w:r w:rsidR="00190FD9" w:rsidRPr="00190FD9">
        <w:rPr>
          <w:rFonts w:eastAsia="Calibri" w:cs="Times New Roman"/>
          <w:szCs w:val="28"/>
          <w:lang w:val="en-US"/>
        </w:rPr>
        <w:t>2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 xml:space="preserve">în procedura </w:t>
      </w:r>
      <w:proofErr w:type="spellStart"/>
      <w:r w:rsidRPr="00B266D6">
        <w:rPr>
          <w:rFonts w:eastAsia="Calibri" w:cs="Times New Roman"/>
          <w:szCs w:val="28"/>
          <w:lang w:val="en-US"/>
        </w:rPr>
        <w:t>judecătorului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</w:t>
      </w:r>
      <w:r w:rsidR="00A91D09" w:rsidRPr="00B266D6">
        <w:rPr>
          <w:rFonts w:eastAsia="Times New Roman" w:cs="Times New Roman"/>
          <w:szCs w:val="28"/>
          <w:lang w:val="ro-RO"/>
        </w:rPr>
        <w:t xml:space="preserve">Serghei Popovici </w:t>
      </w:r>
      <w:r w:rsidRPr="00B266D6">
        <w:rPr>
          <w:rFonts w:eastAsia="Calibri" w:cs="Times New Roman"/>
          <w:szCs w:val="28"/>
          <w:lang w:val="en-US"/>
        </w:rPr>
        <w:t>total</w:t>
      </w:r>
      <w:r w:rsidRPr="00B266D6">
        <w:rPr>
          <w:rFonts w:eastAsia="Times New Roman" w:cs="Times New Roman"/>
          <w:szCs w:val="28"/>
          <w:lang w:val="en-US"/>
        </w:rPr>
        <w:t xml:space="preserve"> se </w:t>
      </w:r>
      <w:proofErr w:type="spellStart"/>
      <w:r w:rsidRPr="00B266D6">
        <w:rPr>
          <w:rFonts w:eastAsia="Times New Roman" w:cs="Times New Roman"/>
          <w:szCs w:val="28"/>
          <w:lang w:val="en-US"/>
        </w:rPr>
        <w:t>află</w:t>
      </w:r>
      <w:proofErr w:type="spellEnd"/>
      <w:r w:rsidRPr="00B266D6">
        <w:rPr>
          <w:rFonts w:eastAsia="Times New Roman" w:cs="Times New Roman"/>
          <w:szCs w:val="28"/>
          <w:lang w:val="en-US"/>
        </w:rPr>
        <w:t xml:space="preserve"> </w:t>
      </w:r>
      <w:r w:rsidR="00A91D09" w:rsidRPr="00B266D6">
        <w:rPr>
          <w:rFonts w:eastAsia="Times New Roman" w:cs="Times New Roman"/>
          <w:b/>
          <w:szCs w:val="28"/>
          <w:lang w:val="en-US"/>
        </w:rPr>
        <w:t>9</w:t>
      </w:r>
      <w:r w:rsidR="00732A18" w:rsidRPr="00732A18">
        <w:rPr>
          <w:rFonts w:eastAsia="Times New Roman" w:cs="Times New Roman"/>
          <w:b/>
          <w:szCs w:val="28"/>
          <w:lang w:val="en-US"/>
        </w:rPr>
        <w:t>85</w:t>
      </w:r>
      <w:r w:rsidRPr="00B266D6">
        <w:rPr>
          <w:rFonts w:eastAsia="Times New Roman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dosare</w:t>
      </w:r>
      <w:r w:rsidRPr="00B266D6">
        <w:rPr>
          <w:rFonts w:eastAsia="Calibri" w:cs="Times New Roman"/>
          <w:szCs w:val="28"/>
          <w:lang w:val="en-US"/>
        </w:rPr>
        <w:t xml:space="preserve">: </w:t>
      </w:r>
    </w:p>
    <w:p w14:paraId="6CB89241" w14:textId="77777777" w:rsidR="00FD44A1" w:rsidRDefault="00D61D14" w:rsidP="00D61D14">
      <w:pPr>
        <w:jc w:val="both"/>
        <w:rPr>
          <w:rFonts w:eastAsia="Calibri" w:cs="Times New Roman"/>
          <w:szCs w:val="28"/>
          <w:lang w:val="en-US"/>
        </w:rPr>
      </w:pPr>
      <w:r w:rsidRPr="00B266D6">
        <w:rPr>
          <w:rFonts w:eastAsia="Calibri" w:cs="Times New Roman"/>
          <w:szCs w:val="28"/>
          <w:lang w:val="en-US"/>
        </w:rPr>
        <w:t xml:space="preserve">                                         </w:t>
      </w:r>
    </w:p>
    <w:p w14:paraId="75FADDB8" w14:textId="4380544F" w:rsidR="00D61D14" w:rsidRPr="00B266D6" w:rsidRDefault="00FD44A1" w:rsidP="00D61D14">
      <w:pPr>
        <w:jc w:val="both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                             </w:t>
      </w:r>
      <w:r w:rsidR="00D61D14" w:rsidRPr="00B266D6">
        <w:rPr>
          <w:rFonts w:eastAsia="Calibri" w:cs="Times New Roman"/>
          <w:szCs w:val="28"/>
          <w:lang w:val="en-US"/>
        </w:rPr>
        <w:t xml:space="preserve"> -  </w:t>
      </w:r>
      <w:r w:rsidR="00190FD9" w:rsidRPr="00190FD9">
        <w:rPr>
          <w:rFonts w:eastAsia="Calibri" w:cs="Times New Roman"/>
          <w:b/>
          <w:bCs/>
          <w:szCs w:val="28"/>
          <w:lang w:val="en-US"/>
        </w:rPr>
        <w:t>88</w:t>
      </w:r>
      <w:r w:rsidR="00D61D14" w:rsidRPr="00B266D6">
        <w:rPr>
          <w:rFonts w:eastAsia="Calibri" w:cs="Times New Roman"/>
          <w:b/>
          <w:szCs w:val="28"/>
          <w:lang w:val="en-US"/>
        </w:rPr>
        <w:t xml:space="preserve"> </w:t>
      </w:r>
      <w:r w:rsidR="00D61D14" w:rsidRPr="00B266D6">
        <w:rPr>
          <w:rFonts w:eastAsia="Calibri" w:cs="Times New Roman"/>
          <w:szCs w:val="28"/>
          <w:lang w:val="ro-RO"/>
        </w:rPr>
        <w:t>dosare penale</w:t>
      </w:r>
      <w:r w:rsidR="00D61D14" w:rsidRPr="00B266D6">
        <w:rPr>
          <w:rFonts w:eastAsia="Calibri" w:cs="Times New Roman"/>
          <w:szCs w:val="28"/>
          <w:lang w:val="en-US"/>
        </w:rPr>
        <w:t>;</w:t>
      </w:r>
    </w:p>
    <w:p w14:paraId="3418E171" w14:textId="6E20337E" w:rsidR="00D61D14" w:rsidRPr="00B266D6" w:rsidRDefault="00D61D14" w:rsidP="00D61D14">
      <w:pPr>
        <w:jc w:val="both"/>
        <w:rPr>
          <w:szCs w:val="28"/>
          <w:lang w:val="en-US"/>
        </w:rPr>
      </w:pPr>
      <w:r w:rsidRPr="00B266D6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190FD9" w:rsidRPr="00190FD9">
        <w:rPr>
          <w:rFonts w:eastAsia="Calibri" w:cs="Times New Roman"/>
          <w:b/>
          <w:szCs w:val="28"/>
          <w:lang w:val="en-US"/>
        </w:rPr>
        <w:t>701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 xml:space="preserve">dosare civile, </w:t>
      </w:r>
    </w:p>
    <w:p w14:paraId="398D80CC" w14:textId="741A9745" w:rsidR="00D61D14" w:rsidRPr="00B266D6" w:rsidRDefault="00D61D14" w:rsidP="00D61D14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B266D6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190FD9" w:rsidRPr="00190FD9">
        <w:rPr>
          <w:rFonts w:eastAsia="Calibri" w:cs="Times New Roman"/>
          <w:b/>
          <w:szCs w:val="28"/>
          <w:lang w:val="en-US"/>
        </w:rPr>
        <w:t>11</w:t>
      </w:r>
      <w:r w:rsidR="00190FD9" w:rsidRPr="000C45FD">
        <w:rPr>
          <w:rFonts w:eastAsia="Calibri" w:cs="Times New Roman"/>
          <w:b/>
          <w:szCs w:val="28"/>
          <w:lang w:val="en-US"/>
        </w:rPr>
        <w:t>4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dosare contravenționale</w:t>
      </w:r>
      <w:r w:rsidRPr="00B266D6">
        <w:rPr>
          <w:rFonts w:eastAsia="Calibri" w:cs="Times New Roman"/>
          <w:szCs w:val="28"/>
          <w:lang w:val="en-US"/>
        </w:rPr>
        <w:t>;</w:t>
      </w:r>
    </w:p>
    <w:p w14:paraId="555F5102" w14:textId="7C62D3CB" w:rsidR="00D61D14" w:rsidRPr="00765F81" w:rsidRDefault="00D61D14" w:rsidP="00B266D6">
      <w:pPr>
        <w:jc w:val="both"/>
        <w:rPr>
          <w:szCs w:val="28"/>
          <w:lang w:val="en-US"/>
        </w:rPr>
      </w:pPr>
      <w:r w:rsidRPr="00B266D6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732A18" w:rsidRPr="000C45FD">
        <w:rPr>
          <w:rFonts w:eastAsia="Calibri" w:cs="Times New Roman"/>
          <w:b/>
          <w:szCs w:val="28"/>
          <w:lang w:val="en-US"/>
        </w:rPr>
        <w:t>82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alte dosare</w:t>
      </w:r>
      <w:r w:rsidR="00B266D6" w:rsidRPr="00765F81">
        <w:rPr>
          <w:szCs w:val="28"/>
          <w:lang w:val="en-US"/>
        </w:rPr>
        <w:t>.</w:t>
      </w:r>
    </w:p>
    <w:p w14:paraId="44B39657" w14:textId="77777777" w:rsidR="00D61D14" w:rsidRPr="00B266D6" w:rsidRDefault="00D61D14" w:rsidP="00D61D14">
      <w:pPr>
        <w:jc w:val="both"/>
        <w:rPr>
          <w:szCs w:val="28"/>
          <w:lang w:val="en-US"/>
        </w:rPr>
      </w:pPr>
    </w:p>
    <w:p w14:paraId="389B4E90" w14:textId="1B51023B" w:rsidR="00D61D14" w:rsidRPr="00B266D6" w:rsidRDefault="00D61D14" w:rsidP="00D61D14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proofErr w:type="spellStart"/>
      <w:r w:rsidRPr="00B266D6">
        <w:rPr>
          <w:rFonts w:eastAsia="Calibri" w:cs="Times New Roman"/>
          <w:szCs w:val="28"/>
          <w:lang w:val="en-US"/>
        </w:rPr>
        <w:t>În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B266D6">
        <w:rPr>
          <w:rFonts w:eastAsia="Calibri" w:cs="Times New Roman"/>
          <w:szCs w:val="28"/>
          <w:lang w:val="en-US"/>
        </w:rPr>
        <w:t>perioada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de </w:t>
      </w:r>
      <w:proofErr w:type="spellStart"/>
      <w:r w:rsidRPr="00B266D6">
        <w:rPr>
          <w:rFonts w:eastAsia="Calibri" w:cs="Times New Roman"/>
          <w:szCs w:val="28"/>
          <w:lang w:val="en-US"/>
        </w:rPr>
        <w:t>raportare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dl </w:t>
      </w:r>
      <w:r w:rsidR="00A91D09" w:rsidRPr="00B266D6">
        <w:rPr>
          <w:rFonts w:eastAsia="Times New Roman" w:cs="Times New Roman"/>
          <w:szCs w:val="28"/>
          <w:lang w:val="ro-RO"/>
        </w:rPr>
        <w:t>Serghei Popovici</w:t>
      </w:r>
      <w:r w:rsidRPr="00B266D6">
        <w:rPr>
          <w:rFonts w:eastAsia="Calibri" w:cs="Times New Roman"/>
          <w:szCs w:val="28"/>
          <w:lang w:val="en-US"/>
        </w:rPr>
        <w:t xml:space="preserve"> a </w:t>
      </w:r>
      <w:proofErr w:type="spellStart"/>
      <w:r w:rsidRPr="00B266D6">
        <w:rPr>
          <w:rFonts w:eastAsia="Calibri" w:cs="Times New Roman"/>
          <w:szCs w:val="28"/>
          <w:lang w:val="en-US"/>
        </w:rPr>
        <w:t>examinat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total </w:t>
      </w:r>
      <w:r w:rsidR="000C45FD" w:rsidRPr="000C45FD">
        <w:rPr>
          <w:rFonts w:eastAsia="Calibri" w:cs="Times New Roman"/>
          <w:b/>
          <w:bCs/>
          <w:szCs w:val="28"/>
          <w:lang w:val="en-US"/>
        </w:rPr>
        <w:t>80</w:t>
      </w:r>
      <w:r w:rsidR="000C45FD" w:rsidRPr="006F2CA3">
        <w:rPr>
          <w:rFonts w:eastAsia="Calibri" w:cs="Times New Roman"/>
          <w:b/>
          <w:bCs/>
          <w:szCs w:val="28"/>
          <w:lang w:val="en-US"/>
        </w:rPr>
        <w:t>4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dosare</w:t>
      </w:r>
      <w:r w:rsidRPr="00B266D6">
        <w:rPr>
          <w:rFonts w:eastAsia="Calibri" w:cs="Times New Roman"/>
          <w:szCs w:val="28"/>
          <w:lang w:val="en-US"/>
        </w:rPr>
        <w:t xml:space="preserve">: </w:t>
      </w:r>
      <w:r w:rsidR="00765F81" w:rsidRPr="00064D0C">
        <w:rPr>
          <w:rFonts w:eastAsia="Calibri" w:cs="Times New Roman"/>
          <w:b/>
          <w:szCs w:val="28"/>
          <w:lang w:val="en-US"/>
        </w:rPr>
        <w:t>(</w:t>
      </w:r>
      <w:r w:rsidR="00064D0C" w:rsidRPr="00064D0C">
        <w:rPr>
          <w:rFonts w:eastAsia="Calibri" w:cs="Times New Roman"/>
          <w:b/>
          <w:szCs w:val="28"/>
          <w:lang w:val="en-US"/>
        </w:rPr>
        <w:t>58</w:t>
      </w:r>
      <w:r w:rsidR="00765F81" w:rsidRPr="00064D0C">
        <w:rPr>
          <w:rFonts w:eastAsia="Calibri" w:cs="Times New Roman"/>
          <w:b/>
          <w:szCs w:val="28"/>
          <w:lang w:val="en-US"/>
        </w:rPr>
        <w:t>,</w:t>
      </w:r>
      <w:r w:rsidR="00064D0C" w:rsidRPr="00064D0C">
        <w:rPr>
          <w:rFonts w:eastAsia="Calibri" w:cs="Times New Roman"/>
          <w:b/>
          <w:szCs w:val="28"/>
          <w:lang w:val="en-US"/>
        </w:rPr>
        <w:t>69</w:t>
      </w:r>
      <w:r w:rsidR="00765F81" w:rsidRPr="00064D0C">
        <w:rPr>
          <w:rFonts w:eastAsia="Calibri" w:cs="Times New Roman"/>
          <w:b/>
          <w:szCs w:val="28"/>
          <w:lang w:val="en-US"/>
        </w:rPr>
        <w:t>%)</w:t>
      </w:r>
    </w:p>
    <w:p w14:paraId="3921C4AD" w14:textId="1D3F8E1F" w:rsidR="00D61D14" w:rsidRPr="00B266D6" w:rsidRDefault="00D61D14" w:rsidP="00D61D14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B266D6">
        <w:rPr>
          <w:rFonts w:eastAsia="Calibri" w:cs="Times New Roman"/>
          <w:szCs w:val="28"/>
          <w:lang w:val="en-US"/>
        </w:rPr>
        <w:tab/>
      </w:r>
      <w:r w:rsidRPr="00B266D6">
        <w:rPr>
          <w:rFonts w:eastAsia="Calibri" w:cs="Times New Roman"/>
          <w:szCs w:val="28"/>
          <w:lang w:val="en-US"/>
        </w:rPr>
        <w:tab/>
      </w:r>
      <w:r w:rsidRPr="00B266D6">
        <w:rPr>
          <w:rFonts w:eastAsia="Calibri" w:cs="Times New Roman"/>
          <w:szCs w:val="28"/>
          <w:lang w:val="en-US"/>
        </w:rPr>
        <w:tab/>
        <w:t xml:space="preserve">    - </w:t>
      </w:r>
      <w:r w:rsidR="00732A18" w:rsidRPr="00732A18">
        <w:rPr>
          <w:rFonts w:eastAsia="Calibri" w:cs="Times New Roman"/>
          <w:b/>
          <w:bCs/>
          <w:szCs w:val="28"/>
          <w:lang w:val="en-US"/>
        </w:rPr>
        <w:t>47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dosar penal</w:t>
      </w:r>
      <w:r w:rsidRPr="00B266D6">
        <w:rPr>
          <w:rFonts w:eastAsia="Calibri" w:cs="Times New Roman"/>
          <w:szCs w:val="28"/>
          <w:lang w:val="en-US"/>
        </w:rPr>
        <w:t>;</w:t>
      </w:r>
    </w:p>
    <w:p w14:paraId="5F82FCEF" w14:textId="760FCADB" w:rsidR="00D61D14" w:rsidRPr="00B266D6" w:rsidRDefault="00D61D14" w:rsidP="00D61D14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B266D6">
        <w:rPr>
          <w:rFonts w:eastAsia="Calibri" w:cs="Times New Roman"/>
          <w:szCs w:val="28"/>
          <w:lang w:val="en-US"/>
        </w:rPr>
        <w:t xml:space="preserve">                                            - </w:t>
      </w:r>
      <w:r w:rsidR="00732A18" w:rsidRPr="00732A18">
        <w:rPr>
          <w:rFonts w:eastAsia="Calibri" w:cs="Times New Roman"/>
          <w:b/>
          <w:bCs/>
          <w:szCs w:val="28"/>
          <w:lang w:val="en-US"/>
        </w:rPr>
        <w:t>604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dosare civile</w:t>
      </w:r>
      <w:r w:rsidRPr="00B266D6">
        <w:rPr>
          <w:rFonts w:eastAsia="Calibri" w:cs="Times New Roman"/>
          <w:szCs w:val="28"/>
          <w:lang w:val="en-US"/>
        </w:rPr>
        <w:t>;</w:t>
      </w:r>
    </w:p>
    <w:p w14:paraId="3F2E3FBB" w14:textId="5CE1C6B8" w:rsidR="00D61D14" w:rsidRPr="00B266D6" w:rsidRDefault="00D61D14" w:rsidP="00D61D14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B266D6">
        <w:rPr>
          <w:rFonts w:eastAsia="Calibri" w:cs="Times New Roman"/>
          <w:szCs w:val="28"/>
          <w:lang w:val="en-US"/>
        </w:rPr>
        <w:t xml:space="preserve">                                            - </w:t>
      </w:r>
      <w:r w:rsidR="00732A18" w:rsidRPr="00732A18">
        <w:rPr>
          <w:rFonts w:eastAsia="Calibri" w:cs="Times New Roman"/>
          <w:b/>
          <w:bCs/>
          <w:szCs w:val="28"/>
          <w:lang w:val="en-US"/>
        </w:rPr>
        <w:t>77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dosare contravenționale</w:t>
      </w:r>
      <w:r w:rsidRPr="00B266D6">
        <w:rPr>
          <w:rFonts w:eastAsia="Calibri" w:cs="Times New Roman"/>
          <w:szCs w:val="28"/>
          <w:lang w:val="en-US"/>
        </w:rPr>
        <w:t>;</w:t>
      </w:r>
    </w:p>
    <w:p w14:paraId="6C4FB9C7" w14:textId="426FBD64" w:rsidR="00D61D14" w:rsidRPr="00B266D6" w:rsidRDefault="00D61D14" w:rsidP="00D61D14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B266D6">
        <w:rPr>
          <w:rFonts w:eastAsia="Calibri" w:cs="Times New Roman"/>
          <w:szCs w:val="28"/>
          <w:lang w:val="en-US"/>
        </w:rPr>
        <w:t xml:space="preserve">                                           - </w:t>
      </w:r>
      <w:r w:rsidR="000C45FD" w:rsidRPr="006F2CA3">
        <w:rPr>
          <w:rFonts w:eastAsia="Calibri" w:cs="Times New Roman"/>
          <w:b/>
          <w:bCs/>
          <w:szCs w:val="28"/>
          <w:lang w:val="en-US"/>
        </w:rPr>
        <w:t>76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alte dosare</w:t>
      </w:r>
      <w:r w:rsidRPr="00B266D6">
        <w:rPr>
          <w:rFonts w:eastAsia="Calibri" w:cs="Times New Roman"/>
          <w:szCs w:val="28"/>
          <w:lang w:val="en-US"/>
        </w:rPr>
        <w:t xml:space="preserve"> </w:t>
      </w:r>
    </w:p>
    <w:p w14:paraId="4997071F" w14:textId="77777777" w:rsidR="00D61D14" w:rsidRPr="00B266D6" w:rsidRDefault="00D61D14" w:rsidP="00D61D14">
      <w:pPr>
        <w:tabs>
          <w:tab w:val="left" w:pos="1536"/>
        </w:tabs>
        <w:jc w:val="both"/>
        <w:rPr>
          <w:rFonts w:eastAsia="Calibri" w:cs="Times New Roman"/>
          <w:color w:val="FF0000"/>
          <w:szCs w:val="28"/>
          <w:lang w:val="en-US"/>
        </w:rPr>
      </w:pPr>
    </w:p>
    <w:p w14:paraId="41F9059B" w14:textId="6EAC395C" w:rsidR="00D61D14" w:rsidRPr="00B266D6" w:rsidRDefault="00D61D14" w:rsidP="00D61D14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proofErr w:type="spellStart"/>
      <w:r w:rsidRPr="00B266D6">
        <w:rPr>
          <w:rFonts w:eastAsia="Calibri" w:cs="Times New Roman"/>
          <w:szCs w:val="28"/>
          <w:lang w:val="en-US"/>
        </w:rPr>
        <w:t>Restanța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B266D6">
        <w:rPr>
          <w:rFonts w:eastAsia="Calibri" w:cs="Times New Roman"/>
          <w:szCs w:val="28"/>
          <w:lang w:val="en-US"/>
        </w:rPr>
        <w:t>dosarelor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B266D6">
        <w:rPr>
          <w:rFonts w:eastAsia="Calibri" w:cs="Times New Roman"/>
          <w:szCs w:val="28"/>
          <w:lang w:val="en-US"/>
        </w:rPr>
        <w:t>pentru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B266D6">
        <w:rPr>
          <w:rFonts w:eastAsia="Calibri" w:cs="Times New Roman"/>
          <w:szCs w:val="28"/>
          <w:lang w:val="en-US"/>
        </w:rPr>
        <w:t>sfîrșitul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B266D6">
        <w:rPr>
          <w:rFonts w:eastAsia="Calibri" w:cs="Times New Roman"/>
          <w:szCs w:val="28"/>
          <w:lang w:val="en-US"/>
        </w:rPr>
        <w:t>perioadei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de </w:t>
      </w:r>
      <w:proofErr w:type="spellStart"/>
      <w:r w:rsidRPr="00B266D6">
        <w:rPr>
          <w:rFonts w:eastAsia="Calibri" w:cs="Times New Roman"/>
          <w:szCs w:val="28"/>
          <w:lang w:val="en-US"/>
        </w:rPr>
        <w:t>raportare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total</w:t>
      </w:r>
      <w:r w:rsidRPr="00B266D6">
        <w:rPr>
          <w:rFonts w:eastAsia="Calibri" w:cs="Times New Roman"/>
          <w:b/>
          <w:szCs w:val="28"/>
          <w:lang w:val="en-US"/>
        </w:rPr>
        <w:t xml:space="preserve"> </w:t>
      </w:r>
      <w:r w:rsidR="00E47CA0" w:rsidRPr="00E47CA0">
        <w:rPr>
          <w:rFonts w:eastAsia="Calibri" w:cs="Times New Roman"/>
          <w:b/>
          <w:szCs w:val="28"/>
          <w:lang w:val="en-US"/>
        </w:rPr>
        <w:t>566</w:t>
      </w:r>
      <w:r w:rsidRPr="00B266D6">
        <w:rPr>
          <w:rFonts w:eastAsia="Calibri" w:cs="Times New Roman"/>
          <w:b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dosare</w:t>
      </w:r>
      <w:r w:rsidRPr="00B266D6">
        <w:rPr>
          <w:rFonts w:eastAsia="Calibri" w:cs="Times New Roman"/>
          <w:szCs w:val="28"/>
          <w:lang w:val="en-US"/>
        </w:rPr>
        <w:t xml:space="preserve">: </w:t>
      </w:r>
    </w:p>
    <w:p w14:paraId="0958E0E1" w14:textId="3676C96B" w:rsidR="00D61D14" w:rsidRPr="00B266D6" w:rsidRDefault="00D61D14" w:rsidP="00D61D14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B266D6">
        <w:rPr>
          <w:rFonts w:eastAsia="Calibri" w:cs="Times New Roman"/>
          <w:szCs w:val="28"/>
          <w:lang w:val="en-US"/>
        </w:rPr>
        <w:tab/>
      </w:r>
      <w:r w:rsidRPr="00B266D6">
        <w:rPr>
          <w:rFonts w:eastAsia="Calibri" w:cs="Times New Roman"/>
          <w:szCs w:val="28"/>
          <w:lang w:val="en-US"/>
        </w:rPr>
        <w:tab/>
      </w:r>
      <w:r w:rsidRPr="00B266D6">
        <w:rPr>
          <w:rFonts w:eastAsia="Calibri" w:cs="Times New Roman"/>
          <w:szCs w:val="28"/>
          <w:lang w:val="en-US"/>
        </w:rPr>
        <w:tab/>
        <w:t xml:space="preserve">- </w:t>
      </w:r>
      <w:r w:rsidR="006F2CA3" w:rsidRPr="00E47CA0">
        <w:rPr>
          <w:rFonts w:eastAsia="Calibri" w:cs="Times New Roman"/>
          <w:b/>
          <w:szCs w:val="28"/>
          <w:lang w:val="en-US"/>
        </w:rPr>
        <w:t>118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dosare penale</w:t>
      </w:r>
      <w:r w:rsidRPr="00B266D6">
        <w:rPr>
          <w:rFonts w:eastAsia="Calibri" w:cs="Times New Roman"/>
          <w:szCs w:val="28"/>
          <w:lang w:val="en-US"/>
        </w:rPr>
        <w:t>;</w:t>
      </w:r>
    </w:p>
    <w:p w14:paraId="31B7DBD9" w14:textId="08F30EFC" w:rsidR="00D61D14" w:rsidRPr="00B266D6" w:rsidRDefault="00D61D14" w:rsidP="00D61D14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B266D6">
        <w:rPr>
          <w:rFonts w:eastAsia="Calibri" w:cs="Times New Roman"/>
          <w:szCs w:val="28"/>
          <w:lang w:val="en-US"/>
        </w:rPr>
        <w:t xml:space="preserve">                              </w:t>
      </w:r>
      <w:r w:rsidRPr="00B266D6">
        <w:rPr>
          <w:rFonts w:eastAsia="Calibri" w:cs="Times New Roman"/>
          <w:szCs w:val="28"/>
          <w:lang w:val="en-US"/>
        </w:rPr>
        <w:tab/>
      </w:r>
      <w:r w:rsidRPr="00B266D6">
        <w:rPr>
          <w:rFonts w:eastAsia="Calibri" w:cs="Times New Roman"/>
          <w:szCs w:val="28"/>
          <w:lang w:val="en-US"/>
        </w:rPr>
        <w:tab/>
        <w:t xml:space="preserve">- </w:t>
      </w:r>
      <w:r w:rsidR="00B75D29" w:rsidRPr="00E47CA0">
        <w:rPr>
          <w:rFonts w:eastAsia="Calibri" w:cs="Times New Roman"/>
          <w:b/>
          <w:szCs w:val="28"/>
          <w:lang w:val="en-US"/>
        </w:rPr>
        <w:t>365</w:t>
      </w:r>
      <w:r w:rsidRPr="00B266D6">
        <w:rPr>
          <w:rFonts w:eastAsia="Calibri" w:cs="Times New Roman"/>
          <w:b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dosare civile</w:t>
      </w:r>
      <w:r w:rsidRPr="00B266D6">
        <w:rPr>
          <w:rFonts w:eastAsia="Calibri" w:cs="Times New Roman"/>
          <w:szCs w:val="28"/>
          <w:lang w:val="en-US"/>
        </w:rPr>
        <w:t>;</w:t>
      </w:r>
    </w:p>
    <w:p w14:paraId="7579F1F0" w14:textId="0ECEB4AB" w:rsidR="00D61D14" w:rsidRPr="00B266D6" w:rsidRDefault="00D61D14" w:rsidP="00D61D14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B266D6">
        <w:rPr>
          <w:rFonts w:eastAsia="Calibri" w:cs="Times New Roman"/>
          <w:szCs w:val="28"/>
          <w:lang w:val="en-US"/>
        </w:rPr>
        <w:t xml:space="preserve">                             </w:t>
      </w:r>
      <w:r w:rsidRPr="00B266D6">
        <w:rPr>
          <w:rFonts w:eastAsia="Calibri" w:cs="Times New Roman"/>
          <w:szCs w:val="28"/>
          <w:lang w:val="en-US"/>
        </w:rPr>
        <w:tab/>
      </w:r>
      <w:r w:rsidRPr="00B266D6">
        <w:rPr>
          <w:rFonts w:eastAsia="Calibri" w:cs="Times New Roman"/>
          <w:szCs w:val="28"/>
          <w:lang w:val="en-US"/>
        </w:rPr>
        <w:tab/>
        <w:t xml:space="preserve">- </w:t>
      </w:r>
      <w:r w:rsidR="00E47CA0" w:rsidRPr="00E47CA0">
        <w:rPr>
          <w:rFonts w:eastAsia="Calibri" w:cs="Times New Roman"/>
          <w:b/>
          <w:szCs w:val="28"/>
          <w:lang w:val="en-US"/>
        </w:rPr>
        <w:t>71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dosare contravenționale</w:t>
      </w:r>
      <w:r w:rsidRPr="00B266D6">
        <w:rPr>
          <w:rFonts w:eastAsia="Calibri" w:cs="Times New Roman"/>
          <w:szCs w:val="28"/>
          <w:lang w:val="en-US"/>
        </w:rPr>
        <w:t>;</w:t>
      </w:r>
    </w:p>
    <w:p w14:paraId="624389C8" w14:textId="4259EA30" w:rsidR="00D61D14" w:rsidRPr="00B266D6" w:rsidRDefault="00D61D14" w:rsidP="00D61D14">
      <w:pPr>
        <w:tabs>
          <w:tab w:val="left" w:pos="1536"/>
        </w:tabs>
        <w:jc w:val="both"/>
        <w:rPr>
          <w:rFonts w:eastAsia="Times New Roman" w:cs="Times New Roman"/>
          <w:color w:val="FF0000"/>
          <w:szCs w:val="28"/>
          <w:lang w:val="en-US" w:eastAsia="ru-RU"/>
        </w:rPr>
      </w:pPr>
      <w:r w:rsidRPr="00B266D6">
        <w:rPr>
          <w:rFonts w:eastAsia="Calibri" w:cs="Times New Roman"/>
          <w:szCs w:val="28"/>
          <w:lang w:val="en-US"/>
        </w:rPr>
        <w:t xml:space="preserve">                             </w:t>
      </w:r>
      <w:r w:rsidRPr="00B266D6">
        <w:rPr>
          <w:rFonts w:eastAsia="Calibri" w:cs="Times New Roman"/>
          <w:szCs w:val="28"/>
          <w:lang w:val="en-US"/>
        </w:rPr>
        <w:tab/>
      </w:r>
      <w:r w:rsidRPr="00B266D6">
        <w:rPr>
          <w:rFonts w:eastAsia="Calibri" w:cs="Times New Roman"/>
          <w:szCs w:val="28"/>
          <w:lang w:val="en-US"/>
        </w:rPr>
        <w:tab/>
        <w:t xml:space="preserve"> - </w:t>
      </w:r>
      <w:r w:rsidR="00E47CA0" w:rsidRPr="00024980">
        <w:rPr>
          <w:rFonts w:eastAsia="Calibri" w:cs="Times New Roman"/>
          <w:b/>
          <w:szCs w:val="28"/>
          <w:lang w:val="en-US"/>
        </w:rPr>
        <w:t>12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alte dosare</w:t>
      </w:r>
      <w:r w:rsidRPr="00B266D6">
        <w:rPr>
          <w:rFonts w:eastAsia="Calibri" w:cs="Times New Roman"/>
          <w:szCs w:val="28"/>
          <w:lang w:val="en-US"/>
        </w:rPr>
        <w:t xml:space="preserve"> </w:t>
      </w:r>
    </w:p>
    <w:p w14:paraId="7E2C840A" w14:textId="1423638E" w:rsidR="00D61D14" w:rsidRDefault="00D61D14" w:rsidP="00D61D14">
      <w:pPr>
        <w:ind w:left="2832" w:firstLine="708"/>
        <w:rPr>
          <w:rFonts w:eastAsia="Calibri" w:cs="Times New Roman"/>
          <w:szCs w:val="28"/>
          <w:lang w:val="en-US"/>
        </w:rPr>
      </w:pPr>
    </w:p>
    <w:p w14:paraId="702F1A33" w14:textId="4142A099" w:rsidR="00E61076" w:rsidRDefault="00E61076" w:rsidP="00E61076">
      <w:pPr>
        <w:rPr>
          <w:szCs w:val="28"/>
          <w:lang w:val="en-US"/>
        </w:rPr>
      </w:pPr>
      <w:proofErr w:type="spellStart"/>
      <w:r w:rsidRPr="00692D2F">
        <w:rPr>
          <w:szCs w:val="28"/>
          <w:lang w:val="en-US"/>
        </w:rPr>
        <w:t>În</w:t>
      </w:r>
      <w:proofErr w:type="spellEnd"/>
      <w:r w:rsidRPr="00692D2F">
        <w:rPr>
          <w:szCs w:val="28"/>
          <w:lang w:val="en-US"/>
        </w:rPr>
        <w:t xml:space="preserve"> </w:t>
      </w:r>
      <w:proofErr w:type="spellStart"/>
      <w:r w:rsidRPr="00692D2F">
        <w:rPr>
          <w:szCs w:val="28"/>
          <w:lang w:val="en-US"/>
        </w:rPr>
        <w:t>perioada</w:t>
      </w:r>
      <w:proofErr w:type="spellEnd"/>
      <w:r w:rsidRPr="00692D2F">
        <w:rPr>
          <w:szCs w:val="28"/>
          <w:lang w:val="en-US"/>
        </w:rPr>
        <w:t xml:space="preserve"> </w:t>
      </w:r>
      <w:proofErr w:type="spellStart"/>
      <w:r w:rsidRPr="00692D2F">
        <w:rPr>
          <w:szCs w:val="28"/>
          <w:lang w:val="en-US"/>
        </w:rPr>
        <w:t>raportată</w:t>
      </w:r>
      <w:proofErr w:type="spellEnd"/>
      <w:r w:rsidRPr="00692D2F">
        <w:rPr>
          <w:szCs w:val="28"/>
          <w:lang w:val="en-US"/>
        </w:rPr>
        <w:t xml:space="preserve"> au </w:t>
      </w:r>
      <w:proofErr w:type="spellStart"/>
      <w:r w:rsidRPr="00692D2F">
        <w:rPr>
          <w:szCs w:val="28"/>
          <w:lang w:val="en-US"/>
        </w:rPr>
        <w:t>fost</w:t>
      </w:r>
      <w:proofErr w:type="spellEnd"/>
      <w:r w:rsidRPr="00692D2F">
        <w:rPr>
          <w:szCs w:val="28"/>
          <w:lang w:val="en-US"/>
        </w:rPr>
        <w:t xml:space="preserve"> </w:t>
      </w:r>
      <w:proofErr w:type="spellStart"/>
      <w:r w:rsidRPr="00692D2F">
        <w:rPr>
          <w:szCs w:val="28"/>
          <w:lang w:val="en-US"/>
        </w:rPr>
        <w:t>contestate</w:t>
      </w:r>
      <w:proofErr w:type="spellEnd"/>
      <w:r w:rsidRPr="00692D2F">
        <w:rPr>
          <w:szCs w:val="28"/>
          <w:lang w:val="en-US"/>
        </w:rPr>
        <w:t xml:space="preserve"> </w:t>
      </w:r>
      <w:r w:rsidR="00262E81">
        <w:rPr>
          <w:b/>
          <w:szCs w:val="28"/>
          <w:lang w:val="en-US"/>
        </w:rPr>
        <w:t>97</w:t>
      </w:r>
      <w:r w:rsidRPr="00692D2F">
        <w:rPr>
          <w:b/>
          <w:szCs w:val="28"/>
          <w:lang w:val="en-US"/>
        </w:rPr>
        <w:t xml:space="preserve"> </w:t>
      </w:r>
      <w:proofErr w:type="spellStart"/>
      <w:r w:rsidRPr="00692D2F">
        <w:rPr>
          <w:szCs w:val="28"/>
          <w:lang w:val="en-US"/>
        </w:rPr>
        <w:t>hotărâri</w:t>
      </w:r>
      <w:proofErr w:type="spellEnd"/>
      <w:r w:rsidRPr="00692D2F">
        <w:rPr>
          <w:szCs w:val="28"/>
          <w:lang w:val="en-US"/>
        </w:rPr>
        <w:t>, din care</w:t>
      </w:r>
      <w:r w:rsidRPr="001E2308">
        <w:rPr>
          <w:szCs w:val="28"/>
          <w:lang w:val="en-US"/>
        </w:rPr>
        <w:t>:</w:t>
      </w:r>
    </w:p>
    <w:p w14:paraId="5A0CF9CE" w14:textId="77777777" w:rsidR="00E61076" w:rsidRDefault="00E61076" w:rsidP="00E61076">
      <w:pPr>
        <w:rPr>
          <w:szCs w:val="28"/>
          <w:lang w:val="en-US"/>
        </w:rPr>
      </w:pPr>
    </w:p>
    <w:p w14:paraId="3ED8479A" w14:textId="7C3C449E" w:rsidR="00E61076" w:rsidRPr="00921617" w:rsidRDefault="00E61076" w:rsidP="00E61076">
      <w:pPr>
        <w:numPr>
          <w:ilvl w:val="0"/>
          <w:numId w:val="3"/>
        </w:numPr>
        <w:rPr>
          <w:szCs w:val="28"/>
        </w:rPr>
      </w:pPr>
      <w:r>
        <w:rPr>
          <w:b/>
          <w:bCs/>
          <w:szCs w:val="28"/>
          <w:lang w:val="en-US"/>
        </w:rPr>
        <w:t>26</w:t>
      </w:r>
      <w:r>
        <w:rPr>
          <w:szCs w:val="28"/>
          <w:lang w:val="en-US"/>
        </w:rPr>
        <w:t xml:space="preserve"> </w:t>
      </w:r>
      <w:proofErr w:type="spellStart"/>
      <w:r w:rsidRPr="001E2308">
        <w:rPr>
          <w:szCs w:val="28"/>
        </w:rPr>
        <w:t>hotărâri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anulate</w:t>
      </w:r>
      <w:proofErr w:type="spellEnd"/>
      <w:r>
        <w:rPr>
          <w:szCs w:val="28"/>
        </w:rPr>
        <w:t>,</w:t>
      </w:r>
    </w:p>
    <w:p w14:paraId="0A3FAAC7" w14:textId="30846D48" w:rsidR="00E61076" w:rsidRDefault="00E61076" w:rsidP="00E61076">
      <w:pPr>
        <w:numPr>
          <w:ilvl w:val="0"/>
          <w:numId w:val="3"/>
        </w:numPr>
        <w:rPr>
          <w:szCs w:val="28"/>
        </w:rPr>
      </w:pPr>
      <w:r>
        <w:rPr>
          <w:b/>
          <w:bCs/>
          <w:szCs w:val="28"/>
          <w:lang w:val="ro-RO"/>
        </w:rPr>
        <w:t>6</w:t>
      </w:r>
      <w:r w:rsidRPr="00616761">
        <w:rPr>
          <w:szCs w:val="28"/>
        </w:rPr>
        <w:t xml:space="preserve">  </w:t>
      </w:r>
      <w:proofErr w:type="spellStart"/>
      <w:r w:rsidRPr="00616761">
        <w:rPr>
          <w:szCs w:val="28"/>
        </w:rPr>
        <w:t>hotărâre</w:t>
      </w:r>
      <w:proofErr w:type="spellEnd"/>
      <w:r w:rsidRPr="00616761">
        <w:rPr>
          <w:szCs w:val="28"/>
        </w:rPr>
        <w:t xml:space="preserve"> </w:t>
      </w:r>
      <w:proofErr w:type="spellStart"/>
      <w:r w:rsidRPr="00616761">
        <w:rPr>
          <w:szCs w:val="28"/>
        </w:rPr>
        <w:t>modificate</w:t>
      </w:r>
      <w:proofErr w:type="spellEnd"/>
      <w:r w:rsidRPr="00616761">
        <w:rPr>
          <w:szCs w:val="28"/>
        </w:rPr>
        <w:t>.</w:t>
      </w:r>
    </w:p>
    <w:p w14:paraId="478740E0" w14:textId="3EC4C34F" w:rsidR="00E61076" w:rsidRPr="00616761" w:rsidRDefault="00E61076" w:rsidP="00E61076">
      <w:pPr>
        <w:numPr>
          <w:ilvl w:val="0"/>
          <w:numId w:val="3"/>
        </w:numPr>
        <w:rPr>
          <w:szCs w:val="28"/>
        </w:rPr>
      </w:pPr>
      <w:r>
        <w:rPr>
          <w:b/>
          <w:bCs/>
          <w:szCs w:val="28"/>
          <w:lang w:val="ro-RO"/>
        </w:rPr>
        <w:t>65</w:t>
      </w:r>
      <w:r w:rsidRPr="00616761">
        <w:rPr>
          <w:szCs w:val="28"/>
        </w:rPr>
        <w:t xml:space="preserve">  </w:t>
      </w:r>
      <w:proofErr w:type="spellStart"/>
      <w:r w:rsidRPr="00616761">
        <w:rPr>
          <w:szCs w:val="28"/>
        </w:rPr>
        <w:t>hotărâri</w:t>
      </w:r>
      <w:proofErr w:type="spellEnd"/>
      <w:r w:rsidRPr="00616761">
        <w:rPr>
          <w:szCs w:val="28"/>
        </w:rPr>
        <w:t xml:space="preserve"> </w:t>
      </w:r>
      <w:proofErr w:type="spellStart"/>
      <w:r w:rsidRPr="00616761">
        <w:rPr>
          <w:szCs w:val="28"/>
        </w:rPr>
        <w:t>fara</w:t>
      </w:r>
      <w:proofErr w:type="spellEnd"/>
      <w:r w:rsidRPr="00616761">
        <w:rPr>
          <w:szCs w:val="28"/>
        </w:rPr>
        <w:t xml:space="preserve"> </w:t>
      </w:r>
      <w:proofErr w:type="spellStart"/>
      <w:r w:rsidRPr="00616761">
        <w:rPr>
          <w:szCs w:val="28"/>
        </w:rPr>
        <w:t>modificare</w:t>
      </w:r>
      <w:proofErr w:type="spellEnd"/>
      <w:r w:rsidRPr="00616761">
        <w:rPr>
          <w:szCs w:val="28"/>
        </w:rPr>
        <w:t>.</w:t>
      </w:r>
    </w:p>
    <w:p w14:paraId="1E045E17" w14:textId="77777777" w:rsidR="00A032BB" w:rsidRPr="009F1921" w:rsidRDefault="00A032BB" w:rsidP="00D61D14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07DEFE5D" w14:textId="77777777" w:rsidR="00765F81" w:rsidRDefault="00765F81" w:rsidP="00D61D14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3E696687" w14:textId="77777777" w:rsidR="00765F81" w:rsidRDefault="00765F81" w:rsidP="00D61D14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590BE6AC" w14:textId="1E3878A3" w:rsidR="00765F81" w:rsidRDefault="00765F81" w:rsidP="00D61D14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7778D084" w14:textId="77777777" w:rsidR="00507618" w:rsidRDefault="00507618" w:rsidP="00D61D14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C966C0C" w14:textId="77777777" w:rsidR="00CF0A31" w:rsidRDefault="00CF0A31" w:rsidP="00D61D14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41FF025B" w14:textId="77777777" w:rsidR="00765F81" w:rsidRDefault="00765F81" w:rsidP="00D61D14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2E7CC0BC" w14:textId="27214273" w:rsidR="00D61D14" w:rsidRPr="007D46F0" w:rsidRDefault="00D61D14" w:rsidP="00D61D14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7D46F0">
        <w:rPr>
          <w:rFonts w:eastAsia="Times New Roman" w:cs="Times New Roman"/>
          <w:b/>
          <w:szCs w:val="28"/>
          <w:lang w:val="ro-RO" w:eastAsia="ru-RU"/>
        </w:rPr>
        <w:lastRenderedPageBreak/>
        <w:t>Raport despre lucrul profilactic judecătorului</w:t>
      </w:r>
    </w:p>
    <w:p w14:paraId="02FABBCD" w14:textId="3549B03E" w:rsidR="00D61D14" w:rsidRPr="00154B0A" w:rsidRDefault="00BD699E" w:rsidP="00D61D14">
      <w:pPr>
        <w:spacing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D699E">
        <w:rPr>
          <w:rFonts w:eastAsia="Times New Roman" w:cs="Times New Roman"/>
          <w:b/>
          <w:szCs w:val="28"/>
          <w:u w:val="single"/>
          <w:lang w:val="ro-RO" w:eastAsia="ru-RU"/>
        </w:rPr>
        <w:t xml:space="preserve">SERGHEI POPOVICI </w:t>
      </w:r>
      <w:r w:rsidR="00D61D14" w:rsidRPr="007D46F0">
        <w:rPr>
          <w:rFonts w:eastAsia="Times New Roman" w:cs="Times New Roman"/>
          <w:b/>
          <w:szCs w:val="28"/>
          <w:lang w:val="ro-RO" w:eastAsia="ru-RU"/>
        </w:rPr>
        <w:t xml:space="preserve">pentru </w:t>
      </w:r>
      <w:r w:rsidR="00D61D14" w:rsidRPr="00320726">
        <w:rPr>
          <w:rFonts w:eastAsia="Times New Roman" w:cs="Times New Roman"/>
          <w:b/>
          <w:szCs w:val="28"/>
          <w:lang w:val="ro-RO" w:eastAsia="ru-RU"/>
        </w:rPr>
        <w:t>perioada 01.01.20</w:t>
      </w:r>
      <w:r w:rsidR="00D61D14" w:rsidRPr="007F4818">
        <w:rPr>
          <w:rFonts w:eastAsia="Times New Roman" w:cs="Times New Roman"/>
          <w:b/>
          <w:szCs w:val="28"/>
          <w:lang w:val="en-US" w:eastAsia="ru-RU"/>
        </w:rPr>
        <w:t>2</w:t>
      </w:r>
      <w:r w:rsidR="00154B0A">
        <w:rPr>
          <w:rFonts w:eastAsia="Times New Roman" w:cs="Times New Roman"/>
          <w:b/>
          <w:szCs w:val="28"/>
          <w:lang w:eastAsia="ru-RU"/>
        </w:rPr>
        <w:t>2</w:t>
      </w:r>
      <w:r w:rsidR="00D61D14" w:rsidRPr="00320726">
        <w:rPr>
          <w:rFonts w:eastAsia="Times New Roman" w:cs="Times New Roman"/>
          <w:b/>
          <w:szCs w:val="28"/>
          <w:lang w:val="ro-RO" w:eastAsia="ru-RU"/>
        </w:rPr>
        <w:t>-</w:t>
      </w:r>
      <w:r>
        <w:rPr>
          <w:rFonts w:eastAsia="Times New Roman" w:cs="Times New Roman"/>
          <w:b/>
          <w:szCs w:val="28"/>
          <w:lang w:val="en-US" w:eastAsia="ru-RU"/>
        </w:rPr>
        <w:t>31</w:t>
      </w:r>
      <w:r w:rsidR="00D61D14" w:rsidRPr="00320726">
        <w:rPr>
          <w:rFonts w:eastAsia="Times New Roman" w:cs="Times New Roman"/>
          <w:b/>
          <w:szCs w:val="28"/>
          <w:lang w:val="ro-RO" w:eastAsia="ru-RU"/>
        </w:rPr>
        <w:t>.</w:t>
      </w:r>
      <w:r>
        <w:rPr>
          <w:rFonts w:eastAsia="Times New Roman" w:cs="Times New Roman"/>
          <w:b/>
          <w:szCs w:val="28"/>
          <w:lang w:val="ro-RO" w:eastAsia="ru-RU"/>
        </w:rPr>
        <w:t>12</w:t>
      </w:r>
      <w:r w:rsidR="00D61D14" w:rsidRPr="00320726">
        <w:rPr>
          <w:rFonts w:eastAsia="Times New Roman" w:cs="Times New Roman"/>
          <w:b/>
          <w:szCs w:val="28"/>
          <w:lang w:val="ro-RO" w:eastAsia="ru-RU"/>
        </w:rPr>
        <w:t>.20</w:t>
      </w:r>
      <w:r w:rsidR="00D61D14" w:rsidRPr="007F4818">
        <w:rPr>
          <w:rFonts w:eastAsia="Times New Roman" w:cs="Times New Roman"/>
          <w:b/>
          <w:szCs w:val="28"/>
          <w:lang w:val="en-US" w:eastAsia="ru-RU"/>
        </w:rPr>
        <w:t>2</w:t>
      </w:r>
      <w:r w:rsidR="00154B0A">
        <w:rPr>
          <w:rFonts w:eastAsia="Times New Roman" w:cs="Times New Roman"/>
          <w:b/>
          <w:szCs w:val="28"/>
          <w:lang w:eastAsia="ru-RU"/>
        </w:rPr>
        <w:t>2</w:t>
      </w:r>
    </w:p>
    <w:p w14:paraId="6803503B" w14:textId="77777777" w:rsidR="00D61D14" w:rsidRPr="007D46F0" w:rsidRDefault="00D61D14" w:rsidP="00D61D14">
      <w:pPr>
        <w:spacing w:line="276" w:lineRule="auto"/>
        <w:rPr>
          <w:rFonts w:eastAsia="Times New Roman" w:cs="Times New Roman"/>
          <w:b/>
          <w:sz w:val="32"/>
          <w:szCs w:val="32"/>
          <w:lang w:val="en-US" w:eastAsia="ru-RU"/>
        </w:rPr>
      </w:pPr>
    </w:p>
    <w:tbl>
      <w:tblPr>
        <w:tblpPr w:leftFromText="180" w:rightFromText="180" w:vertAnchor="text" w:horzAnchor="margin" w:tblpXSpec="center" w:tblpY="32"/>
        <w:tblW w:w="1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35"/>
        <w:gridCol w:w="641"/>
        <w:gridCol w:w="851"/>
        <w:gridCol w:w="680"/>
        <w:gridCol w:w="595"/>
        <w:gridCol w:w="567"/>
        <w:gridCol w:w="567"/>
        <w:gridCol w:w="567"/>
        <w:gridCol w:w="567"/>
        <w:gridCol w:w="567"/>
        <w:gridCol w:w="851"/>
        <w:gridCol w:w="850"/>
        <w:gridCol w:w="494"/>
        <w:gridCol w:w="499"/>
        <w:gridCol w:w="635"/>
        <w:gridCol w:w="567"/>
      </w:tblGrid>
      <w:tr w:rsidR="00D61D14" w:rsidRPr="008E3D33" w14:paraId="4CAF0B53" w14:textId="77777777" w:rsidTr="008C09C1">
        <w:trPr>
          <w:cantSplit/>
          <w:trHeight w:val="36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E072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sz w:val="20"/>
                <w:szCs w:val="20"/>
                <w:lang w:val="ro-RO" w:eastAsia="ru-RU"/>
              </w:rPr>
              <w:t xml:space="preserve">          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Tip/</w:t>
            </w:r>
          </w:p>
          <w:p w14:paraId="7B944D4D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dosarelor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6685A7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Restanţa la începutul perioadei de gestionare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2202C1" w14:textId="77777777" w:rsidR="00D61D14" w:rsidRPr="008E3D33" w:rsidRDefault="00D61D14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Au intrat pe rol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D06A99" w14:textId="77777777" w:rsidR="00D61D14" w:rsidRPr="008E3D33" w:rsidRDefault="00D61D14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 examinate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964A2C" w14:textId="77777777" w:rsidR="00D61D14" w:rsidRPr="008E3D33" w:rsidRDefault="00D61D14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Restanţa la finele perioadei de gestionare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449D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Contestate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194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2CBD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C591D8F" w14:textId="77777777" w:rsidR="00D61D14" w:rsidRPr="00BA2078" w:rsidRDefault="00D61D14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BA2078"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  <w:t>Fără modificare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1CFDB0E" w14:textId="77777777" w:rsidR="00D61D14" w:rsidRPr="008E3D33" w:rsidRDefault="00D61D14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% anulate din examinate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E137556" w14:textId="77777777" w:rsidR="00D61D14" w:rsidRPr="008E3D33" w:rsidRDefault="00D61D14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% anulate din contestate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487F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Motivul anularii</w:t>
            </w:r>
          </w:p>
        </w:tc>
      </w:tr>
      <w:tr w:rsidR="00D61D14" w:rsidRPr="008E3D33" w14:paraId="0F098F72" w14:textId="77777777" w:rsidTr="008C09C1">
        <w:trPr>
          <w:cantSplit/>
          <w:trHeight w:val="6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4B29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6632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6135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0E50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E7A8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2A9F4A4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24E5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inclusiv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6365FF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CA468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4BE92C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D0A16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B8C450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24FEE22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Din motivul lipsei de competinţă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F6F4340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Cu emiterea unei noi hotărîri</w:t>
            </w:r>
          </w:p>
          <w:p w14:paraId="7A73D13B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82EB341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Cu remiterea la o nouă examinare</w:t>
            </w:r>
          </w:p>
          <w:p w14:paraId="429F90F7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E893116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Procedura a fost </w:t>
            </w:r>
            <w:r w:rsidRPr="008E3D33">
              <w:rPr>
                <w:rFonts w:eastAsia="Times New Roman" w:cs="Times New Roman"/>
                <w:sz w:val="20"/>
                <w:szCs w:val="20"/>
                <w:lang w:val="ro-RO" w:eastAsia="ru-RU"/>
              </w:rPr>
              <w:t xml:space="preserve"> încetată</w:t>
            </w:r>
          </w:p>
          <w:p w14:paraId="702D25A1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  <w:tr w:rsidR="00D61D14" w:rsidRPr="008E3D33" w14:paraId="71D72B5C" w14:textId="77777777" w:rsidTr="008C09C1">
        <w:trPr>
          <w:cantSplit/>
          <w:trHeight w:val="192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C8ED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14FF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5FDE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8A69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1EA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53AB1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B98C96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În ordine de apel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53531A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În ordine de recurs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A7C29E" w14:textId="77777777" w:rsidR="00D61D14" w:rsidRPr="008E3D33" w:rsidRDefault="00D61D14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 anulate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E20DC1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modificate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36743D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61ACF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0F3817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E7895F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88DD222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3C34D45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6785810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8C09C1" w:rsidRPr="00375E8A" w14:paraId="4DEDB495" w14:textId="77777777" w:rsidTr="008C09C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688C" w14:textId="77777777" w:rsidR="00D61D14" w:rsidRPr="00375E8A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bCs/>
                <w:sz w:val="20"/>
                <w:szCs w:val="20"/>
                <w:vertAlign w:val="superscript"/>
                <w:lang w:val="ro-RO"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B414" w14:textId="77777777" w:rsidR="00D61D14" w:rsidRPr="00375E8A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2859" w14:textId="77777777" w:rsidR="00D61D14" w:rsidRPr="00375E8A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CA4E" w14:textId="77777777" w:rsidR="00D61D14" w:rsidRPr="00375E8A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0E25C" w14:textId="77777777" w:rsidR="00D61D14" w:rsidRPr="00375E8A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8BCF6" w14:textId="77777777" w:rsidR="00D61D14" w:rsidRPr="00375E8A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60588" w14:textId="77777777" w:rsidR="00D61D14" w:rsidRPr="000231AF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EF5EC" w14:textId="77777777" w:rsidR="00D61D14" w:rsidRPr="000231AF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D0518" w14:textId="77777777" w:rsidR="00D61D14" w:rsidRPr="000231AF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969EC" w14:textId="77777777" w:rsidR="00D61D14" w:rsidRPr="000231AF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1547A" w14:textId="77777777" w:rsidR="00D61D14" w:rsidRPr="000231AF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2D30B" w14:textId="77777777" w:rsidR="00D61D14" w:rsidRPr="000231AF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71740" w14:textId="77777777" w:rsidR="00D61D14" w:rsidRPr="000231AF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3CC51" w14:textId="77777777" w:rsidR="00D61D14" w:rsidRPr="00375E8A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1FFA5" w14:textId="77777777" w:rsidR="00D61D14" w:rsidRPr="00375E8A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9039B" w14:textId="77777777" w:rsidR="00D61D14" w:rsidRPr="00375E8A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C20A9" w14:textId="77777777" w:rsidR="00D61D14" w:rsidRPr="00375E8A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17</w:t>
            </w:r>
          </w:p>
        </w:tc>
      </w:tr>
      <w:tr w:rsidR="00D61D14" w:rsidRPr="008E3D33" w14:paraId="00D29019" w14:textId="77777777" w:rsidTr="008C09C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9305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Penale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E6F5" w14:textId="61EB1CC1" w:rsidR="00D61D14" w:rsidRPr="0006709F" w:rsidRDefault="00154B0A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0B0F" w14:textId="6F4F1DB7" w:rsidR="00D61D14" w:rsidRPr="0006709F" w:rsidRDefault="00154B0A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D949" w14:textId="6ABC12CE" w:rsidR="00D61D14" w:rsidRPr="0006709F" w:rsidRDefault="00154B0A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  <w:p w14:paraId="4C2A515C" w14:textId="6E1C18B8" w:rsidR="00321681" w:rsidRPr="0006709F" w:rsidRDefault="00321681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  <w:p w14:paraId="54970955" w14:textId="4D504005" w:rsidR="001865A5" w:rsidRPr="0006709F" w:rsidRDefault="001865A5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DE04A" w14:textId="3FA45A9F" w:rsidR="00D61D14" w:rsidRPr="0006709F" w:rsidRDefault="00647229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4BA0" w14:textId="430AC411" w:rsidR="00D61D14" w:rsidRPr="0006709F" w:rsidRDefault="00AA27F0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23AC" w14:textId="26C3D26C" w:rsidR="00D61D14" w:rsidRPr="0006709F" w:rsidRDefault="00AA27F0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628F" w14:textId="7188766C" w:rsidR="00D61D14" w:rsidRPr="0006709F" w:rsidRDefault="00AA27F0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096C" w14:textId="579BBDC7" w:rsidR="00D61D14" w:rsidRPr="0006709F" w:rsidRDefault="00A1062F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6FA4" w14:textId="2A3358E0" w:rsidR="00D61D14" w:rsidRPr="0006709F" w:rsidRDefault="00077D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C6B5" w14:textId="0ED480E9" w:rsidR="00D61D14" w:rsidRPr="0006709F" w:rsidRDefault="00077D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0FAD" w14:textId="52362556" w:rsidR="00D61D14" w:rsidRPr="0006709F" w:rsidRDefault="00463B7F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5EB4" w14:textId="06717358" w:rsidR="00D61D14" w:rsidRPr="0006709F" w:rsidRDefault="00463B7F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E6CD" w14:textId="3FA277CF" w:rsidR="00D61D14" w:rsidRPr="0006709F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FDEB" w14:textId="60BE9EB4" w:rsidR="00D61D14" w:rsidRPr="0006709F" w:rsidRDefault="00CD52AF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0A18" w14:textId="0BDB5555" w:rsidR="00D61D14" w:rsidRPr="0006709F" w:rsidRDefault="00CD52AF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B1FDE" w14:textId="615F2832" w:rsidR="00D61D14" w:rsidRPr="0006709F" w:rsidRDefault="00CD52AF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61D14" w:rsidRPr="008E3D33" w14:paraId="3DBED52B" w14:textId="77777777" w:rsidTr="008C09C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B9B8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Civile</w:t>
            </w:r>
          </w:p>
          <w:p w14:paraId="695788E1" w14:textId="77777777" w:rsidR="00D61D14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(2,2p/o,</w:t>
            </w:r>
          </w:p>
          <w:p w14:paraId="5E2B1E8E" w14:textId="77777777" w:rsidR="00D61D14" w:rsidRPr="009A0905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2p/s,2o/pr,</w:t>
            </w:r>
          </w:p>
          <w:p w14:paraId="374004A7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2rh,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3,9,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27,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25)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570E" w14:textId="052F2F4A" w:rsidR="00D61D14" w:rsidRPr="0006709F" w:rsidRDefault="00647229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F13A" w14:textId="0E8E34B5" w:rsidR="00D61D14" w:rsidRPr="0006709F" w:rsidRDefault="00647229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48A9" w14:textId="77777777" w:rsidR="00D61D14" w:rsidRPr="0006709F" w:rsidRDefault="00647229" w:rsidP="003216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604</w:t>
            </w:r>
          </w:p>
          <w:p w14:paraId="00E54772" w14:textId="77777777" w:rsidR="00321681" w:rsidRPr="0006709F" w:rsidRDefault="0071556F" w:rsidP="007155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  <w:p w14:paraId="4B653560" w14:textId="0CE2757E" w:rsidR="00D6593B" w:rsidRPr="0006709F" w:rsidRDefault="00D6593B" w:rsidP="007155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D8C2E" w14:textId="72C186B6" w:rsidR="00D61D14" w:rsidRPr="0006709F" w:rsidRDefault="00647229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6E30" w14:textId="37C9C444" w:rsidR="00D61D14" w:rsidRPr="0006709F" w:rsidRDefault="008676BB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3174" w14:textId="6C483836" w:rsidR="00D61D14" w:rsidRPr="0006709F" w:rsidRDefault="007B5348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1F76" w14:textId="497DDCF9" w:rsidR="00D61D14" w:rsidRPr="0006709F" w:rsidRDefault="008676BB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B021" w14:textId="26A69A3A" w:rsidR="00D61D14" w:rsidRPr="0006709F" w:rsidRDefault="00F44173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E005" w14:textId="61BDD6CD" w:rsidR="00D61D14" w:rsidRPr="0006709F" w:rsidRDefault="00F44173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E75F" w14:textId="68D94F8A" w:rsidR="00D61D14" w:rsidRPr="0006709F" w:rsidRDefault="00F313A8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1343" w14:textId="26EF1801" w:rsidR="00D61D14" w:rsidRPr="0006709F" w:rsidRDefault="00771C09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AC9B" w14:textId="07D463D5" w:rsidR="00D61D14" w:rsidRPr="0006709F" w:rsidRDefault="00771C09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AA26" w14:textId="154E7C1D" w:rsidR="00D61D14" w:rsidRPr="0006709F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46C0" w14:textId="53697019" w:rsidR="00D61D14" w:rsidRPr="0006709F" w:rsidRDefault="000A15CA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1083" w14:textId="50006C36" w:rsidR="00D61D14" w:rsidRPr="0006709F" w:rsidRDefault="000A15CA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A467B" w14:textId="77777777" w:rsidR="00D61D14" w:rsidRPr="0006709F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61D14" w:rsidRPr="008E3D33" w14:paraId="662FA337" w14:textId="77777777" w:rsidTr="008C09C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AF75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Materiale pe CC RM</w:t>
            </w:r>
          </w:p>
          <w:p w14:paraId="17CBF75E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(4,4d,5r)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D9F27" w14:textId="3F1EF3B2" w:rsidR="00D61D14" w:rsidRPr="0006709F" w:rsidRDefault="004D2315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F5203" w14:textId="3788D275" w:rsidR="00D61D14" w:rsidRPr="0006709F" w:rsidRDefault="004D2315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4BA94" w14:textId="41B0CE74" w:rsidR="00D61D14" w:rsidRPr="0006709F" w:rsidRDefault="004D2315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1865A5" w:rsidRPr="0006709F"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6A5D1" w14:textId="76E90C92" w:rsidR="00D61D14" w:rsidRPr="0006709F" w:rsidRDefault="004D2315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2BE7" w14:textId="027EA8C1" w:rsidR="00D61D14" w:rsidRPr="0006709F" w:rsidRDefault="00E0714A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="00C45BD7"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02C0" w14:textId="2E3C570C" w:rsidR="00D61D14" w:rsidRPr="0006709F" w:rsidRDefault="00E0714A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64AF" w14:textId="5D759269" w:rsidR="00D61D14" w:rsidRPr="0006709F" w:rsidRDefault="00E0714A" w:rsidP="003830BB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2</w:t>
            </w:r>
            <w:r w:rsidR="00C45BD7"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3477" w14:textId="5A056EB0" w:rsidR="00D61D14" w:rsidRPr="0006709F" w:rsidRDefault="005B64D3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771E" w14:textId="103995DC" w:rsidR="00D61D14" w:rsidRPr="0006709F" w:rsidRDefault="005B64D3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BB72" w14:textId="0C36DF22" w:rsidR="00D61D14" w:rsidRPr="0006709F" w:rsidRDefault="005B64D3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0714A" w:rsidRPr="0006709F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06DE" w14:textId="6BD81143" w:rsidR="00D61D14" w:rsidRPr="0006709F" w:rsidRDefault="004A50E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2F44" w14:textId="4FC3E3E4" w:rsidR="00D61D14" w:rsidRPr="0006709F" w:rsidRDefault="004A50E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1B85" w14:textId="42C427B8" w:rsidR="00D61D14" w:rsidRPr="0006709F" w:rsidRDefault="00E0714A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92A9" w14:textId="4231ABEF" w:rsidR="00D61D14" w:rsidRPr="0006709F" w:rsidRDefault="000A15CA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32F7" w14:textId="6E26123D" w:rsidR="00D61D14" w:rsidRPr="0006709F" w:rsidRDefault="000A15CA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9F1D7" w14:textId="3DC09928" w:rsidR="00D61D14" w:rsidRPr="0006709F" w:rsidRDefault="000A15CA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61D14" w:rsidRPr="008E3D33" w14:paraId="12BE6ECF" w14:textId="77777777" w:rsidTr="008C09C1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5437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Altele</w:t>
            </w:r>
          </w:p>
          <w:p w14:paraId="17CC96A7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8,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10,11,</w:t>
            </w:r>
          </w:p>
          <w:p w14:paraId="1EBC41E3" w14:textId="77777777" w:rsidR="00D61D14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12,13,14,</w:t>
            </w:r>
          </w:p>
          <w:p w14:paraId="3738644D" w14:textId="77777777" w:rsidR="00D61D14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16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,17,</w:t>
            </w:r>
          </w:p>
          <w:p w14:paraId="096CB8B7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18, 19,21ji,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21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,28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F6AF" w14:textId="7FE7C8C2" w:rsidR="00D61D14" w:rsidRPr="0006709F" w:rsidRDefault="004D2315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65DF" w14:textId="2AFCA5A9" w:rsidR="00D61D14" w:rsidRPr="0006709F" w:rsidRDefault="004D2315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27F0" w14:textId="57FCFC78" w:rsidR="00D61D14" w:rsidRPr="0006709F" w:rsidRDefault="004D2315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A0373" w14:textId="5775B63C" w:rsidR="00D61D14" w:rsidRPr="0006709F" w:rsidRDefault="00355412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FD69" w14:textId="768F9AF1" w:rsidR="00D61D14" w:rsidRPr="0006709F" w:rsidRDefault="00C45BD7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8C8B" w14:textId="70BED240" w:rsidR="00D61D14" w:rsidRPr="0006709F" w:rsidRDefault="00FB3B3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A3CF" w14:textId="448835E7" w:rsidR="00D61D14" w:rsidRPr="0006709F" w:rsidRDefault="00C45BD7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2AF2" w14:textId="0D28A9E7" w:rsidR="00D61D14" w:rsidRPr="0006709F" w:rsidRDefault="00620E81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4B3A" w14:textId="23732DCB" w:rsidR="00D61D14" w:rsidRPr="0006709F" w:rsidRDefault="00FB3B3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A439" w14:textId="14B08590" w:rsidR="00D61D14" w:rsidRPr="0006709F" w:rsidRDefault="00FB3B3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E25D" w14:textId="6A3C74EC" w:rsidR="00D61D14" w:rsidRPr="0006709F" w:rsidRDefault="006F3DAE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0AD0" w14:textId="0899FA62" w:rsidR="00D61D14" w:rsidRPr="0006709F" w:rsidRDefault="006F3DAE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9F4F" w14:textId="27B9FDEC" w:rsidR="00D61D14" w:rsidRPr="0006709F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7A0E" w14:textId="4618EA47" w:rsidR="00D61D14" w:rsidRPr="0006709F" w:rsidRDefault="00C342F7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5B8D" w14:textId="7322E04E" w:rsidR="00D61D14" w:rsidRPr="0006709F" w:rsidRDefault="00C342F7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722CA" w14:textId="77777777" w:rsidR="00D61D14" w:rsidRPr="0006709F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61D14" w:rsidRPr="008E3D33" w14:paraId="74963116" w14:textId="77777777" w:rsidTr="008C09C1">
        <w:trPr>
          <w:trHeight w:val="4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C35B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50D3" w14:textId="739A2988" w:rsidR="00D61D14" w:rsidRPr="0006709F" w:rsidRDefault="00355412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9587" w14:textId="2EB47CA9" w:rsidR="00D61D14" w:rsidRPr="0006709F" w:rsidRDefault="00355412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B6C8" w14:textId="297A5C8F" w:rsidR="00D61D14" w:rsidRPr="0006709F" w:rsidRDefault="00355412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3D957" w14:textId="7C1C8A5E" w:rsidR="00D61D14" w:rsidRPr="0006709F" w:rsidRDefault="00E73278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D1C6" w14:textId="2B04C941" w:rsidR="00D61D14" w:rsidRPr="0006709F" w:rsidRDefault="00C45BD7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5360" w14:textId="5AFFD71A" w:rsidR="00D61D14" w:rsidRPr="0006709F" w:rsidRDefault="00C45BD7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576D" w14:textId="6A33E5D4" w:rsidR="00D61D14" w:rsidRPr="0006709F" w:rsidRDefault="00077D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CA5D" w14:textId="61B850C7" w:rsidR="00D61D14" w:rsidRPr="0006709F" w:rsidRDefault="00620E81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1C7E" w14:textId="4B59741C" w:rsidR="00D61D14" w:rsidRPr="0006709F" w:rsidRDefault="00CD52AF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C4EC" w14:textId="0AB4BBFE" w:rsidR="00D61D14" w:rsidRPr="0006709F" w:rsidRDefault="00CD52AF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5F96" w14:textId="5F08CE32" w:rsidR="00D61D14" w:rsidRPr="0006709F" w:rsidRDefault="006F3DAE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CCC3" w14:textId="2D9AF5E6" w:rsidR="00D61D14" w:rsidRPr="0006709F" w:rsidRDefault="00321681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26,80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5BC9" w14:textId="76046F82" w:rsidR="00D61D14" w:rsidRPr="0006709F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0D1B" w14:textId="2EF78F4E" w:rsidR="00D61D14" w:rsidRPr="0006709F" w:rsidRDefault="00C342F7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8B8A" w14:textId="3179A58B" w:rsidR="00D61D14" w:rsidRPr="0006709F" w:rsidRDefault="00C342F7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C18F5" w14:textId="22D082CA" w:rsidR="00D61D14" w:rsidRPr="0006709F" w:rsidRDefault="00C342F7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14:paraId="40E62123" w14:textId="77777777" w:rsidR="00D61D14" w:rsidRPr="000E2A6A" w:rsidRDefault="00D61D14" w:rsidP="00D61D14">
      <w:pPr>
        <w:spacing w:line="240" w:lineRule="exact"/>
        <w:rPr>
          <w:rFonts w:eastAsia="Times New Roman" w:cs="Times New Roman"/>
          <w:b/>
          <w:sz w:val="32"/>
          <w:szCs w:val="32"/>
          <w:lang w:eastAsia="ru-RU"/>
        </w:rPr>
      </w:pPr>
    </w:p>
    <w:p w14:paraId="7E28F39C" w14:textId="0416A269" w:rsidR="00285C7A" w:rsidRDefault="00285C7A" w:rsidP="008925B8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736137A2" w14:textId="77777777" w:rsidR="00285C7A" w:rsidRPr="00250369" w:rsidRDefault="00285C7A" w:rsidP="008925B8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665A72E4" w14:textId="77777777" w:rsidR="002F34E6" w:rsidRPr="002F34E6" w:rsidRDefault="00321681" w:rsidP="002F34E6">
      <w:pPr>
        <w:ind w:firstLine="567"/>
        <w:jc w:val="both"/>
        <w:rPr>
          <w:bCs/>
          <w:sz w:val="18"/>
          <w:szCs w:val="18"/>
          <w:lang w:val="en-US"/>
        </w:rPr>
      </w:pPr>
      <w:r w:rsidRPr="002F34E6">
        <w:rPr>
          <w:b/>
          <w:sz w:val="18"/>
          <w:szCs w:val="18"/>
          <w:vertAlign w:val="superscript"/>
          <w:lang w:val="en-US"/>
        </w:rPr>
        <w:t>1</w:t>
      </w:r>
      <w:r w:rsidRPr="001B2092">
        <w:rPr>
          <w:b/>
          <w:sz w:val="18"/>
          <w:szCs w:val="18"/>
          <w:lang w:val="ro-RO"/>
        </w:rPr>
        <w:t>-</w:t>
      </w:r>
      <w:r w:rsidR="002F34E6" w:rsidRPr="002F34E6">
        <w:rPr>
          <w:lang w:val="en-US"/>
        </w:rPr>
        <w:t xml:space="preserve"> </w:t>
      </w:r>
      <w:proofErr w:type="spellStart"/>
      <w:r w:rsidR="002F34E6" w:rsidRPr="002F34E6">
        <w:rPr>
          <w:bCs/>
          <w:sz w:val="18"/>
          <w:szCs w:val="18"/>
          <w:lang w:val="en-US"/>
        </w:rPr>
        <w:t>transmise</w:t>
      </w:r>
      <w:proofErr w:type="spellEnd"/>
      <w:r w:rsidR="002F34E6" w:rsidRPr="002F34E6">
        <w:rPr>
          <w:bCs/>
          <w:sz w:val="18"/>
          <w:szCs w:val="18"/>
          <w:lang w:val="en-US"/>
        </w:rPr>
        <w:t xml:space="preserve"> de la </w:t>
      </w:r>
      <w:proofErr w:type="spellStart"/>
      <w:r w:rsidR="002F34E6" w:rsidRPr="002F34E6">
        <w:rPr>
          <w:bCs/>
          <w:sz w:val="18"/>
          <w:szCs w:val="18"/>
          <w:lang w:val="en-US"/>
        </w:rPr>
        <w:t>judecătorul</w:t>
      </w:r>
      <w:proofErr w:type="spellEnd"/>
      <w:r w:rsidR="002F34E6" w:rsidRPr="002F34E6">
        <w:rPr>
          <w:bCs/>
          <w:sz w:val="18"/>
          <w:szCs w:val="18"/>
          <w:lang w:val="en-US"/>
        </w:rPr>
        <w:t xml:space="preserve"> Lazareva N.S.</w:t>
      </w:r>
    </w:p>
    <w:p w14:paraId="27EFCCB8" w14:textId="4D6CEA04" w:rsidR="00321681" w:rsidRPr="001B2092" w:rsidRDefault="00321681" w:rsidP="002F34E6">
      <w:pPr>
        <w:ind w:firstLine="567"/>
        <w:jc w:val="both"/>
        <w:rPr>
          <w:sz w:val="18"/>
          <w:szCs w:val="18"/>
          <w:lang w:val="ro-RO"/>
        </w:rPr>
      </w:pPr>
      <w:r w:rsidRPr="00024980">
        <w:rPr>
          <w:vertAlign w:val="superscript"/>
          <w:lang w:val="en-US"/>
        </w:rPr>
        <w:t>2</w:t>
      </w:r>
      <w:r w:rsidRPr="001B2092">
        <w:rPr>
          <w:sz w:val="18"/>
          <w:szCs w:val="18"/>
          <w:lang w:val="en-US"/>
        </w:rPr>
        <w:t xml:space="preserve"> </w:t>
      </w:r>
      <w:r w:rsidRPr="00024980">
        <w:rPr>
          <w:sz w:val="18"/>
          <w:szCs w:val="18"/>
          <w:lang w:val="en-US"/>
        </w:rPr>
        <w:t>-</w:t>
      </w:r>
      <w:r w:rsidRPr="001B2092">
        <w:rPr>
          <w:sz w:val="18"/>
          <w:szCs w:val="18"/>
          <w:lang w:val="en-US"/>
        </w:rPr>
        <w:t xml:space="preserve"> </w:t>
      </w:r>
      <w:r w:rsidRPr="001B2092">
        <w:rPr>
          <w:sz w:val="18"/>
          <w:szCs w:val="18"/>
          <w:lang w:val="ro-RO"/>
        </w:rPr>
        <w:t>suspendate</w:t>
      </w:r>
      <w:r w:rsidRPr="001B2092">
        <w:rPr>
          <w:sz w:val="18"/>
          <w:szCs w:val="18"/>
          <w:lang w:val="en-US"/>
        </w:rPr>
        <w:t xml:space="preserve">  </w:t>
      </w:r>
    </w:p>
    <w:p w14:paraId="792341C7" w14:textId="6148F7E1" w:rsidR="003076F9" w:rsidRDefault="003076F9" w:rsidP="00E60BDD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0A7A7D8D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3D78000B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6F951398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23711A6A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2BC319C5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B065F5C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48DBD131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289B30C7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4DD4D28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7CAB9509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460BB17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2485DEE0" w14:textId="77777777" w:rsidR="002F34E6" w:rsidRDefault="002F34E6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341C38E3" w14:textId="06988729" w:rsidR="00D52777" w:rsidRPr="001A01AF" w:rsidRDefault="00D52777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1A01AF">
        <w:rPr>
          <w:rFonts w:eastAsia="Times New Roman" w:cs="Times New Roman"/>
          <w:b/>
          <w:szCs w:val="28"/>
          <w:lang w:val="ro-RO" w:eastAsia="ru-RU"/>
        </w:rPr>
        <w:lastRenderedPageBreak/>
        <w:t>N O T A      I N F O R M A T I VĂ</w:t>
      </w:r>
    </w:p>
    <w:p w14:paraId="1E147492" w14:textId="79E455A8" w:rsidR="00765F81" w:rsidRPr="00C43579" w:rsidRDefault="00D52777" w:rsidP="00D52777">
      <w:pPr>
        <w:jc w:val="center"/>
        <w:rPr>
          <w:rFonts w:eastAsia="Times New Roman" w:cs="Times New Roman"/>
          <w:szCs w:val="28"/>
          <w:lang w:val="en-US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 xml:space="preserve">despre  calitatea examinării dosarelor pe </w:t>
      </w:r>
      <w:r w:rsidRPr="00F04CC2">
        <w:rPr>
          <w:rFonts w:eastAsia="Times New Roman" w:cs="Times New Roman"/>
          <w:szCs w:val="28"/>
          <w:lang w:val="ro-RO" w:eastAsia="ru-RU"/>
        </w:rPr>
        <w:t xml:space="preserve">perioada </w:t>
      </w:r>
      <w:r w:rsidR="00285C7A" w:rsidRPr="00285C7A">
        <w:rPr>
          <w:rFonts w:eastAsia="Times New Roman" w:cs="Times New Roman"/>
          <w:szCs w:val="28"/>
          <w:lang w:val="en-US" w:eastAsia="ru-RU"/>
        </w:rPr>
        <w:t>01</w:t>
      </w:r>
      <w:r w:rsidRPr="00F04CC2">
        <w:rPr>
          <w:rFonts w:eastAsia="Times New Roman" w:cs="Times New Roman"/>
          <w:szCs w:val="28"/>
          <w:lang w:val="ro-RO" w:eastAsia="ru-RU"/>
        </w:rPr>
        <w:t>.</w:t>
      </w:r>
      <w:r w:rsidR="00285C7A" w:rsidRPr="00285C7A">
        <w:rPr>
          <w:rFonts w:eastAsia="Times New Roman" w:cs="Times New Roman"/>
          <w:szCs w:val="28"/>
          <w:lang w:val="en-US" w:eastAsia="ru-RU"/>
        </w:rPr>
        <w:t>01</w:t>
      </w:r>
      <w:r w:rsidRPr="00F04CC2">
        <w:rPr>
          <w:rFonts w:eastAsia="Times New Roman" w:cs="Times New Roman"/>
          <w:szCs w:val="28"/>
          <w:lang w:val="ro-RO" w:eastAsia="ru-RU"/>
        </w:rPr>
        <w:t>.20</w:t>
      </w:r>
      <w:r w:rsidR="00285C7A" w:rsidRPr="00285C7A">
        <w:rPr>
          <w:rFonts w:eastAsia="Times New Roman" w:cs="Times New Roman"/>
          <w:szCs w:val="28"/>
          <w:lang w:val="en-US" w:eastAsia="ru-RU"/>
        </w:rPr>
        <w:t>2</w:t>
      </w:r>
      <w:r w:rsidR="00C43579" w:rsidRPr="00C43579">
        <w:rPr>
          <w:rFonts w:eastAsia="Times New Roman" w:cs="Times New Roman"/>
          <w:szCs w:val="28"/>
          <w:lang w:val="en-US" w:eastAsia="ru-RU"/>
        </w:rPr>
        <w:t>2</w:t>
      </w:r>
      <w:r w:rsidRPr="00F04CC2">
        <w:rPr>
          <w:rFonts w:eastAsia="Times New Roman" w:cs="Times New Roman"/>
          <w:szCs w:val="28"/>
          <w:lang w:val="ro-RO" w:eastAsia="ru-RU"/>
        </w:rPr>
        <w:t>-</w:t>
      </w:r>
      <w:r w:rsidRPr="00BA1104">
        <w:rPr>
          <w:rFonts w:eastAsia="Times New Roman" w:cs="Times New Roman"/>
          <w:szCs w:val="28"/>
          <w:lang w:val="en-US" w:eastAsia="ru-RU"/>
        </w:rPr>
        <w:t>31</w:t>
      </w:r>
      <w:r>
        <w:rPr>
          <w:rFonts w:eastAsia="Times New Roman" w:cs="Times New Roman"/>
          <w:szCs w:val="28"/>
          <w:lang w:val="en-US" w:eastAsia="ru-RU"/>
        </w:rPr>
        <w:t>.</w:t>
      </w:r>
      <w:r w:rsidRPr="00BA1104">
        <w:rPr>
          <w:rFonts w:eastAsia="Times New Roman" w:cs="Times New Roman"/>
          <w:szCs w:val="28"/>
          <w:lang w:val="en-US" w:eastAsia="ru-RU"/>
        </w:rPr>
        <w:t>12</w:t>
      </w:r>
      <w:r w:rsidRPr="001A01AF">
        <w:rPr>
          <w:rFonts w:eastAsia="Times New Roman" w:cs="Times New Roman"/>
          <w:szCs w:val="28"/>
          <w:lang w:val="ro-RO" w:eastAsia="ru-RU"/>
        </w:rPr>
        <w:t>.20</w:t>
      </w:r>
      <w:r w:rsidR="00285C7A" w:rsidRPr="00285C7A">
        <w:rPr>
          <w:rFonts w:eastAsia="Times New Roman" w:cs="Times New Roman"/>
          <w:szCs w:val="28"/>
          <w:lang w:val="en-US" w:eastAsia="ru-RU"/>
        </w:rPr>
        <w:t>2</w:t>
      </w:r>
      <w:r w:rsidR="00C43579" w:rsidRPr="00C43579">
        <w:rPr>
          <w:rFonts w:eastAsia="Times New Roman" w:cs="Times New Roman"/>
          <w:szCs w:val="28"/>
          <w:lang w:val="en-US" w:eastAsia="ru-RU"/>
        </w:rPr>
        <w:t>2</w:t>
      </w:r>
    </w:p>
    <w:p w14:paraId="7365D01D" w14:textId="0F7E598F" w:rsidR="00D52777" w:rsidRDefault="00285C7A" w:rsidP="00D52777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  <w:r w:rsidRPr="00285C7A">
        <w:rPr>
          <w:rFonts w:eastAsia="Times New Roman" w:cs="Times New Roman"/>
          <w:szCs w:val="28"/>
          <w:lang w:val="en-US" w:eastAsia="ru-RU"/>
        </w:rPr>
        <w:t xml:space="preserve"> </w:t>
      </w:r>
      <w:r w:rsidR="00D52777" w:rsidRPr="001A01AF">
        <w:rPr>
          <w:rFonts w:eastAsia="Times New Roman" w:cs="Times New Roman"/>
          <w:szCs w:val="28"/>
          <w:lang w:val="ro-RO" w:eastAsia="ru-RU"/>
        </w:rPr>
        <w:t xml:space="preserve">a judecătorului judecătoriei Comrat </w:t>
      </w:r>
      <w:r w:rsidR="00D52777" w:rsidRPr="001A01AF">
        <w:rPr>
          <w:rFonts w:eastAsia="Times New Roman" w:cs="Times New Roman"/>
          <w:b/>
          <w:szCs w:val="28"/>
          <w:u w:val="single"/>
          <w:lang w:val="ro-RO" w:eastAsia="ru-RU"/>
        </w:rPr>
        <w:t>Sediul Central</w:t>
      </w:r>
    </w:p>
    <w:p w14:paraId="7D3E8D6D" w14:textId="77777777" w:rsidR="00C11226" w:rsidRPr="001A01AF" w:rsidRDefault="00C11226" w:rsidP="00D52777">
      <w:pPr>
        <w:jc w:val="center"/>
        <w:rPr>
          <w:rFonts w:eastAsia="Times New Roman" w:cs="Times New Roman"/>
          <w:szCs w:val="28"/>
          <w:lang w:val="ro-RO" w:eastAsia="ru-RU"/>
        </w:rPr>
      </w:pPr>
    </w:p>
    <w:p w14:paraId="23EDE6CB" w14:textId="35B71D92" w:rsidR="00D52777" w:rsidRPr="00761E27" w:rsidRDefault="00D52777" w:rsidP="00D52777">
      <w:pPr>
        <w:jc w:val="center"/>
        <w:rPr>
          <w:rFonts w:eastAsia="Times New Roman" w:cs="Times New Roman"/>
          <w:b/>
          <w:szCs w:val="28"/>
          <w:u w:val="single"/>
          <w:lang w:val="en-US" w:eastAsia="ru-RU"/>
        </w:rPr>
      </w:pP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 xml:space="preserve">domnului </w:t>
      </w:r>
      <w:bookmarkStart w:id="16" w:name="_Hlk29651412"/>
      <w:r w:rsidR="005A2E12">
        <w:rPr>
          <w:rFonts w:eastAsia="Times New Roman" w:cs="Times New Roman"/>
          <w:b/>
          <w:szCs w:val="28"/>
          <w:u w:val="single"/>
          <w:lang w:val="ro-RO" w:eastAsia="ru-RU"/>
        </w:rPr>
        <w:t>Denis Guțu</w:t>
      </w: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 xml:space="preserve"> </w:t>
      </w:r>
      <w:bookmarkEnd w:id="16"/>
    </w:p>
    <w:p w14:paraId="78BBAFC4" w14:textId="77777777" w:rsidR="00D52777" w:rsidRPr="001A01AF" w:rsidRDefault="00D52777" w:rsidP="00D52777">
      <w:pPr>
        <w:jc w:val="both"/>
        <w:rPr>
          <w:rFonts w:eastAsia="Times New Roman" w:cs="Times New Roman"/>
          <w:szCs w:val="28"/>
          <w:lang w:val="en-US"/>
        </w:rPr>
      </w:pPr>
    </w:p>
    <w:p w14:paraId="2B1CA967" w14:textId="77777777" w:rsidR="00FD44A1" w:rsidRDefault="00FD44A1" w:rsidP="00F50076">
      <w:pPr>
        <w:ind w:firstLine="567"/>
        <w:jc w:val="both"/>
        <w:rPr>
          <w:lang w:val="ro-RO"/>
        </w:rPr>
      </w:pPr>
    </w:p>
    <w:p w14:paraId="2FC1ECC0" w14:textId="3DD18D0B" w:rsidR="00F50076" w:rsidRDefault="00F50076" w:rsidP="00F50076">
      <w:pPr>
        <w:ind w:firstLine="567"/>
        <w:jc w:val="both"/>
        <w:rPr>
          <w:lang w:val="ro-RO"/>
        </w:rPr>
      </w:pPr>
      <w:r w:rsidRPr="006233BF">
        <w:rPr>
          <w:lang w:val="ro-RO"/>
        </w:rPr>
        <w:t xml:space="preserve">Prin </w:t>
      </w:r>
      <w:r w:rsidR="00B878CC" w:rsidRPr="006233BF">
        <w:rPr>
          <w:sz w:val="26"/>
          <w:szCs w:val="26"/>
          <w:lang w:val="ro-RO"/>
        </w:rPr>
        <w:t xml:space="preserve">Hotărîre Consiliului Superior al Magistraturii </w:t>
      </w:r>
      <w:r w:rsidRPr="006233BF">
        <w:rPr>
          <w:lang w:val="ro-RO"/>
        </w:rPr>
        <w:t>nr.</w:t>
      </w:r>
      <w:r w:rsidR="00B878CC" w:rsidRPr="006233BF">
        <w:rPr>
          <w:lang w:val="en-US"/>
        </w:rPr>
        <w:t>368/32</w:t>
      </w:r>
      <w:r w:rsidRPr="006233BF">
        <w:rPr>
          <w:lang w:val="ro-RO"/>
        </w:rPr>
        <w:t xml:space="preserve"> din </w:t>
      </w:r>
      <w:r w:rsidR="00B878CC" w:rsidRPr="006233BF">
        <w:rPr>
          <w:lang w:val="en-US"/>
        </w:rPr>
        <w:t>22</w:t>
      </w:r>
      <w:r w:rsidRPr="006233BF">
        <w:rPr>
          <w:lang w:val="ro-RO"/>
        </w:rPr>
        <w:t xml:space="preserve"> decembrie 20</w:t>
      </w:r>
      <w:r w:rsidR="00B878CC" w:rsidRPr="006233BF">
        <w:rPr>
          <w:lang w:val="en-US"/>
        </w:rPr>
        <w:t>20</w:t>
      </w:r>
      <w:r w:rsidRPr="006233BF">
        <w:rPr>
          <w:lang w:val="ro-RO"/>
        </w:rPr>
        <w:t xml:space="preserve">, </w:t>
      </w:r>
      <w:r w:rsidR="006233BF" w:rsidRPr="006233BF">
        <w:rPr>
          <w:sz w:val="26"/>
          <w:szCs w:val="26"/>
          <w:lang w:val="ro-RO"/>
        </w:rPr>
        <w:t xml:space="preserve">judecătorul </w:t>
      </w:r>
      <w:r w:rsidR="006233BF" w:rsidRPr="006233BF">
        <w:rPr>
          <w:lang w:val="ro-RO"/>
        </w:rPr>
        <w:t>Denis Guțu</w:t>
      </w:r>
      <w:r w:rsidR="006233BF" w:rsidRPr="006233BF">
        <w:rPr>
          <w:rFonts w:eastAsia="Times New Roman" w:cs="Times New Roman"/>
          <w:bCs/>
          <w:szCs w:val="28"/>
          <w:lang w:val="ro-RO" w:eastAsia="ru-RU"/>
        </w:rPr>
        <w:t xml:space="preserve">  a fost numit judecător de instrucție al Judecătoriei Comrat</w:t>
      </w:r>
      <w:r w:rsidR="006233BF" w:rsidRPr="006233BF">
        <w:rPr>
          <w:rFonts w:eastAsia="Times New Roman" w:cs="Times New Roman"/>
          <w:bCs/>
          <w:szCs w:val="28"/>
          <w:lang w:val="en-US" w:eastAsia="ru-RU"/>
        </w:rPr>
        <w:t xml:space="preserve"> </w:t>
      </w:r>
      <w:r w:rsidR="006233BF" w:rsidRPr="006233BF">
        <w:rPr>
          <w:rFonts w:eastAsia="Times New Roman" w:cs="Times New Roman"/>
          <w:bCs/>
          <w:szCs w:val="28"/>
          <w:lang w:val="ro-RO" w:eastAsia="ru-RU"/>
        </w:rPr>
        <w:t>(toate sediile)</w:t>
      </w:r>
      <w:r w:rsidR="006233BF" w:rsidRPr="006233BF">
        <w:rPr>
          <w:rFonts w:eastAsia="Times New Roman" w:cs="Times New Roman"/>
          <w:bCs/>
          <w:szCs w:val="28"/>
          <w:lang w:val="en-US" w:eastAsia="ru-RU"/>
        </w:rPr>
        <w:t>.</w:t>
      </w:r>
    </w:p>
    <w:p w14:paraId="60E554DE" w14:textId="7CD708A0" w:rsidR="00F50076" w:rsidRDefault="00F50076" w:rsidP="006233BF">
      <w:pPr>
        <w:jc w:val="both"/>
        <w:rPr>
          <w:lang w:val="en-US"/>
        </w:rPr>
      </w:pPr>
    </w:p>
    <w:p w14:paraId="23E56A02" w14:textId="48F72A9F" w:rsidR="001442C3" w:rsidRPr="00533DE8" w:rsidRDefault="001442C3" w:rsidP="001442C3">
      <w:pPr>
        <w:ind w:firstLine="567"/>
        <w:jc w:val="both"/>
        <w:rPr>
          <w:rFonts w:eastAsia="Calibri" w:cs="Times New Roman"/>
          <w:szCs w:val="28"/>
          <w:lang w:val="ro-RO"/>
        </w:rPr>
      </w:pPr>
      <w:r w:rsidRPr="001A01AF">
        <w:rPr>
          <w:rFonts w:eastAsia="Times New Roman" w:cs="Times New Roman"/>
          <w:szCs w:val="28"/>
          <w:lang w:val="ro-RO" w:eastAsia="ru-RU"/>
        </w:rPr>
        <w:t>Pentru data de 01</w:t>
      </w:r>
      <w:r>
        <w:rPr>
          <w:rFonts w:eastAsia="Times New Roman" w:cs="Times New Roman"/>
          <w:szCs w:val="28"/>
          <w:lang w:val="ro-RO" w:eastAsia="ru-RU"/>
        </w:rPr>
        <w:t xml:space="preserve"> ianuarie</w:t>
      </w:r>
      <w:r w:rsidRPr="001A01AF">
        <w:rPr>
          <w:rFonts w:eastAsia="Times New Roman" w:cs="Times New Roman"/>
          <w:szCs w:val="28"/>
          <w:lang w:val="ro-RO" w:eastAsia="ru-RU"/>
        </w:rPr>
        <w:t xml:space="preserve"> 20</w:t>
      </w:r>
      <w:r>
        <w:rPr>
          <w:rFonts w:eastAsia="Times New Roman" w:cs="Times New Roman"/>
          <w:szCs w:val="28"/>
          <w:lang w:val="ro-RO" w:eastAsia="ru-RU"/>
        </w:rPr>
        <w:t>2</w:t>
      </w:r>
      <w:r w:rsidR="00C43579" w:rsidRPr="00C43579">
        <w:rPr>
          <w:rFonts w:eastAsia="Times New Roman" w:cs="Times New Roman"/>
          <w:szCs w:val="28"/>
          <w:lang w:val="en-US" w:eastAsia="ru-RU"/>
        </w:rPr>
        <w:t>2</w:t>
      </w:r>
      <w:r w:rsidRPr="001A01AF">
        <w:rPr>
          <w:rFonts w:eastAsia="Times New Roman" w:cs="Times New Roman"/>
          <w:szCs w:val="28"/>
          <w:lang w:val="ro-RO" w:eastAsia="ru-RU"/>
        </w:rPr>
        <w:t xml:space="preserve"> restanța dosarelor în </w:t>
      </w:r>
      <w:r w:rsidRPr="00533DE8">
        <w:rPr>
          <w:rFonts w:eastAsia="Calibri" w:cs="Times New Roman"/>
          <w:szCs w:val="28"/>
          <w:lang w:val="ro-RO"/>
        </w:rPr>
        <w:t xml:space="preserve">judecătorului </w:t>
      </w:r>
      <w:r w:rsidR="00817B01" w:rsidRPr="006233BF">
        <w:rPr>
          <w:lang w:val="ro-RO"/>
        </w:rPr>
        <w:t>Denis Guțu</w:t>
      </w:r>
      <w:r w:rsidR="00817B01" w:rsidRPr="006233BF">
        <w:rPr>
          <w:rFonts w:eastAsia="Times New Roman" w:cs="Times New Roman"/>
          <w:bCs/>
          <w:szCs w:val="28"/>
          <w:lang w:val="ro-RO" w:eastAsia="ru-RU"/>
        </w:rPr>
        <w:t xml:space="preserve"> </w:t>
      </w:r>
      <w:r w:rsidRPr="00533DE8">
        <w:rPr>
          <w:rFonts w:eastAsia="Times New Roman" w:cs="Times New Roman"/>
          <w:szCs w:val="28"/>
          <w:lang w:val="ro-RO" w:eastAsia="ru-RU"/>
        </w:rPr>
        <w:t>a constituit</w:t>
      </w:r>
      <w:r w:rsidRPr="00533DE8">
        <w:rPr>
          <w:rFonts w:eastAsia="Calibri" w:cs="Times New Roman"/>
          <w:szCs w:val="28"/>
          <w:lang w:val="ro-RO"/>
        </w:rPr>
        <w:t xml:space="preserve"> total</w:t>
      </w:r>
      <w:r w:rsidRPr="00533DE8">
        <w:rPr>
          <w:rFonts w:eastAsia="Calibri" w:cs="Times New Roman"/>
          <w:b/>
          <w:szCs w:val="28"/>
          <w:lang w:val="ro-RO"/>
        </w:rPr>
        <w:t xml:space="preserve"> </w:t>
      </w:r>
      <w:r w:rsidR="007752E2" w:rsidRPr="007752E2">
        <w:rPr>
          <w:rFonts w:eastAsia="Calibri" w:cs="Times New Roman"/>
          <w:b/>
          <w:szCs w:val="28"/>
          <w:lang w:val="en-US"/>
        </w:rPr>
        <w:t>152</w:t>
      </w:r>
      <w:r w:rsidRPr="00533DE8">
        <w:rPr>
          <w:rFonts w:eastAsia="Calibri" w:cs="Times New Roman"/>
          <w:szCs w:val="28"/>
          <w:lang w:val="ro-RO"/>
        </w:rPr>
        <w:t xml:space="preserve"> dosare: </w:t>
      </w:r>
    </w:p>
    <w:p w14:paraId="3320A186" w14:textId="52ACFFA7" w:rsidR="001442C3" w:rsidRPr="00533DE8" w:rsidRDefault="001442C3" w:rsidP="001442C3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ro-RO"/>
        </w:rPr>
        <w:t xml:space="preserve">                                          </w:t>
      </w:r>
      <w:r w:rsidRPr="00533DE8">
        <w:rPr>
          <w:rFonts w:eastAsia="Calibri" w:cs="Times New Roman"/>
          <w:szCs w:val="28"/>
          <w:lang w:val="en-US"/>
        </w:rPr>
        <w:t xml:space="preserve">- </w:t>
      </w:r>
      <w:r w:rsidR="007752E2" w:rsidRPr="007752E2">
        <w:rPr>
          <w:rFonts w:eastAsia="Calibri" w:cs="Times New Roman"/>
          <w:b/>
          <w:szCs w:val="28"/>
          <w:lang w:val="en-US"/>
        </w:rPr>
        <w:t>19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penale</w:t>
      </w:r>
      <w:r w:rsidRPr="00533DE8">
        <w:rPr>
          <w:szCs w:val="28"/>
          <w:lang w:val="en-US"/>
        </w:rPr>
        <w:t>;</w:t>
      </w:r>
    </w:p>
    <w:p w14:paraId="05E16082" w14:textId="7A2446BE" w:rsidR="001442C3" w:rsidRPr="00533DE8" w:rsidRDefault="001442C3" w:rsidP="001442C3">
      <w:pPr>
        <w:jc w:val="both"/>
        <w:rPr>
          <w:rFonts w:eastAsia="Calibri" w:cs="Times New Roman"/>
          <w:color w:val="FF0000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7752E2" w:rsidRPr="007752E2">
        <w:rPr>
          <w:rFonts w:eastAsia="Calibri" w:cs="Times New Roman"/>
          <w:b/>
          <w:szCs w:val="28"/>
          <w:lang w:val="en-US"/>
        </w:rPr>
        <w:t>72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szCs w:val="28"/>
          <w:lang w:val="en-US"/>
        </w:rPr>
        <w:t>;</w:t>
      </w:r>
    </w:p>
    <w:p w14:paraId="32401200" w14:textId="57466039" w:rsidR="001442C3" w:rsidRPr="00533DE8" w:rsidRDefault="001442C3" w:rsidP="001442C3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Pr="00736AF0">
        <w:rPr>
          <w:rFonts w:eastAsia="Calibri" w:cs="Times New Roman"/>
          <w:b/>
          <w:szCs w:val="28"/>
          <w:lang w:val="en-US"/>
        </w:rPr>
        <w:t>1</w:t>
      </w:r>
      <w:r w:rsidR="007752E2" w:rsidRPr="007752E2">
        <w:rPr>
          <w:rFonts w:eastAsia="Calibri" w:cs="Times New Roman"/>
          <w:b/>
          <w:szCs w:val="28"/>
          <w:lang w:val="en-US"/>
        </w:rPr>
        <w:t>4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Pr="00533DE8">
        <w:rPr>
          <w:rFonts w:eastAsia="Calibri" w:cs="Times New Roman"/>
          <w:szCs w:val="28"/>
          <w:lang w:val="en-US"/>
        </w:rPr>
        <w:t>;</w:t>
      </w:r>
      <w:r w:rsidRPr="00533DE8">
        <w:rPr>
          <w:rFonts w:eastAsia="Calibri" w:cs="Times New Roman"/>
          <w:szCs w:val="28"/>
          <w:lang w:val="ro-RO"/>
        </w:rPr>
        <w:t xml:space="preserve"> </w:t>
      </w:r>
    </w:p>
    <w:p w14:paraId="5EFF5B5F" w14:textId="3A6BB52A" w:rsidR="001442C3" w:rsidRPr="00533DE8" w:rsidRDefault="001442C3" w:rsidP="001442C3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  <w:t xml:space="preserve"> </w:t>
      </w:r>
      <w:r w:rsidRPr="00533DE8">
        <w:rPr>
          <w:rFonts w:eastAsia="Calibri" w:cs="Times New Roman"/>
          <w:szCs w:val="28"/>
          <w:lang w:val="ro-RO"/>
        </w:rPr>
        <w:t xml:space="preserve">- </w:t>
      </w:r>
      <w:r w:rsidR="007752E2" w:rsidRPr="007752E2">
        <w:rPr>
          <w:rFonts w:eastAsia="Calibri" w:cs="Times New Roman"/>
          <w:b/>
          <w:szCs w:val="28"/>
          <w:lang w:val="en-US"/>
        </w:rPr>
        <w:t>47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alte dosare</w:t>
      </w:r>
      <w:r w:rsidRPr="00533DE8">
        <w:rPr>
          <w:rFonts w:eastAsia="Calibri" w:cs="Times New Roman"/>
          <w:szCs w:val="28"/>
          <w:lang w:val="en-US"/>
        </w:rPr>
        <w:t>.</w:t>
      </w:r>
    </w:p>
    <w:p w14:paraId="6072D12B" w14:textId="77777777" w:rsidR="001442C3" w:rsidRDefault="001442C3" w:rsidP="006233BF">
      <w:pPr>
        <w:jc w:val="both"/>
        <w:rPr>
          <w:lang w:val="en-US"/>
        </w:rPr>
      </w:pPr>
    </w:p>
    <w:p w14:paraId="2FF3B3E9" w14:textId="444EBABF" w:rsidR="00D52777" w:rsidRPr="001D4C25" w:rsidRDefault="00D52777" w:rsidP="00D52777">
      <w:pPr>
        <w:ind w:firstLine="567"/>
        <w:jc w:val="both"/>
        <w:rPr>
          <w:rFonts w:eastAsia="Calibri" w:cs="Times New Roman"/>
          <w:szCs w:val="28"/>
          <w:lang w:val="en-US"/>
        </w:rPr>
      </w:pPr>
      <w:proofErr w:type="spellStart"/>
      <w:r w:rsidRPr="000E7813">
        <w:rPr>
          <w:rFonts w:eastAsia="Calibri" w:cs="Times New Roman"/>
          <w:szCs w:val="28"/>
          <w:lang w:val="en-US"/>
        </w:rPr>
        <w:t>În</w:t>
      </w:r>
      <w:proofErr w:type="spellEnd"/>
      <w:r w:rsidRPr="000E7813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1D4C25">
        <w:rPr>
          <w:rFonts w:eastAsia="Calibri" w:cs="Times New Roman"/>
          <w:szCs w:val="28"/>
          <w:lang w:val="en-US"/>
        </w:rPr>
        <w:t>perioada</w:t>
      </w:r>
      <w:proofErr w:type="spellEnd"/>
      <w:r w:rsidRPr="001D4C25">
        <w:rPr>
          <w:rFonts w:eastAsia="Calibri" w:cs="Times New Roman"/>
          <w:szCs w:val="28"/>
          <w:lang w:val="en-US"/>
        </w:rPr>
        <w:t xml:space="preserve"> din </w:t>
      </w:r>
      <w:r w:rsidR="009B3A19" w:rsidRPr="001D4C25">
        <w:rPr>
          <w:rFonts w:eastAsia="Calibri" w:cs="Times New Roman"/>
          <w:szCs w:val="28"/>
          <w:lang w:val="en-US"/>
        </w:rPr>
        <w:t>01.01.202</w:t>
      </w:r>
      <w:r w:rsidR="007752E2" w:rsidRPr="007752E2">
        <w:rPr>
          <w:rFonts w:eastAsia="Calibri" w:cs="Times New Roman"/>
          <w:szCs w:val="28"/>
          <w:lang w:val="en-US"/>
        </w:rPr>
        <w:t>2</w:t>
      </w:r>
      <w:r w:rsidRPr="001D4C2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1D4C25">
        <w:rPr>
          <w:rFonts w:eastAsia="Calibri" w:cs="Times New Roman"/>
          <w:szCs w:val="28"/>
          <w:lang w:val="en-US"/>
        </w:rPr>
        <w:t>și</w:t>
      </w:r>
      <w:proofErr w:type="spellEnd"/>
      <w:r w:rsidRPr="001D4C2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1D4C25">
        <w:rPr>
          <w:rFonts w:eastAsia="Calibri" w:cs="Times New Roman"/>
          <w:szCs w:val="28"/>
          <w:lang w:val="en-US"/>
        </w:rPr>
        <w:t>pînă</w:t>
      </w:r>
      <w:proofErr w:type="spellEnd"/>
      <w:r w:rsidRPr="001D4C25">
        <w:rPr>
          <w:rFonts w:eastAsia="Calibri" w:cs="Times New Roman"/>
          <w:szCs w:val="28"/>
          <w:lang w:val="en-US"/>
        </w:rPr>
        <w:t xml:space="preserve"> 31.12.20</w:t>
      </w:r>
      <w:r w:rsidR="009B3A19" w:rsidRPr="001D4C25">
        <w:rPr>
          <w:rFonts w:eastAsia="Calibri" w:cs="Times New Roman"/>
          <w:szCs w:val="28"/>
          <w:lang w:val="en-US"/>
        </w:rPr>
        <w:t>2</w:t>
      </w:r>
      <w:r w:rsidR="007752E2" w:rsidRPr="007752E2">
        <w:rPr>
          <w:rFonts w:eastAsia="Calibri" w:cs="Times New Roman"/>
          <w:szCs w:val="28"/>
          <w:lang w:val="en-US"/>
        </w:rPr>
        <w:t>2</w:t>
      </w:r>
      <w:r w:rsidRPr="001D4C25">
        <w:rPr>
          <w:rFonts w:eastAsia="Calibri" w:cs="Times New Roman"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 xml:space="preserve">în procedura </w:t>
      </w:r>
      <w:proofErr w:type="spellStart"/>
      <w:r w:rsidRPr="001D4C25">
        <w:rPr>
          <w:rFonts w:eastAsia="Calibri" w:cs="Times New Roman"/>
          <w:szCs w:val="28"/>
          <w:lang w:val="en-US"/>
        </w:rPr>
        <w:t>judecătorului</w:t>
      </w:r>
      <w:proofErr w:type="spellEnd"/>
      <w:r w:rsidRPr="001D4C25">
        <w:rPr>
          <w:rFonts w:eastAsia="Calibri" w:cs="Times New Roman"/>
          <w:szCs w:val="28"/>
          <w:lang w:val="en-US"/>
        </w:rPr>
        <w:t xml:space="preserve"> </w:t>
      </w:r>
      <w:r w:rsidR="00F50076" w:rsidRPr="001D4C25">
        <w:rPr>
          <w:rFonts w:eastAsia="Times New Roman" w:cs="Times New Roman"/>
          <w:szCs w:val="28"/>
          <w:lang w:val="en-US"/>
        </w:rPr>
        <w:t xml:space="preserve">Denis </w:t>
      </w:r>
      <w:proofErr w:type="spellStart"/>
      <w:r w:rsidR="00F50076" w:rsidRPr="001D4C25">
        <w:rPr>
          <w:rFonts w:eastAsia="Times New Roman" w:cs="Times New Roman"/>
          <w:szCs w:val="28"/>
          <w:lang w:val="en-US"/>
        </w:rPr>
        <w:t>Guțu</w:t>
      </w:r>
      <w:proofErr w:type="spellEnd"/>
      <w:r w:rsidR="00F50076" w:rsidRPr="001D4C25">
        <w:rPr>
          <w:rFonts w:eastAsia="Times New Roman" w:cs="Times New Roman"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en-US"/>
        </w:rPr>
        <w:t>total</w:t>
      </w:r>
      <w:r w:rsidRPr="001D4C25">
        <w:rPr>
          <w:rFonts w:eastAsia="Times New Roman" w:cs="Times New Roman"/>
          <w:szCs w:val="28"/>
          <w:lang w:val="en-US"/>
        </w:rPr>
        <w:t xml:space="preserve"> se </w:t>
      </w:r>
      <w:proofErr w:type="spellStart"/>
      <w:r w:rsidRPr="001D4C25">
        <w:rPr>
          <w:rFonts w:eastAsia="Times New Roman" w:cs="Times New Roman"/>
          <w:szCs w:val="28"/>
          <w:lang w:val="en-US"/>
        </w:rPr>
        <w:t>află</w:t>
      </w:r>
      <w:proofErr w:type="spellEnd"/>
      <w:r w:rsidRPr="001D4C25">
        <w:rPr>
          <w:rFonts w:eastAsia="Times New Roman" w:cs="Times New Roman"/>
          <w:szCs w:val="28"/>
          <w:lang w:val="en-US"/>
        </w:rPr>
        <w:t xml:space="preserve"> </w:t>
      </w:r>
      <w:r w:rsidR="00B97547" w:rsidRPr="00B97547">
        <w:rPr>
          <w:rFonts w:eastAsia="Times New Roman" w:cs="Times New Roman"/>
          <w:b/>
          <w:szCs w:val="28"/>
          <w:lang w:val="en-US"/>
        </w:rPr>
        <w:t>1528</w:t>
      </w:r>
      <w:r w:rsidRPr="001D4C25">
        <w:rPr>
          <w:rFonts w:eastAsia="Times New Roman" w:cs="Times New Roman"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>dosare</w:t>
      </w:r>
      <w:r w:rsidRPr="001D4C25">
        <w:rPr>
          <w:rFonts w:eastAsia="Calibri" w:cs="Times New Roman"/>
          <w:szCs w:val="28"/>
          <w:lang w:val="en-US"/>
        </w:rPr>
        <w:t xml:space="preserve">: </w:t>
      </w:r>
    </w:p>
    <w:p w14:paraId="3349CC9C" w14:textId="02CBCCCB" w:rsidR="00D52777" w:rsidRPr="001D4C25" w:rsidRDefault="00D52777" w:rsidP="00D52777">
      <w:pPr>
        <w:jc w:val="both"/>
        <w:rPr>
          <w:rFonts w:eastAsia="Calibri" w:cs="Times New Roman"/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B97547" w:rsidRPr="00B97547">
        <w:rPr>
          <w:rFonts w:eastAsia="Calibri" w:cs="Times New Roman"/>
          <w:b/>
          <w:bCs/>
          <w:szCs w:val="28"/>
          <w:lang w:val="en-US"/>
        </w:rPr>
        <w:t>35</w:t>
      </w:r>
      <w:r w:rsidRPr="001D4C25">
        <w:rPr>
          <w:rFonts w:eastAsia="Calibri" w:cs="Times New Roman"/>
          <w:b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>dosare penale</w:t>
      </w:r>
      <w:r w:rsidRPr="001D4C25">
        <w:rPr>
          <w:rFonts w:eastAsia="Calibri" w:cs="Times New Roman"/>
          <w:szCs w:val="28"/>
          <w:lang w:val="en-US"/>
        </w:rPr>
        <w:t>;</w:t>
      </w:r>
    </w:p>
    <w:p w14:paraId="313B43C8" w14:textId="6C57AF4F" w:rsidR="00D52777" w:rsidRPr="001D4C25" w:rsidRDefault="00D52777" w:rsidP="00D52777">
      <w:pPr>
        <w:jc w:val="both"/>
        <w:rPr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B97547" w:rsidRPr="00B97547">
        <w:rPr>
          <w:rFonts w:eastAsia="Calibri" w:cs="Times New Roman"/>
          <w:b/>
          <w:szCs w:val="28"/>
          <w:lang w:val="en-US"/>
        </w:rPr>
        <w:t>283</w:t>
      </w:r>
      <w:r w:rsidRPr="001D4C25">
        <w:rPr>
          <w:rFonts w:eastAsia="Calibri" w:cs="Times New Roman"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 xml:space="preserve">dosare civile, </w:t>
      </w:r>
    </w:p>
    <w:p w14:paraId="49A41198" w14:textId="0CE96B16" w:rsidR="00D52777" w:rsidRPr="001D4C25" w:rsidRDefault="00D52777" w:rsidP="00D52777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B97547" w:rsidRPr="00B97547">
        <w:rPr>
          <w:rFonts w:eastAsia="Calibri" w:cs="Times New Roman"/>
          <w:b/>
          <w:szCs w:val="28"/>
          <w:lang w:val="en-US"/>
        </w:rPr>
        <w:t>62</w:t>
      </w:r>
      <w:r w:rsidRPr="001D4C25">
        <w:rPr>
          <w:rFonts w:eastAsia="Calibri" w:cs="Times New Roman"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>dosare contravenționale</w:t>
      </w:r>
      <w:r w:rsidRPr="001D4C25">
        <w:rPr>
          <w:rFonts w:eastAsia="Calibri" w:cs="Times New Roman"/>
          <w:szCs w:val="28"/>
          <w:lang w:val="en-US"/>
        </w:rPr>
        <w:t>;</w:t>
      </w:r>
    </w:p>
    <w:p w14:paraId="3643C810" w14:textId="46CD5F8B" w:rsidR="00D52777" w:rsidRPr="001D4C25" w:rsidRDefault="00D52777" w:rsidP="00D52777">
      <w:pPr>
        <w:jc w:val="both"/>
        <w:rPr>
          <w:rFonts w:eastAsia="Calibri" w:cs="Times New Roman"/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 xml:space="preserve">                                          </w:t>
      </w:r>
      <w:r w:rsidRPr="001D4C25">
        <w:rPr>
          <w:szCs w:val="28"/>
          <w:lang w:val="en-US"/>
        </w:rPr>
        <w:t xml:space="preserve"> </w:t>
      </w:r>
      <w:r w:rsidR="00817B01" w:rsidRPr="001D4C25">
        <w:rPr>
          <w:rFonts w:eastAsia="Calibri" w:cs="Times New Roman"/>
          <w:szCs w:val="28"/>
          <w:lang w:val="ro-RO"/>
        </w:rPr>
        <w:t xml:space="preserve">- </w:t>
      </w:r>
      <w:r w:rsidR="00B97547" w:rsidRPr="00154FD7">
        <w:rPr>
          <w:rFonts w:eastAsia="Calibri" w:cs="Times New Roman"/>
          <w:b/>
          <w:szCs w:val="28"/>
          <w:lang w:val="en-US"/>
        </w:rPr>
        <w:t>1148</w:t>
      </w:r>
      <w:r w:rsidR="00817B01" w:rsidRPr="001D4C25">
        <w:rPr>
          <w:rFonts w:eastAsia="Calibri" w:cs="Times New Roman"/>
          <w:b/>
          <w:szCs w:val="28"/>
          <w:lang w:val="en-US"/>
        </w:rPr>
        <w:t xml:space="preserve"> </w:t>
      </w:r>
      <w:r w:rsidR="00817B01" w:rsidRPr="001D4C25">
        <w:rPr>
          <w:rFonts w:eastAsia="Calibri" w:cs="Times New Roman"/>
          <w:szCs w:val="28"/>
          <w:lang w:val="ro-RO"/>
        </w:rPr>
        <w:t>alte dosare</w:t>
      </w:r>
      <w:r w:rsidR="00817B01" w:rsidRPr="001D4C25">
        <w:rPr>
          <w:rFonts w:eastAsia="Calibri" w:cs="Times New Roman"/>
          <w:szCs w:val="28"/>
          <w:lang w:val="en-US"/>
        </w:rPr>
        <w:t>.</w:t>
      </w:r>
    </w:p>
    <w:p w14:paraId="1B2D4B5B" w14:textId="50153297" w:rsidR="00D52777" w:rsidRPr="001D4C25" w:rsidRDefault="00D52777" w:rsidP="00B83E92">
      <w:pPr>
        <w:tabs>
          <w:tab w:val="left" w:pos="1536"/>
        </w:tabs>
        <w:jc w:val="both"/>
        <w:rPr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 xml:space="preserve">               </w:t>
      </w:r>
    </w:p>
    <w:p w14:paraId="33B0ABCA" w14:textId="59E14525" w:rsidR="00D52777" w:rsidRPr="00765F81" w:rsidRDefault="00765F81" w:rsidP="00D52777">
      <w:pPr>
        <w:tabs>
          <w:tab w:val="left" w:pos="1536"/>
        </w:tabs>
        <w:jc w:val="both"/>
        <w:rPr>
          <w:rFonts w:eastAsia="Calibri" w:cs="Times New Roman"/>
          <w:b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</w:t>
      </w:r>
      <w:proofErr w:type="spellStart"/>
      <w:r w:rsidR="00D52777" w:rsidRPr="001D4C25">
        <w:rPr>
          <w:rFonts w:eastAsia="Calibri" w:cs="Times New Roman"/>
          <w:szCs w:val="28"/>
          <w:lang w:val="en-US"/>
        </w:rPr>
        <w:t>În</w:t>
      </w:r>
      <w:proofErr w:type="spellEnd"/>
      <w:r w:rsidR="00D52777" w:rsidRPr="001D4C2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D52777" w:rsidRPr="001D4C25">
        <w:rPr>
          <w:rFonts w:eastAsia="Calibri" w:cs="Times New Roman"/>
          <w:szCs w:val="28"/>
          <w:lang w:val="en-US"/>
        </w:rPr>
        <w:t>perioada</w:t>
      </w:r>
      <w:proofErr w:type="spellEnd"/>
      <w:r w:rsidR="00D52777" w:rsidRPr="001D4C25">
        <w:rPr>
          <w:rFonts w:eastAsia="Calibri" w:cs="Times New Roman"/>
          <w:szCs w:val="28"/>
          <w:lang w:val="en-US"/>
        </w:rPr>
        <w:t xml:space="preserve"> de </w:t>
      </w:r>
      <w:proofErr w:type="spellStart"/>
      <w:r w:rsidR="00D52777" w:rsidRPr="001D4C25">
        <w:rPr>
          <w:rFonts w:eastAsia="Calibri" w:cs="Times New Roman"/>
          <w:szCs w:val="28"/>
          <w:lang w:val="en-US"/>
        </w:rPr>
        <w:t>raportare</w:t>
      </w:r>
      <w:proofErr w:type="spellEnd"/>
      <w:r w:rsidR="00D52777" w:rsidRPr="001D4C25">
        <w:rPr>
          <w:rFonts w:eastAsia="Calibri" w:cs="Times New Roman"/>
          <w:szCs w:val="28"/>
          <w:lang w:val="en-US"/>
        </w:rPr>
        <w:t xml:space="preserve"> dl </w:t>
      </w:r>
      <w:r w:rsidR="00B83E92" w:rsidRPr="001D4C25">
        <w:rPr>
          <w:rFonts w:eastAsia="Times New Roman" w:cs="Times New Roman"/>
          <w:bCs/>
          <w:szCs w:val="28"/>
          <w:lang w:val="ro-RO" w:eastAsia="ru-RU"/>
        </w:rPr>
        <w:t>Denis Guțu</w:t>
      </w:r>
      <w:r w:rsidR="00D52777" w:rsidRPr="001D4C25">
        <w:rPr>
          <w:rFonts w:eastAsia="Calibri" w:cs="Times New Roman"/>
          <w:szCs w:val="28"/>
          <w:lang w:val="en-US"/>
        </w:rPr>
        <w:t xml:space="preserve"> </w:t>
      </w:r>
      <w:proofErr w:type="gramStart"/>
      <w:r w:rsidR="00D52777" w:rsidRPr="001D4C25">
        <w:rPr>
          <w:rFonts w:eastAsia="Calibri" w:cs="Times New Roman"/>
          <w:szCs w:val="28"/>
          <w:lang w:val="en-US"/>
        </w:rPr>
        <w:t>a</w:t>
      </w:r>
      <w:proofErr w:type="gramEnd"/>
      <w:r w:rsidR="00D52777" w:rsidRPr="001D4C2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D52777" w:rsidRPr="001D4C25">
        <w:rPr>
          <w:rFonts w:eastAsia="Calibri" w:cs="Times New Roman"/>
          <w:szCs w:val="28"/>
          <w:lang w:val="en-US"/>
        </w:rPr>
        <w:t>examinat</w:t>
      </w:r>
      <w:proofErr w:type="spellEnd"/>
      <w:r w:rsidR="00D52777" w:rsidRPr="001D4C25">
        <w:rPr>
          <w:rFonts w:eastAsia="Calibri" w:cs="Times New Roman"/>
          <w:szCs w:val="28"/>
          <w:lang w:val="en-US"/>
        </w:rPr>
        <w:t xml:space="preserve"> total </w:t>
      </w:r>
      <w:r w:rsidR="00154FD7" w:rsidRPr="00154FD7">
        <w:rPr>
          <w:rFonts w:eastAsia="Calibri" w:cs="Times New Roman"/>
          <w:b/>
          <w:bCs/>
          <w:szCs w:val="28"/>
          <w:lang w:val="en-US"/>
        </w:rPr>
        <w:t>1446</w:t>
      </w:r>
      <w:r w:rsidR="00D52777" w:rsidRPr="001D4C25">
        <w:rPr>
          <w:rFonts w:eastAsia="Calibri" w:cs="Times New Roman"/>
          <w:szCs w:val="28"/>
          <w:lang w:val="en-US"/>
        </w:rPr>
        <w:t xml:space="preserve"> </w:t>
      </w:r>
      <w:r w:rsidR="00D52777" w:rsidRPr="001D4C25">
        <w:rPr>
          <w:rFonts w:eastAsia="Calibri" w:cs="Times New Roman"/>
          <w:szCs w:val="28"/>
          <w:lang w:val="ro-RO"/>
        </w:rPr>
        <w:t>dosare</w:t>
      </w:r>
      <w:r w:rsidR="00D52777" w:rsidRPr="001D4C25">
        <w:rPr>
          <w:rFonts w:eastAsia="Calibri" w:cs="Times New Roman"/>
          <w:szCs w:val="28"/>
          <w:lang w:val="en-US"/>
        </w:rPr>
        <w:t xml:space="preserve">: </w:t>
      </w:r>
      <w:r w:rsidRPr="00464FF7">
        <w:rPr>
          <w:rFonts w:eastAsia="Calibri" w:cs="Times New Roman"/>
          <w:b/>
          <w:szCs w:val="28"/>
          <w:lang w:val="en-US"/>
        </w:rPr>
        <w:t>(</w:t>
      </w:r>
      <w:r w:rsidR="00464FF7" w:rsidRPr="00464FF7">
        <w:rPr>
          <w:rFonts w:eastAsia="Calibri" w:cs="Times New Roman"/>
          <w:b/>
          <w:szCs w:val="28"/>
          <w:lang w:val="en-US"/>
        </w:rPr>
        <w:t>86</w:t>
      </w:r>
      <w:r w:rsidRPr="00464FF7">
        <w:rPr>
          <w:rFonts w:eastAsia="Calibri" w:cs="Times New Roman"/>
          <w:b/>
          <w:szCs w:val="28"/>
          <w:lang w:val="en-US"/>
        </w:rPr>
        <w:t>,0</w:t>
      </w:r>
      <w:r w:rsidR="00464FF7" w:rsidRPr="00464FF7">
        <w:rPr>
          <w:rFonts w:eastAsia="Calibri" w:cs="Times New Roman"/>
          <w:b/>
          <w:szCs w:val="28"/>
          <w:lang w:val="en-US"/>
        </w:rPr>
        <w:t>7</w:t>
      </w:r>
      <w:r w:rsidRPr="00464FF7">
        <w:rPr>
          <w:rFonts w:eastAsia="Calibri" w:cs="Times New Roman"/>
          <w:b/>
          <w:szCs w:val="28"/>
          <w:lang w:val="en-US"/>
        </w:rPr>
        <w:t>%)</w:t>
      </w:r>
    </w:p>
    <w:p w14:paraId="24C1810C" w14:textId="71D398BA" w:rsidR="00B33F50" w:rsidRPr="001D4C25" w:rsidRDefault="00B33F50" w:rsidP="00B33F50">
      <w:pPr>
        <w:ind w:left="2124" w:firstLine="708"/>
        <w:jc w:val="both"/>
        <w:rPr>
          <w:rFonts w:eastAsia="Calibri" w:cs="Times New Roman"/>
          <w:szCs w:val="28"/>
          <w:lang w:val="en-US"/>
        </w:rPr>
      </w:pPr>
      <w:r w:rsidRPr="001D4C25">
        <w:rPr>
          <w:rFonts w:eastAsia="Calibri" w:cs="Times New Roman"/>
          <w:b/>
          <w:bCs/>
          <w:szCs w:val="28"/>
          <w:lang w:val="en-US"/>
        </w:rPr>
        <w:t xml:space="preserve">- </w:t>
      </w:r>
      <w:r w:rsidR="00154FD7" w:rsidRPr="00154FD7">
        <w:rPr>
          <w:rFonts w:eastAsia="Calibri" w:cs="Times New Roman"/>
          <w:b/>
          <w:bCs/>
          <w:szCs w:val="28"/>
          <w:lang w:val="en-US"/>
        </w:rPr>
        <w:t>29</w:t>
      </w:r>
      <w:r w:rsidRPr="001D4C25">
        <w:rPr>
          <w:rFonts w:eastAsia="Calibri" w:cs="Times New Roman"/>
          <w:b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>dosare penale</w:t>
      </w:r>
      <w:r w:rsidRPr="001D4C25">
        <w:rPr>
          <w:rFonts w:eastAsia="Calibri" w:cs="Times New Roman"/>
          <w:szCs w:val="28"/>
          <w:lang w:val="en-US"/>
        </w:rPr>
        <w:t>;</w:t>
      </w:r>
    </w:p>
    <w:p w14:paraId="2E806E5F" w14:textId="1ECEBDCC" w:rsidR="00B33F50" w:rsidRPr="001D4C25" w:rsidRDefault="00B33F50" w:rsidP="00B33F50">
      <w:pPr>
        <w:jc w:val="both"/>
        <w:rPr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154FD7" w:rsidRPr="00154FD7">
        <w:rPr>
          <w:rFonts w:eastAsia="Calibri" w:cs="Times New Roman"/>
          <w:b/>
          <w:szCs w:val="28"/>
          <w:lang w:val="en-US"/>
        </w:rPr>
        <w:t>268</w:t>
      </w:r>
      <w:r w:rsidRPr="001D4C25">
        <w:rPr>
          <w:rFonts w:eastAsia="Calibri" w:cs="Times New Roman"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 xml:space="preserve">dosare civile, </w:t>
      </w:r>
    </w:p>
    <w:p w14:paraId="1016F128" w14:textId="56220AD8" w:rsidR="00B33F50" w:rsidRPr="001D4C25" w:rsidRDefault="00B33F50" w:rsidP="00B33F50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154FD7" w:rsidRPr="00154FD7">
        <w:rPr>
          <w:rFonts w:eastAsia="Calibri" w:cs="Times New Roman"/>
          <w:b/>
          <w:szCs w:val="28"/>
          <w:lang w:val="en-US"/>
        </w:rPr>
        <w:t>49</w:t>
      </w:r>
      <w:r w:rsidRPr="001D4C25">
        <w:rPr>
          <w:rFonts w:eastAsia="Calibri" w:cs="Times New Roman"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>dosare contravenționale</w:t>
      </w:r>
      <w:r w:rsidRPr="001D4C25">
        <w:rPr>
          <w:rFonts w:eastAsia="Calibri" w:cs="Times New Roman"/>
          <w:szCs w:val="28"/>
          <w:lang w:val="en-US"/>
        </w:rPr>
        <w:t>;</w:t>
      </w:r>
    </w:p>
    <w:p w14:paraId="5B2E3950" w14:textId="47964BED" w:rsidR="00B33F50" w:rsidRPr="001D4C25" w:rsidRDefault="00B33F50" w:rsidP="00B33F50">
      <w:pPr>
        <w:jc w:val="both"/>
        <w:rPr>
          <w:rFonts w:eastAsia="Calibri" w:cs="Times New Roman"/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 xml:space="preserve">                                          </w:t>
      </w:r>
      <w:r w:rsidRPr="001D4C25">
        <w:rPr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 xml:space="preserve">- </w:t>
      </w:r>
      <w:r w:rsidR="00154FD7" w:rsidRPr="00F50CCE">
        <w:rPr>
          <w:rFonts w:eastAsia="Calibri" w:cs="Times New Roman"/>
          <w:b/>
          <w:szCs w:val="28"/>
          <w:lang w:val="en-US"/>
        </w:rPr>
        <w:t>1100</w:t>
      </w:r>
      <w:r w:rsidRPr="001D4C25">
        <w:rPr>
          <w:rFonts w:eastAsia="Calibri" w:cs="Times New Roman"/>
          <w:b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>alte dosare</w:t>
      </w:r>
      <w:r w:rsidRPr="001D4C25">
        <w:rPr>
          <w:rFonts w:eastAsia="Calibri" w:cs="Times New Roman"/>
          <w:szCs w:val="28"/>
          <w:lang w:val="en-US"/>
        </w:rPr>
        <w:t>.</w:t>
      </w:r>
    </w:p>
    <w:p w14:paraId="506B7FEB" w14:textId="2E5A0718" w:rsidR="00D52777" w:rsidRPr="001D4C25" w:rsidRDefault="00D52777" w:rsidP="00D52777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 xml:space="preserve">                                      </w:t>
      </w:r>
    </w:p>
    <w:p w14:paraId="47174A64" w14:textId="22C6A80F" w:rsidR="00D52777" w:rsidRPr="001D4C25" w:rsidRDefault="00B33F50" w:rsidP="00D52777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ab/>
      </w:r>
      <w:proofErr w:type="spellStart"/>
      <w:r w:rsidR="00D52777" w:rsidRPr="001D4C25">
        <w:rPr>
          <w:rFonts w:eastAsia="Calibri" w:cs="Times New Roman"/>
          <w:szCs w:val="28"/>
          <w:lang w:val="en-US"/>
        </w:rPr>
        <w:t>Restanța</w:t>
      </w:r>
      <w:proofErr w:type="spellEnd"/>
      <w:r w:rsidR="00D52777" w:rsidRPr="001D4C2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D52777" w:rsidRPr="001D4C25">
        <w:rPr>
          <w:rFonts w:eastAsia="Calibri" w:cs="Times New Roman"/>
          <w:szCs w:val="28"/>
          <w:lang w:val="en-US"/>
        </w:rPr>
        <w:t>dosarelor</w:t>
      </w:r>
      <w:proofErr w:type="spellEnd"/>
      <w:r w:rsidR="00D52777" w:rsidRPr="001D4C2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D52777" w:rsidRPr="001D4C25">
        <w:rPr>
          <w:rFonts w:eastAsia="Calibri" w:cs="Times New Roman"/>
          <w:szCs w:val="28"/>
          <w:lang w:val="en-US"/>
        </w:rPr>
        <w:t>pentru</w:t>
      </w:r>
      <w:proofErr w:type="spellEnd"/>
      <w:r w:rsidR="00D52777" w:rsidRPr="001D4C2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D52777" w:rsidRPr="001D4C25">
        <w:rPr>
          <w:rFonts w:eastAsia="Calibri" w:cs="Times New Roman"/>
          <w:szCs w:val="28"/>
          <w:lang w:val="en-US"/>
        </w:rPr>
        <w:t>sfîrșitul</w:t>
      </w:r>
      <w:proofErr w:type="spellEnd"/>
      <w:r w:rsidR="00D52777" w:rsidRPr="001D4C2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D52777" w:rsidRPr="001D4C25">
        <w:rPr>
          <w:rFonts w:eastAsia="Calibri" w:cs="Times New Roman"/>
          <w:szCs w:val="28"/>
          <w:lang w:val="en-US"/>
        </w:rPr>
        <w:t>perioadei</w:t>
      </w:r>
      <w:proofErr w:type="spellEnd"/>
      <w:r w:rsidR="00D52777" w:rsidRPr="001D4C25">
        <w:rPr>
          <w:rFonts w:eastAsia="Calibri" w:cs="Times New Roman"/>
          <w:szCs w:val="28"/>
          <w:lang w:val="en-US"/>
        </w:rPr>
        <w:t xml:space="preserve"> de </w:t>
      </w:r>
      <w:proofErr w:type="spellStart"/>
      <w:r w:rsidR="00D52777" w:rsidRPr="001D4C25">
        <w:rPr>
          <w:rFonts w:eastAsia="Calibri" w:cs="Times New Roman"/>
          <w:szCs w:val="28"/>
          <w:lang w:val="en-US"/>
        </w:rPr>
        <w:t>raportare</w:t>
      </w:r>
      <w:proofErr w:type="spellEnd"/>
      <w:r w:rsidR="00D52777" w:rsidRPr="001D4C25">
        <w:rPr>
          <w:rFonts w:eastAsia="Calibri" w:cs="Times New Roman"/>
          <w:szCs w:val="28"/>
          <w:lang w:val="en-US"/>
        </w:rPr>
        <w:t xml:space="preserve"> total </w:t>
      </w:r>
      <w:r w:rsidR="009A0C6B" w:rsidRPr="009A0C6B">
        <w:rPr>
          <w:rFonts w:eastAsia="Calibri" w:cs="Times New Roman"/>
          <w:b/>
          <w:szCs w:val="28"/>
          <w:lang w:val="en-US"/>
        </w:rPr>
        <w:t>234</w:t>
      </w:r>
      <w:r w:rsidR="00D52777" w:rsidRPr="001D4C25">
        <w:rPr>
          <w:rFonts w:eastAsia="Calibri" w:cs="Times New Roman"/>
          <w:b/>
          <w:szCs w:val="28"/>
          <w:lang w:val="en-US"/>
        </w:rPr>
        <w:t xml:space="preserve"> </w:t>
      </w:r>
      <w:r w:rsidR="00D52777" w:rsidRPr="001D4C25">
        <w:rPr>
          <w:rFonts w:eastAsia="Calibri" w:cs="Times New Roman"/>
          <w:szCs w:val="28"/>
          <w:lang w:val="ro-RO"/>
        </w:rPr>
        <w:t>dosare</w:t>
      </w:r>
      <w:r w:rsidR="00D52777" w:rsidRPr="001D4C25">
        <w:rPr>
          <w:rFonts w:eastAsia="Calibri" w:cs="Times New Roman"/>
          <w:szCs w:val="28"/>
          <w:lang w:val="en-US"/>
        </w:rPr>
        <w:t xml:space="preserve">: </w:t>
      </w:r>
    </w:p>
    <w:p w14:paraId="638DA702" w14:textId="09EA8006" w:rsidR="00D52777" w:rsidRPr="001D4C25" w:rsidRDefault="00D52777" w:rsidP="00D52777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ab/>
      </w:r>
      <w:r w:rsidRPr="001D4C25">
        <w:rPr>
          <w:rFonts w:eastAsia="Calibri" w:cs="Times New Roman"/>
          <w:szCs w:val="28"/>
          <w:lang w:val="en-US"/>
        </w:rPr>
        <w:tab/>
      </w:r>
      <w:r w:rsidRPr="001D4C25">
        <w:rPr>
          <w:rFonts w:eastAsia="Calibri" w:cs="Times New Roman"/>
          <w:szCs w:val="28"/>
          <w:lang w:val="en-US"/>
        </w:rPr>
        <w:tab/>
        <w:t xml:space="preserve">- </w:t>
      </w:r>
      <w:r w:rsidR="00F50CCE" w:rsidRPr="009A0C6B">
        <w:rPr>
          <w:rFonts w:eastAsia="Calibri" w:cs="Times New Roman"/>
          <w:b/>
          <w:bCs/>
          <w:szCs w:val="28"/>
          <w:lang w:val="en-US"/>
        </w:rPr>
        <w:t>25</w:t>
      </w:r>
      <w:r w:rsidRPr="001D4C25">
        <w:rPr>
          <w:rFonts w:eastAsia="Calibri" w:cs="Times New Roman"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>dosare penale</w:t>
      </w:r>
      <w:r w:rsidRPr="001D4C25">
        <w:rPr>
          <w:rFonts w:eastAsia="Calibri" w:cs="Times New Roman"/>
          <w:szCs w:val="28"/>
          <w:lang w:val="en-US"/>
        </w:rPr>
        <w:t>;</w:t>
      </w:r>
    </w:p>
    <w:p w14:paraId="4C4CD8E8" w14:textId="32CAA22D" w:rsidR="00D52777" w:rsidRPr="001D4C25" w:rsidRDefault="00D52777" w:rsidP="00D52777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 xml:space="preserve">                              </w:t>
      </w:r>
      <w:r w:rsidRPr="001D4C25">
        <w:rPr>
          <w:rFonts w:eastAsia="Calibri" w:cs="Times New Roman"/>
          <w:szCs w:val="28"/>
          <w:lang w:val="en-US"/>
        </w:rPr>
        <w:tab/>
      </w:r>
      <w:r w:rsidRPr="001D4C25">
        <w:rPr>
          <w:rFonts w:eastAsia="Calibri" w:cs="Times New Roman"/>
          <w:szCs w:val="28"/>
          <w:lang w:val="en-US"/>
        </w:rPr>
        <w:tab/>
        <w:t xml:space="preserve">- </w:t>
      </w:r>
      <w:r w:rsidR="00F50CCE" w:rsidRPr="009A0C6B">
        <w:rPr>
          <w:rFonts w:eastAsia="Calibri" w:cs="Times New Roman"/>
          <w:b/>
          <w:szCs w:val="28"/>
          <w:lang w:val="en-US"/>
        </w:rPr>
        <w:t>87</w:t>
      </w:r>
      <w:r w:rsidRPr="001D4C25">
        <w:rPr>
          <w:rFonts w:eastAsia="Calibri" w:cs="Times New Roman"/>
          <w:b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>dosare civile</w:t>
      </w:r>
      <w:r w:rsidRPr="001D4C25">
        <w:rPr>
          <w:rFonts w:eastAsia="Calibri" w:cs="Times New Roman"/>
          <w:szCs w:val="28"/>
          <w:lang w:val="en-US"/>
        </w:rPr>
        <w:t>;</w:t>
      </w:r>
    </w:p>
    <w:p w14:paraId="3B2A2CAD" w14:textId="7EA14C8E" w:rsidR="00D52777" w:rsidRPr="001D4C25" w:rsidRDefault="00D52777" w:rsidP="00D52777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 xml:space="preserve">                             </w:t>
      </w:r>
      <w:r w:rsidRPr="001D4C25">
        <w:rPr>
          <w:rFonts w:eastAsia="Calibri" w:cs="Times New Roman"/>
          <w:szCs w:val="28"/>
          <w:lang w:val="en-US"/>
        </w:rPr>
        <w:tab/>
      </w:r>
      <w:r w:rsidRPr="001D4C25">
        <w:rPr>
          <w:rFonts w:eastAsia="Calibri" w:cs="Times New Roman"/>
          <w:szCs w:val="28"/>
          <w:lang w:val="en-US"/>
        </w:rPr>
        <w:tab/>
        <w:t xml:space="preserve">- </w:t>
      </w:r>
      <w:r w:rsidR="009A0C6B" w:rsidRPr="009A0C6B">
        <w:rPr>
          <w:rFonts w:eastAsia="Calibri" w:cs="Times New Roman"/>
          <w:b/>
          <w:szCs w:val="28"/>
          <w:lang w:val="en-US"/>
        </w:rPr>
        <w:t>27</w:t>
      </w:r>
      <w:r w:rsidRPr="001D4C25">
        <w:rPr>
          <w:rFonts w:eastAsia="Calibri" w:cs="Times New Roman"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>dosare contravenționale</w:t>
      </w:r>
      <w:r w:rsidRPr="001D4C25">
        <w:rPr>
          <w:rFonts w:eastAsia="Calibri" w:cs="Times New Roman"/>
          <w:szCs w:val="28"/>
          <w:lang w:val="en-US"/>
        </w:rPr>
        <w:t>;</w:t>
      </w:r>
    </w:p>
    <w:p w14:paraId="5C00AE01" w14:textId="0422E05E" w:rsidR="00D52777" w:rsidRPr="001A01AF" w:rsidRDefault="00D52777" w:rsidP="00D52777">
      <w:pPr>
        <w:tabs>
          <w:tab w:val="left" w:pos="1536"/>
        </w:tabs>
        <w:jc w:val="both"/>
        <w:rPr>
          <w:rFonts w:eastAsia="Times New Roman" w:cs="Times New Roman"/>
          <w:color w:val="FF0000"/>
          <w:szCs w:val="28"/>
          <w:lang w:val="en-US" w:eastAsia="ru-RU"/>
        </w:rPr>
      </w:pPr>
      <w:r w:rsidRPr="001D4C25">
        <w:rPr>
          <w:rFonts w:eastAsia="Calibri" w:cs="Times New Roman"/>
          <w:szCs w:val="28"/>
          <w:lang w:val="en-US"/>
        </w:rPr>
        <w:t xml:space="preserve">                       </w:t>
      </w:r>
      <w:r w:rsidR="001D4C25" w:rsidRPr="003830BB">
        <w:rPr>
          <w:rFonts w:eastAsia="Calibri" w:cs="Times New Roman"/>
          <w:szCs w:val="28"/>
          <w:lang w:val="en-US"/>
        </w:rPr>
        <w:t xml:space="preserve"> </w:t>
      </w:r>
      <w:r w:rsidR="001D4C25" w:rsidRPr="001D4C25">
        <w:rPr>
          <w:rFonts w:eastAsia="Calibri" w:cs="Times New Roman"/>
          <w:szCs w:val="28"/>
          <w:lang w:val="en-US"/>
        </w:rPr>
        <w:t xml:space="preserve">               </w:t>
      </w:r>
      <w:r w:rsidR="001D4C25" w:rsidRPr="001D4C25">
        <w:rPr>
          <w:szCs w:val="28"/>
          <w:lang w:val="en-US"/>
        </w:rPr>
        <w:t xml:space="preserve"> </w:t>
      </w:r>
      <w:r w:rsidR="001D4C25" w:rsidRPr="001D4C25">
        <w:rPr>
          <w:rFonts w:eastAsia="Calibri" w:cs="Times New Roman"/>
          <w:szCs w:val="28"/>
          <w:lang w:val="ro-RO"/>
        </w:rPr>
        <w:t xml:space="preserve">- </w:t>
      </w:r>
      <w:r w:rsidR="009A0C6B" w:rsidRPr="00024980">
        <w:rPr>
          <w:rFonts w:eastAsia="Calibri" w:cs="Times New Roman"/>
          <w:b/>
          <w:szCs w:val="28"/>
          <w:lang w:val="en-US"/>
        </w:rPr>
        <w:t>95</w:t>
      </w:r>
      <w:r w:rsidR="001D4C25" w:rsidRPr="001D4C25">
        <w:rPr>
          <w:rFonts w:eastAsia="Calibri" w:cs="Times New Roman"/>
          <w:b/>
          <w:szCs w:val="28"/>
          <w:lang w:val="en-US"/>
        </w:rPr>
        <w:t xml:space="preserve"> </w:t>
      </w:r>
      <w:r w:rsidR="001D4C25" w:rsidRPr="001D4C25">
        <w:rPr>
          <w:rFonts w:eastAsia="Calibri" w:cs="Times New Roman"/>
          <w:szCs w:val="28"/>
          <w:lang w:val="ro-RO"/>
        </w:rPr>
        <w:t>alte dosare</w:t>
      </w:r>
    </w:p>
    <w:p w14:paraId="7925E0CD" w14:textId="77777777" w:rsidR="00D52777" w:rsidRDefault="00D52777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65D2BF30" w14:textId="291273F2" w:rsidR="00262E81" w:rsidRDefault="00262E81" w:rsidP="00262E81">
      <w:pPr>
        <w:rPr>
          <w:szCs w:val="28"/>
          <w:lang w:val="en-US"/>
        </w:rPr>
      </w:pPr>
      <w:proofErr w:type="spellStart"/>
      <w:r w:rsidRPr="00692D2F">
        <w:rPr>
          <w:szCs w:val="28"/>
          <w:lang w:val="en-US"/>
        </w:rPr>
        <w:t>În</w:t>
      </w:r>
      <w:proofErr w:type="spellEnd"/>
      <w:r w:rsidRPr="00692D2F">
        <w:rPr>
          <w:szCs w:val="28"/>
          <w:lang w:val="en-US"/>
        </w:rPr>
        <w:t xml:space="preserve"> </w:t>
      </w:r>
      <w:proofErr w:type="spellStart"/>
      <w:r w:rsidRPr="00692D2F">
        <w:rPr>
          <w:szCs w:val="28"/>
          <w:lang w:val="en-US"/>
        </w:rPr>
        <w:t>perioada</w:t>
      </w:r>
      <w:proofErr w:type="spellEnd"/>
      <w:r w:rsidRPr="00692D2F">
        <w:rPr>
          <w:szCs w:val="28"/>
          <w:lang w:val="en-US"/>
        </w:rPr>
        <w:t xml:space="preserve"> </w:t>
      </w:r>
      <w:proofErr w:type="spellStart"/>
      <w:r w:rsidRPr="00692D2F">
        <w:rPr>
          <w:szCs w:val="28"/>
          <w:lang w:val="en-US"/>
        </w:rPr>
        <w:t>raportată</w:t>
      </w:r>
      <w:proofErr w:type="spellEnd"/>
      <w:r w:rsidRPr="00692D2F">
        <w:rPr>
          <w:szCs w:val="28"/>
          <w:lang w:val="en-US"/>
        </w:rPr>
        <w:t xml:space="preserve"> au </w:t>
      </w:r>
      <w:proofErr w:type="spellStart"/>
      <w:r w:rsidRPr="00692D2F">
        <w:rPr>
          <w:szCs w:val="28"/>
          <w:lang w:val="en-US"/>
        </w:rPr>
        <w:t>fost</w:t>
      </w:r>
      <w:proofErr w:type="spellEnd"/>
      <w:r w:rsidRPr="00692D2F">
        <w:rPr>
          <w:szCs w:val="28"/>
          <w:lang w:val="en-US"/>
        </w:rPr>
        <w:t xml:space="preserve"> </w:t>
      </w:r>
      <w:proofErr w:type="spellStart"/>
      <w:r w:rsidRPr="00692D2F">
        <w:rPr>
          <w:szCs w:val="28"/>
          <w:lang w:val="en-US"/>
        </w:rPr>
        <w:t>contestate</w:t>
      </w:r>
      <w:proofErr w:type="spellEnd"/>
      <w:r w:rsidRPr="00692D2F">
        <w:rPr>
          <w:szCs w:val="28"/>
          <w:lang w:val="en-US"/>
        </w:rPr>
        <w:t xml:space="preserve"> </w:t>
      </w:r>
      <w:r>
        <w:rPr>
          <w:b/>
          <w:szCs w:val="28"/>
          <w:lang w:val="en-US"/>
        </w:rPr>
        <w:t>126</w:t>
      </w:r>
      <w:r w:rsidRPr="00692D2F">
        <w:rPr>
          <w:b/>
          <w:szCs w:val="28"/>
          <w:lang w:val="en-US"/>
        </w:rPr>
        <w:t xml:space="preserve"> </w:t>
      </w:r>
      <w:proofErr w:type="spellStart"/>
      <w:r w:rsidRPr="00692D2F">
        <w:rPr>
          <w:szCs w:val="28"/>
          <w:lang w:val="en-US"/>
        </w:rPr>
        <w:t>hotărâri</w:t>
      </w:r>
      <w:proofErr w:type="spellEnd"/>
      <w:r w:rsidRPr="00692D2F">
        <w:rPr>
          <w:szCs w:val="28"/>
          <w:lang w:val="en-US"/>
        </w:rPr>
        <w:t>, din care</w:t>
      </w:r>
      <w:r w:rsidRPr="001E2308">
        <w:rPr>
          <w:szCs w:val="28"/>
          <w:lang w:val="en-US"/>
        </w:rPr>
        <w:t>:</w:t>
      </w:r>
    </w:p>
    <w:p w14:paraId="60FD7F6F" w14:textId="77777777" w:rsidR="00262E81" w:rsidRDefault="00262E81" w:rsidP="00262E81">
      <w:pPr>
        <w:rPr>
          <w:szCs w:val="28"/>
          <w:lang w:val="en-US"/>
        </w:rPr>
      </w:pPr>
    </w:p>
    <w:p w14:paraId="780EADD9" w14:textId="363E172F" w:rsidR="00262E81" w:rsidRPr="00921617" w:rsidRDefault="00262E81" w:rsidP="00262E81">
      <w:pPr>
        <w:numPr>
          <w:ilvl w:val="0"/>
          <w:numId w:val="3"/>
        </w:numPr>
        <w:rPr>
          <w:szCs w:val="28"/>
        </w:rPr>
      </w:pPr>
      <w:r>
        <w:rPr>
          <w:b/>
          <w:bCs/>
          <w:szCs w:val="28"/>
          <w:lang w:val="en-US"/>
        </w:rPr>
        <w:t>40</w:t>
      </w:r>
      <w:r>
        <w:rPr>
          <w:szCs w:val="28"/>
          <w:lang w:val="en-US"/>
        </w:rPr>
        <w:t xml:space="preserve"> </w:t>
      </w:r>
      <w:proofErr w:type="spellStart"/>
      <w:r w:rsidRPr="001E2308">
        <w:rPr>
          <w:szCs w:val="28"/>
        </w:rPr>
        <w:t>hotărâri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anulate</w:t>
      </w:r>
      <w:proofErr w:type="spellEnd"/>
      <w:r>
        <w:rPr>
          <w:szCs w:val="28"/>
        </w:rPr>
        <w:t>,</w:t>
      </w:r>
    </w:p>
    <w:p w14:paraId="66304694" w14:textId="77CF75C9" w:rsidR="00262E81" w:rsidRDefault="00262E81" w:rsidP="00262E81">
      <w:pPr>
        <w:numPr>
          <w:ilvl w:val="0"/>
          <w:numId w:val="3"/>
        </w:numPr>
        <w:rPr>
          <w:szCs w:val="28"/>
        </w:rPr>
      </w:pPr>
      <w:r w:rsidRPr="00262E81">
        <w:rPr>
          <w:b/>
          <w:bCs/>
          <w:szCs w:val="28"/>
          <w:lang w:val="ro-RO"/>
        </w:rPr>
        <w:t>2</w:t>
      </w:r>
      <w:r w:rsidRPr="00262E81">
        <w:rPr>
          <w:b/>
          <w:bCs/>
          <w:szCs w:val="28"/>
        </w:rPr>
        <w:t xml:space="preserve"> </w:t>
      </w:r>
      <w:r w:rsidRPr="00616761">
        <w:rPr>
          <w:szCs w:val="28"/>
        </w:rPr>
        <w:t xml:space="preserve"> </w:t>
      </w:r>
      <w:proofErr w:type="spellStart"/>
      <w:r w:rsidRPr="00616761">
        <w:rPr>
          <w:szCs w:val="28"/>
        </w:rPr>
        <w:t>hotărâre</w:t>
      </w:r>
      <w:proofErr w:type="spellEnd"/>
      <w:r w:rsidRPr="00616761">
        <w:rPr>
          <w:szCs w:val="28"/>
        </w:rPr>
        <w:t xml:space="preserve"> </w:t>
      </w:r>
      <w:proofErr w:type="spellStart"/>
      <w:r w:rsidRPr="00616761">
        <w:rPr>
          <w:szCs w:val="28"/>
        </w:rPr>
        <w:t>modificate</w:t>
      </w:r>
      <w:proofErr w:type="spellEnd"/>
      <w:r w:rsidRPr="00616761">
        <w:rPr>
          <w:szCs w:val="28"/>
        </w:rPr>
        <w:t>.</w:t>
      </w:r>
    </w:p>
    <w:p w14:paraId="65109991" w14:textId="0F958D6B" w:rsidR="00262E81" w:rsidRPr="00616761" w:rsidRDefault="00262E81" w:rsidP="00262E81">
      <w:pPr>
        <w:numPr>
          <w:ilvl w:val="0"/>
          <w:numId w:val="3"/>
        </w:numPr>
        <w:rPr>
          <w:szCs w:val="28"/>
        </w:rPr>
      </w:pPr>
      <w:r>
        <w:rPr>
          <w:b/>
          <w:bCs/>
          <w:szCs w:val="28"/>
          <w:lang w:val="ro-RO"/>
        </w:rPr>
        <w:t>84</w:t>
      </w:r>
      <w:r w:rsidRPr="00616761">
        <w:rPr>
          <w:szCs w:val="28"/>
        </w:rPr>
        <w:t xml:space="preserve">  </w:t>
      </w:r>
      <w:proofErr w:type="spellStart"/>
      <w:r w:rsidRPr="00616761">
        <w:rPr>
          <w:szCs w:val="28"/>
        </w:rPr>
        <w:t>hotărâri</w:t>
      </w:r>
      <w:proofErr w:type="spellEnd"/>
      <w:r w:rsidRPr="00616761">
        <w:rPr>
          <w:szCs w:val="28"/>
        </w:rPr>
        <w:t xml:space="preserve"> </w:t>
      </w:r>
      <w:proofErr w:type="spellStart"/>
      <w:r w:rsidRPr="00616761">
        <w:rPr>
          <w:szCs w:val="28"/>
        </w:rPr>
        <w:t>fara</w:t>
      </w:r>
      <w:proofErr w:type="spellEnd"/>
      <w:r w:rsidRPr="00616761">
        <w:rPr>
          <w:szCs w:val="28"/>
        </w:rPr>
        <w:t xml:space="preserve"> </w:t>
      </w:r>
      <w:proofErr w:type="spellStart"/>
      <w:r w:rsidRPr="00616761">
        <w:rPr>
          <w:szCs w:val="28"/>
        </w:rPr>
        <w:t>modificare</w:t>
      </w:r>
      <w:proofErr w:type="spellEnd"/>
      <w:r w:rsidRPr="00616761">
        <w:rPr>
          <w:szCs w:val="28"/>
        </w:rPr>
        <w:t>.</w:t>
      </w:r>
    </w:p>
    <w:p w14:paraId="3D2E0711" w14:textId="77777777" w:rsidR="00D52777" w:rsidRDefault="00D52777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29D1F4EA" w14:textId="77777777" w:rsidR="00D52777" w:rsidRDefault="00D52777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0D3327D4" w14:textId="7E8BAB0E" w:rsidR="006E1290" w:rsidRDefault="006E1290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4F2E3D62" w14:textId="77777777" w:rsidR="006E1290" w:rsidRDefault="006E1290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397DE69B" w14:textId="77777777" w:rsidR="00D52777" w:rsidRPr="009F1921" w:rsidRDefault="00D52777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31285066" w14:textId="77777777" w:rsidR="00765F81" w:rsidRDefault="00765F81" w:rsidP="00D52777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206A0AA6" w14:textId="77777777" w:rsidR="00765F81" w:rsidRDefault="00765F81" w:rsidP="00D52777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2E0493C3" w14:textId="711DD465" w:rsidR="00D52777" w:rsidRPr="007D46F0" w:rsidRDefault="00D52777" w:rsidP="00D52777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7D46F0">
        <w:rPr>
          <w:rFonts w:eastAsia="Times New Roman" w:cs="Times New Roman"/>
          <w:b/>
          <w:szCs w:val="28"/>
          <w:lang w:val="ro-RO" w:eastAsia="ru-RU"/>
        </w:rPr>
        <w:t>Raport despre lucrul profilactic judecătorului</w:t>
      </w:r>
    </w:p>
    <w:p w14:paraId="00A57650" w14:textId="3D5971FE" w:rsidR="00D52777" w:rsidRPr="009A0C6B" w:rsidRDefault="00F04CC2" w:rsidP="00D52777">
      <w:pPr>
        <w:spacing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u w:val="single"/>
          <w:lang w:val="ro-RO" w:eastAsia="ru-RU"/>
        </w:rPr>
        <w:t>Denis Guțu</w:t>
      </w: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 xml:space="preserve"> </w:t>
      </w:r>
      <w:r w:rsidR="00D52777" w:rsidRPr="007D46F0">
        <w:rPr>
          <w:rFonts w:eastAsia="Times New Roman" w:cs="Times New Roman"/>
          <w:b/>
          <w:szCs w:val="28"/>
          <w:lang w:val="ro-RO" w:eastAsia="ru-RU"/>
        </w:rPr>
        <w:t xml:space="preserve">pentru </w:t>
      </w:r>
      <w:r w:rsidR="00D52777" w:rsidRPr="00320726">
        <w:rPr>
          <w:rFonts w:eastAsia="Times New Roman" w:cs="Times New Roman"/>
          <w:b/>
          <w:szCs w:val="28"/>
          <w:lang w:val="ro-RO" w:eastAsia="ru-RU"/>
        </w:rPr>
        <w:t xml:space="preserve">perioada </w:t>
      </w:r>
      <w:r w:rsidR="009B3A19" w:rsidRPr="007F4818">
        <w:rPr>
          <w:rFonts w:eastAsia="Times New Roman" w:cs="Times New Roman"/>
          <w:b/>
          <w:szCs w:val="28"/>
          <w:lang w:val="en-US" w:eastAsia="ru-RU"/>
        </w:rPr>
        <w:t>01</w:t>
      </w:r>
      <w:r w:rsidR="00D52777" w:rsidRPr="00320726">
        <w:rPr>
          <w:rFonts w:eastAsia="Times New Roman" w:cs="Times New Roman"/>
          <w:b/>
          <w:szCs w:val="28"/>
          <w:lang w:val="ro-RO" w:eastAsia="ru-RU"/>
        </w:rPr>
        <w:t>.</w:t>
      </w:r>
      <w:r w:rsidR="009B3A19" w:rsidRPr="007F4818">
        <w:rPr>
          <w:rFonts w:eastAsia="Times New Roman" w:cs="Times New Roman"/>
          <w:b/>
          <w:szCs w:val="28"/>
          <w:lang w:val="en-US" w:eastAsia="ru-RU"/>
        </w:rPr>
        <w:t>01</w:t>
      </w:r>
      <w:r w:rsidR="00D52777" w:rsidRPr="00320726">
        <w:rPr>
          <w:rFonts w:eastAsia="Times New Roman" w:cs="Times New Roman"/>
          <w:b/>
          <w:szCs w:val="28"/>
          <w:lang w:val="ro-RO" w:eastAsia="ru-RU"/>
        </w:rPr>
        <w:t>.20</w:t>
      </w:r>
      <w:r w:rsidR="009B3A19" w:rsidRPr="007F4818">
        <w:rPr>
          <w:rFonts w:eastAsia="Times New Roman" w:cs="Times New Roman"/>
          <w:b/>
          <w:szCs w:val="28"/>
          <w:lang w:val="en-US" w:eastAsia="ru-RU"/>
        </w:rPr>
        <w:t>2</w:t>
      </w:r>
      <w:r w:rsidR="009A0C6B">
        <w:rPr>
          <w:rFonts w:eastAsia="Times New Roman" w:cs="Times New Roman"/>
          <w:b/>
          <w:szCs w:val="28"/>
          <w:lang w:eastAsia="ru-RU"/>
        </w:rPr>
        <w:t>2</w:t>
      </w:r>
      <w:r w:rsidR="00D52777" w:rsidRPr="00320726">
        <w:rPr>
          <w:rFonts w:eastAsia="Times New Roman" w:cs="Times New Roman"/>
          <w:b/>
          <w:szCs w:val="28"/>
          <w:lang w:val="ro-RO" w:eastAsia="ru-RU"/>
        </w:rPr>
        <w:t>-</w:t>
      </w:r>
      <w:r w:rsidR="00D52777">
        <w:rPr>
          <w:rFonts w:eastAsia="Times New Roman" w:cs="Times New Roman"/>
          <w:b/>
          <w:szCs w:val="28"/>
          <w:lang w:val="ro-RO" w:eastAsia="ru-RU"/>
        </w:rPr>
        <w:t>31</w:t>
      </w:r>
      <w:r w:rsidR="00D52777" w:rsidRPr="00320726">
        <w:rPr>
          <w:rFonts w:eastAsia="Times New Roman" w:cs="Times New Roman"/>
          <w:b/>
          <w:szCs w:val="28"/>
          <w:lang w:val="ro-RO" w:eastAsia="ru-RU"/>
        </w:rPr>
        <w:t>.</w:t>
      </w:r>
      <w:r w:rsidR="00D52777">
        <w:rPr>
          <w:rFonts w:eastAsia="Times New Roman" w:cs="Times New Roman"/>
          <w:b/>
          <w:szCs w:val="28"/>
          <w:lang w:val="ro-RO" w:eastAsia="ru-RU"/>
        </w:rPr>
        <w:t>12</w:t>
      </w:r>
      <w:r w:rsidR="00D52777" w:rsidRPr="00320726">
        <w:rPr>
          <w:rFonts w:eastAsia="Times New Roman" w:cs="Times New Roman"/>
          <w:b/>
          <w:szCs w:val="28"/>
          <w:lang w:val="ro-RO" w:eastAsia="ru-RU"/>
        </w:rPr>
        <w:t>.20</w:t>
      </w:r>
      <w:r w:rsidR="009B3A19" w:rsidRPr="007F4818">
        <w:rPr>
          <w:rFonts w:eastAsia="Times New Roman" w:cs="Times New Roman"/>
          <w:b/>
          <w:szCs w:val="28"/>
          <w:lang w:val="en-US" w:eastAsia="ru-RU"/>
        </w:rPr>
        <w:t>2</w:t>
      </w:r>
      <w:r w:rsidR="009A0C6B">
        <w:rPr>
          <w:rFonts w:eastAsia="Times New Roman" w:cs="Times New Roman"/>
          <w:b/>
          <w:szCs w:val="28"/>
          <w:lang w:eastAsia="ru-RU"/>
        </w:rPr>
        <w:t>2</w:t>
      </w:r>
    </w:p>
    <w:p w14:paraId="66B87FB3" w14:textId="77777777" w:rsidR="00D52777" w:rsidRPr="007D46F0" w:rsidRDefault="00D52777" w:rsidP="00D52777">
      <w:pPr>
        <w:spacing w:line="276" w:lineRule="auto"/>
        <w:rPr>
          <w:rFonts w:eastAsia="Times New Roman" w:cs="Times New Roman"/>
          <w:b/>
          <w:sz w:val="32"/>
          <w:szCs w:val="32"/>
          <w:lang w:val="en-US" w:eastAsia="ru-RU"/>
        </w:rPr>
      </w:pPr>
    </w:p>
    <w:tbl>
      <w:tblPr>
        <w:tblpPr w:leftFromText="180" w:rightFromText="180" w:vertAnchor="text" w:horzAnchor="margin" w:tblpXSpec="center" w:tblpY="32"/>
        <w:tblW w:w="1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35"/>
        <w:gridCol w:w="783"/>
        <w:gridCol w:w="709"/>
        <w:gridCol w:w="680"/>
        <w:gridCol w:w="595"/>
        <w:gridCol w:w="567"/>
        <w:gridCol w:w="709"/>
        <w:gridCol w:w="567"/>
        <w:gridCol w:w="425"/>
        <w:gridCol w:w="567"/>
        <w:gridCol w:w="851"/>
        <w:gridCol w:w="850"/>
        <w:gridCol w:w="494"/>
        <w:gridCol w:w="499"/>
        <w:gridCol w:w="635"/>
        <w:gridCol w:w="567"/>
      </w:tblGrid>
      <w:tr w:rsidR="00D52777" w:rsidRPr="008E3D33" w14:paraId="1C15A9BC" w14:textId="77777777" w:rsidTr="009C31E1">
        <w:trPr>
          <w:cantSplit/>
          <w:trHeight w:val="36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EF69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sz w:val="20"/>
                <w:szCs w:val="20"/>
                <w:lang w:val="ro-RO" w:eastAsia="ru-RU"/>
              </w:rPr>
              <w:t xml:space="preserve">          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Tip/</w:t>
            </w:r>
          </w:p>
          <w:p w14:paraId="7E787E56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dosarelor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93985C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Restanţa la începutul perioadei de gestionare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48E9A7" w14:textId="77777777" w:rsidR="00D52777" w:rsidRPr="008E3D33" w:rsidRDefault="00D52777" w:rsidP="003548BE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Au intrat pe rol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385241" w14:textId="77777777" w:rsidR="00D52777" w:rsidRPr="008E3D33" w:rsidRDefault="00D52777" w:rsidP="003548BE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 examinate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B8765B" w14:textId="77777777" w:rsidR="00D52777" w:rsidRPr="008E3D33" w:rsidRDefault="00D52777" w:rsidP="003548BE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Restanţa la finele perioadei de gestionare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6CBB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Contestate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1C72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2B71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6DC4259" w14:textId="77777777" w:rsidR="00D52777" w:rsidRPr="00BA2078" w:rsidRDefault="00D52777" w:rsidP="003548BE">
            <w:pPr>
              <w:spacing w:line="276" w:lineRule="auto"/>
              <w:ind w:right="113"/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BA2078"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  <w:t>Fără modificare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AEA484A" w14:textId="77777777" w:rsidR="00D52777" w:rsidRPr="008E3D33" w:rsidRDefault="00D52777" w:rsidP="003548BE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% anulate din examinate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8E437BF" w14:textId="77777777" w:rsidR="00D52777" w:rsidRPr="008E3D33" w:rsidRDefault="00D52777" w:rsidP="003548BE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% anulate din contestate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4D6A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Motivul anularii</w:t>
            </w:r>
          </w:p>
        </w:tc>
      </w:tr>
      <w:tr w:rsidR="00D52777" w:rsidRPr="008E3D33" w14:paraId="38CE3C31" w14:textId="77777777" w:rsidTr="009C31E1">
        <w:trPr>
          <w:cantSplit/>
          <w:trHeight w:val="6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5D0E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87B4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BEE8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C529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B1E6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AF6B613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B17F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inclusiv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AD309F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F3BA6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101AC3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F5AF1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0C0EA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1E5CA78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Din motivul lipsei de competinţă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7952200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Cu emiterea unei noi hotărîri</w:t>
            </w:r>
          </w:p>
          <w:p w14:paraId="5F4653FC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810D04D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Cu remiterea la o nouă examinare</w:t>
            </w:r>
          </w:p>
          <w:p w14:paraId="2813E713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E949A39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Procedura a fost </w:t>
            </w:r>
            <w:r w:rsidRPr="008E3D33">
              <w:rPr>
                <w:rFonts w:eastAsia="Times New Roman" w:cs="Times New Roman"/>
                <w:sz w:val="20"/>
                <w:szCs w:val="20"/>
                <w:lang w:val="ro-RO" w:eastAsia="ru-RU"/>
              </w:rPr>
              <w:t xml:space="preserve"> încetată</w:t>
            </w:r>
          </w:p>
          <w:p w14:paraId="45ED39C6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  <w:tr w:rsidR="00D52777" w:rsidRPr="008E3D33" w14:paraId="327BF779" w14:textId="77777777" w:rsidTr="009C31E1">
        <w:trPr>
          <w:cantSplit/>
          <w:trHeight w:val="192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06C8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FE7A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3D4C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888B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00C2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FD828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3473E4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În ordine de apel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4EA0F5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În ordine de recurs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81BA83" w14:textId="77777777" w:rsidR="00D52777" w:rsidRPr="008E3D33" w:rsidRDefault="00D52777" w:rsidP="003548BE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 anulate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DCEF76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modificate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DB3A5D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AD9F9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691DA4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303E7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0D9A144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80C7A35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1B90831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9C31E1" w:rsidRPr="00375E8A" w14:paraId="5DBAC1D4" w14:textId="77777777" w:rsidTr="009C31E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B539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bCs/>
                <w:sz w:val="20"/>
                <w:szCs w:val="20"/>
                <w:vertAlign w:val="superscript"/>
                <w:lang w:val="ro-RO"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3B81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77A4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5C4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93121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EB048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D8636" w14:textId="77777777" w:rsidR="00D52777" w:rsidRPr="000231AF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2871A" w14:textId="77777777" w:rsidR="00D52777" w:rsidRPr="000231AF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5E734" w14:textId="77777777" w:rsidR="00D52777" w:rsidRPr="000231AF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3B247" w14:textId="77777777" w:rsidR="00D52777" w:rsidRPr="000231AF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AEEFC" w14:textId="77777777" w:rsidR="00D52777" w:rsidRPr="000231AF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F254B" w14:textId="77777777" w:rsidR="00D52777" w:rsidRPr="000231AF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68FBA" w14:textId="77777777" w:rsidR="00D52777" w:rsidRPr="000231AF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4B879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5D4FF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908B6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0124B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17</w:t>
            </w:r>
          </w:p>
        </w:tc>
      </w:tr>
      <w:tr w:rsidR="009C31E1" w:rsidRPr="008E3D33" w14:paraId="0F170CCF" w14:textId="77777777" w:rsidTr="009C31E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C226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Penale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075F" w14:textId="663883DD" w:rsidR="00D52777" w:rsidRPr="00C11310" w:rsidRDefault="009A0C6B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79A3" w14:textId="45A63923" w:rsidR="00D52777" w:rsidRPr="00C11310" w:rsidRDefault="009A0C6B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747C" w14:textId="59D4491F" w:rsidR="00D52777" w:rsidRPr="00C11310" w:rsidRDefault="009A0C6B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  <w:p w14:paraId="4005FEB5" w14:textId="192D2F2A" w:rsidR="00237A0A" w:rsidRPr="00C11310" w:rsidRDefault="00237A0A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  <w:p w14:paraId="48C8A6E4" w14:textId="77777777" w:rsidR="00D52777" w:rsidRPr="00C11310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75D9B" w14:textId="3AEF7968" w:rsidR="00D52777" w:rsidRPr="00C11310" w:rsidRDefault="00820102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EE8EA" w14:textId="427811AD" w:rsidR="00D52777" w:rsidRPr="00C11310" w:rsidRDefault="0082733D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A182D" w14:textId="3E762CF8" w:rsidR="00D52777" w:rsidRPr="00C11310" w:rsidRDefault="0082733D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E2E8B" w14:textId="07E9B04A" w:rsidR="00D52777" w:rsidRPr="00C11310" w:rsidRDefault="0082733D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C6D2E" w14:textId="0A485487" w:rsidR="00D52777" w:rsidRPr="00C11310" w:rsidRDefault="0082733D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539A7" w14:textId="7BCC45EB" w:rsidR="00D52777" w:rsidRPr="00C11310" w:rsidRDefault="0082733D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1A17F" w14:textId="223DB47A" w:rsidR="00D52777" w:rsidRPr="00C11310" w:rsidRDefault="0082733D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D5934" w14:textId="173E34FD" w:rsidR="00D52777" w:rsidRPr="00C11310" w:rsidRDefault="00A11C6C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41873" w14:textId="5FDEF164" w:rsidR="00D52777" w:rsidRPr="00C11310" w:rsidRDefault="0083790D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3A3B75"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AD794" w14:textId="0E750B09" w:rsidR="00D52777" w:rsidRPr="00C11310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D46DF" w14:textId="0104C416" w:rsidR="00D52777" w:rsidRPr="00C11310" w:rsidRDefault="003C6F4D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4A775" w14:textId="4EB69C3C" w:rsidR="00D52777" w:rsidRPr="00C11310" w:rsidRDefault="0082733D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93A86" w14:textId="240DDB77" w:rsidR="00D52777" w:rsidRPr="00C11310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31E1" w:rsidRPr="008E3D33" w14:paraId="6E6A8360" w14:textId="77777777" w:rsidTr="009C31E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2AC8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Civile</w:t>
            </w:r>
          </w:p>
          <w:p w14:paraId="4B9CFC5E" w14:textId="77777777" w:rsidR="00D52777" w:rsidRDefault="00D52777" w:rsidP="003548B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(2,2p/o,</w:t>
            </w:r>
          </w:p>
          <w:p w14:paraId="608A8774" w14:textId="77777777" w:rsidR="00D52777" w:rsidRPr="009A0905" w:rsidRDefault="00D52777" w:rsidP="003548B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2p/s,2o/pr,</w:t>
            </w:r>
          </w:p>
          <w:p w14:paraId="3D7B4DCC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2rh,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3,9,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27,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25)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7116" w14:textId="7847D39B" w:rsidR="00D52777" w:rsidRPr="00C11310" w:rsidRDefault="00820102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3B00" w14:textId="2BABB4DA" w:rsidR="00D52777" w:rsidRPr="00C11310" w:rsidRDefault="00820102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38F4" w14:textId="05C5F744" w:rsidR="00D52777" w:rsidRPr="00C11310" w:rsidRDefault="00820102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268</w:t>
            </w:r>
          </w:p>
          <w:p w14:paraId="7B5034CF" w14:textId="77777777" w:rsidR="00D52777" w:rsidRPr="00C11310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6ECFF" w14:textId="3BE87E0C" w:rsidR="00D52777" w:rsidRPr="00C11310" w:rsidRDefault="00820102" w:rsidP="00E305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EDFF5" w14:textId="2736E684" w:rsidR="00D52777" w:rsidRPr="00C11310" w:rsidRDefault="003A3B75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A7B28"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2945E" w14:textId="7B87FD6C" w:rsidR="00D52777" w:rsidRPr="00C11310" w:rsidRDefault="003A3B75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2B63D" w14:textId="45BAB823" w:rsidR="00D52777" w:rsidRPr="00C11310" w:rsidRDefault="004A7B28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5FEB4" w14:textId="36A6D505" w:rsidR="00D52777" w:rsidRPr="00C11310" w:rsidRDefault="004A7B28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9103C" w14:textId="6F872791" w:rsidR="00D52777" w:rsidRPr="00C11310" w:rsidRDefault="004A7B28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0CDA0" w14:textId="54882FC9" w:rsidR="00D52777" w:rsidRPr="00C11310" w:rsidRDefault="000E753F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D4878" w14:textId="58114E3A" w:rsidR="00D52777" w:rsidRPr="00C11310" w:rsidRDefault="00A11C6C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1F929" w14:textId="6D945436" w:rsidR="00D52777" w:rsidRPr="00C11310" w:rsidRDefault="00A11C6C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0845F" w14:textId="42A9298A" w:rsidR="00D52777" w:rsidRPr="00C11310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2E856" w14:textId="6175C8D4" w:rsidR="00D52777" w:rsidRPr="00C11310" w:rsidRDefault="00A0786F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7EB14" w14:textId="740EBE07" w:rsidR="00D52777" w:rsidRPr="00C11310" w:rsidRDefault="001A71D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2552E" w14:textId="749CF96B" w:rsidR="00D52777" w:rsidRPr="00C11310" w:rsidRDefault="001A71D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31E1" w:rsidRPr="008E3D33" w14:paraId="375D6F03" w14:textId="77777777" w:rsidTr="009C31E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E686" w14:textId="77777777" w:rsidR="00F132FE" w:rsidRPr="008E3D33" w:rsidRDefault="00F132FE" w:rsidP="00F132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Materiale pe CC RM</w:t>
            </w:r>
          </w:p>
          <w:p w14:paraId="131E64D8" w14:textId="77777777" w:rsidR="00F132FE" w:rsidRPr="008E3D33" w:rsidRDefault="00F132FE" w:rsidP="00F132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(4,4d,5r)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74DC" w14:textId="7CBF3CF0" w:rsidR="00F132FE" w:rsidRPr="00C11310" w:rsidRDefault="00AA7770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2CCDA" w14:textId="04B37E0C" w:rsidR="00F132FE" w:rsidRPr="00C11310" w:rsidRDefault="00AA7770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251B2" w14:textId="5C30A5EA" w:rsidR="00F132FE" w:rsidRPr="00C11310" w:rsidRDefault="00AA7770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5106E" w14:textId="01B91F3E" w:rsidR="00F132FE" w:rsidRPr="00C11310" w:rsidRDefault="00AA7770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3FBB1" w14:textId="134D6D30" w:rsidR="00F132FE" w:rsidRPr="00C11310" w:rsidRDefault="00ED7B33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B83D2" w14:textId="27F37A31" w:rsidR="00F132FE" w:rsidRPr="00C11310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D1D48" w14:textId="0A91445E" w:rsidR="00F132FE" w:rsidRPr="00C11310" w:rsidRDefault="008E1473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90EB9" w14:textId="08F505F5" w:rsidR="00F132FE" w:rsidRPr="00C11310" w:rsidRDefault="008E1473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6B88F" w14:textId="56FBFA97" w:rsidR="00F132FE" w:rsidRPr="00C11310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30843" w14:textId="7B5EFE27" w:rsidR="00F132FE" w:rsidRPr="00C11310" w:rsidRDefault="008E1473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0C2AA" w14:textId="6BE191EC" w:rsidR="00F132FE" w:rsidRPr="00C11310" w:rsidRDefault="00E95F67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8C2D0" w14:textId="58422D42" w:rsidR="00F132FE" w:rsidRPr="00C11310" w:rsidRDefault="00E95F67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56,25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64AE0" w14:textId="77777777" w:rsidR="00F132FE" w:rsidRPr="00C11310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35EBF" w14:textId="1B504E80" w:rsidR="00F132FE" w:rsidRPr="00C11310" w:rsidRDefault="00932D44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6AA78" w14:textId="6EB74A6E" w:rsidR="00F132FE" w:rsidRPr="00C11310" w:rsidRDefault="0067728A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67257" w14:textId="77777777" w:rsidR="00F132FE" w:rsidRPr="00C11310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1E1" w:rsidRPr="008E3D33" w14:paraId="36A7AAAD" w14:textId="77777777" w:rsidTr="009C31E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2767" w14:textId="77777777" w:rsidR="00F132FE" w:rsidRPr="00751E66" w:rsidRDefault="00F132FE" w:rsidP="00F132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751E66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Altele</w:t>
            </w:r>
          </w:p>
          <w:p w14:paraId="64314AAB" w14:textId="77777777" w:rsidR="00F132FE" w:rsidRPr="00751E66" w:rsidRDefault="00F132FE" w:rsidP="00F132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751E66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(8,10,11,</w:t>
            </w:r>
          </w:p>
          <w:p w14:paraId="520A816D" w14:textId="77777777" w:rsidR="00F132FE" w:rsidRPr="00751E66" w:rsidRDefault="00F132FE" w:rsidP="00F132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751E66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12,13,14,</w:t>
            </w:r>
          </w:p>
          <w:p w14:paraId="78141460" w14:textId="77777777" w:rsidR="00F132FE" w:rsidRPr="00751E66" w:rsidRDefault="00F132FE" w:rsidP="00F132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751E66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15,16,17,</w:t>
            </w:r>
          </w:p>
          <w:p w14:paraId="4ACE1B31" w14:textId="355EA8A7" w:rsidR="00F132FE" w:rsidRPr="008E3D33" w:rsidRDefault="00F132FE" w:rsidP="00F132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751E66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18, 19,21ji, 21,28)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6152B" w14:textId="3F764FC2" w:rsidR="00F132FE" w:rsidRPr="00C11310" w:rsidRDefault="00AA7770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701D0" w14:textId="6CAFCD74" w:rsidR="00F132FE" w:rsidRPr="00C11310" w:rsidRDefault="00AA7770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13366" w14:textId="30D3AE42" w:rsidR="00F132FE" w:rsidRPr="00C11310" w:rsidRDefault="00AA7770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  <w:p w14:paraId="022D77AF" w14:textId="77777777" w:rsidR="00F132FE" w:rsidRPr="00C11310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53670" w14:textId="5F68C215" w:rsidR="00F132FE" w:rsidRPr="00C11310" w:rsidRDefault="00AA7770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63391" w14:textId="5A15D04C" w:rsidR="00F132FE" w:rsidRPr="00C11310" w:rsidRDefault="00ED7B33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51A17" w14:textId="1E91015E" w:rsidR="00F132FE" w:rsidRPr="00C11310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6CB15" w14:textId="714FEAB3" w:rsidR="00F132FE" w:rsidRPr="00C11310" w:rsidRDefault="00ED7B33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9BF97" w14:textId="5EA23FB7" w:rsidR="00F132FE" w:rsidRPr="00C11310" w:rsidRDefault="00ED7B33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7F153" w14:textId="77DFD5CF" w:rsidR="00F132FE" w:rsidRPr="00C11310" w:rsidRDefault="002E085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1E573" w14:textId="7EF5896D" w:rsidR="00F132FE" w:rsidRPr="00C11310" w:rsidRDefault="00ED7B33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C66FC" w14:textId="76A00404" w:rsidR="00F132FE" w:rsidRPr="00C11310" w:rsidRDefault="00E95F67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7B547" w14:textId="67DE7BAC" w:rsidR="00F132FE" w:rsidRPr="00C11310" w:rsidRDefault="00E95F67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23,68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235A5" w14:textId="77777777" w:rsidR="00F132FE" w:rsidRPr="00C11310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0AE0B" w14:textId="5C7AFEEF" w:rsidR="00F132FE" w:rsidRPr="00C11310" w:rsidRDefault="008E1473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1B132" w14:textId="21163C35" w:rsidR="00F132FE" w:rsidRPr="00C11310" w:rsidRDefault="008E1473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76C6E" w14:textId="6D108901" w:rsidR="00F132FE" w:rsidRPr="00C11310" w:rsidRDefault="008E1473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31E1" w:rsidRPr="008E3D33" w14:paraId="35122EC8" w14:textId="77777777" w:rsidTr="009C31E1">
        <w:trPr>
          <w:trHeight w:val="4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3A55" w14:textId="77777777" w:rsidR="00F132FE" w:rsidRPr="008E3D33" w:rsidRDefault="00F132FE" w:rsidP="00F132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8F3E" w14:textId="76EFB7E8" w:rsidR="00F132FE" w:rsidRPr="00C11310" w:rsidRDefault="006310D0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187D" w14:textId="06D89E0C" w:rsidR="00F132FE" w:rsidRPr="00C11310" w:rsidRDefault="006310D0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4E12" w14:textId="507B4128" w:rsidR="00F132FE" w:rsidRPr="00C11310" w:rsidRDefault="006310D0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1446</w:t>
            </w:r>
          </w:p>
          <w:p w14:paraId="7B1CC240" w14:textId="7DDD7DE3" w:rsidR="00F132FE" w:rsidRPr="00C11310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ro-RO" w:eastAsia="ru-RU"/>
              </w:rPr>
            </w:pPr>
          </w:p>
          <w:p w14:paraId="19550B76" w14:textId="77777777" w:rsidR="00F132FE" w:rsidRPr="00C11310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56B3B" w14:textId="51367E79" w:rsidR="00F132FE" w:rsidRPr="00C11310" w:rsidRDefault="006310D0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FAD91" w14:textId="57B1D501" w:rsidR="00F132FE" w:rsidRPr="00C11310" w:rsidRDefault="001A71D7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28CB0" w14:textId="02E45B21" w:rsidR="00F132FE" w:rsidRPr="00C11310" w:rsidRDefault="001A71D7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BFCD3" w14:textId="63093D06" w:rsidR="00F132FE" w:rsidRPr="00C11310" w:rsidRDefault="00CC1BE3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F1007" w14:textId="1DAEC7C8" w:rsidR="00F132FE" w:rsidRPr="00C11310" w:rsidRDefault="00CC1BE3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6D388" w14:textId="22E01B41" w:rsidR="00F132FE" w:rsidRPr="00C11310" w:rsidRDefault="00CC1BE3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DCCF8" w14:textId="328E7BA4" w:rsidR="00F132FE" w:rsidRPr="00C11310" w:rsidRDefault="00CC1BE3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D0149" w14:textId="57F26311" w:rsidR="00F132FE" w:rsidRPr="00C11310" w:rsidRDefault="00237A0A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73A65" w14:textId="39318A9A" w:rsidR="00F132FE" w:rsidRPr="00C11310" w:rsidRDefault="00237A0A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31,75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7E552" w14:textId="77777777" w:rsidR="00F132FE" w:rsidRPr="00C11310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55035" w14:textId="49291F5B" w:rsidR="00F132FE" w:rsidRPr="00C11310" w:rsidRDefault="00CC1BE3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2DDCA" w14:textId="356716F8" w:rsidR="00F132FE" w:rsidRPr="00C11310" w:rsidRDefault="00012F64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374BC" w14:textId="77777777" w:rsidR="00F132FE" w:rsidRPr="00C11310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14:paraId="15998A5F" w14:textId="77777777" w:rsidR="00D52777" w:rsidRPr="000E2A6A" w:rsidRDefault="00D52777" w:rsidP="00D52777">
      <w:pPr>
        <w:spacing w:line="240" w:lineRule="exact"/>
        <w:rPr>
          <w:rFonts w:eastAsia="Times New Roman" w:cs="Times New Roman"/>
          <w:b/>
          <w:sz w:val="32"/>
          <w:szCs w:val="32"/>
          <w:lang w:eastAsia="ru-RU"/>
        </w:rPr>
      </w:pPr>
    </w:p>
    <w:p w14:paraId="0656AACD" w14:textId="3DE23AB7" w:rsidR="00CD767A" w:rsidRPr="002F34E6" w:rsidRDefault="00CD767A" w:rsidP="00CD767A">
      <w:pPr>
        <w:ind w:firstLine="567"/>
        <w:jc w:val="both"/>
        <w:rPr>
          <w:b/>
          <w:sz w:val="18"/>
          <w:szCs w:val="18"/>
          <w:lang w:val="en-US"/>
        </w:rPr>
      </w:pPr>
      <w:r w:rsidRPr="002F34E6">
        <w:rPr>
          <w:b/>
          <w:sz w:val="18"/>
          <w:szCs w:val="18"/>
          <w:vertAlign w:val="superscript"/>
          <w:lang w:val="en-US"/>
        </w:rPr>
        <w:t>1</w:t>
      </w:r>
      <w:r w:rsidRPr="001B2092">
        <w:rPr>
          <w:b/>
          <w:sz w:val="18"/>
          <w:szCs w:val="18"/>
          <w:lang w:val="ro-RO"/>
        </w:rPr>
        <w:t>-</w:t>
      </w:r>
      <w:r w:rsidR="002F34E6" w:rsidRPr="002F34E6">
        <w:rPr>
          <w:lang w:val="en-US"/>
        </w:rPr>
        <w:t xml:space="preserve"> </w:t>
      </w:r>
      <w:proofErr w:type="spellStart"/>
      <w:r w:rsidR="002F34E6" w:rsidRPr="002F34E6">
        <w:rPr>
          <w:bCs/>
          <w:sz w:val="18"/>
          <w:szCs w:val="18"/>
          <w:lang w:val="en-US"/>
        </w:rPr>
        <w:t>transmise</w:t>
      </w:r>
      <w:proofErr w:type="spellEnd"/>
      <w:r w:rsidR="002F34E6" w:rsidRPr="002F34E6">
        <w:rPr>
          <w:bCs/>
          <w:sz w:val="18"/>
          <w:szCs w:val="18"/>
          <w:lang w:val="en-US"/>
        </w:rPr>
        <w:t xml:space="preserve"> de la </w:t>
      </w:r>
      <w:proofErr w:type="spellStart"/>
      <w:r w:rsidR="002F34E6" w:rsidRPr="002F34E6">
        <w:rPr>
          <w:bCs/>
          <w:sz w:val="18"/>
          <w:szCs w:val="18"/>
          <w:lang w:val="en-US"/>
        </w:rPr>
        <w:t>judecătorul</w:t>
      </w:r>
      <w:proofErr w:type="spellEnd"/>
      <w:r w:rsidR="002F34E6" w:rsidRPr="002F34E6">
        <w:rPr>
          <w:bCs/>
          <w:sz w:val="18"/>
          <w:szCs w:val="18"/>
          <w:lang w:val="en-US"/>
        </w:rPr>
        <w:t xml:space="preserve"> Lazareva N.S.</w:t>
      </w:r>
    </w:p>
    <w:p w14:paraId="71F3557C" w14:textId="77777777" w:rsidR="00D52777" w:rsidRPr="002F34E6" w:rsidRDefault="00D52777" w:rsidP="00612015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7AB4AB50" w14:textId="77777777" w:rsidR="00A032BB" w:rsidRPr="002F34E6" w:rsidRDefault="00A032BB" w:rsidP="00E60BDD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54C27EF0" w14:textId="448C9022" w:rsidR="00D52777" w:rsidRPr="002F34E6" w:rsidRDefault="00D52777" w:rsidP="00E60BDD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1A1BD2BD" w14:textId="77777777" w:rsidR="00765F81" w:rsidRDefault="00765F81" w:rsidP="002C113C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7FA07661" w14:textId="77777777" w:rsidR="00765F81" w:rsidRDefault="00765F81" w:rsidP="002C113C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0219829F" w14:textId="77777777" w:rsidR="00765F81" w:rsidRDefault="00765F81" w:rsidP="002C113C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2A39426" w14:textId="77777777" w:rsidR="00765F81" w:rsidRDefault="00765F81" w:rsidP="002C113C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76F2BB14" w14:textId="77777777" w:rsidR="00765F81" w:rsidRDefault="00765F81" w:rsidP="002C113C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286419A3" w14:textId="77777777" w:rsidR="00765F81" w:rsidRDefault="00765F81" w:rsidP="002C113C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0D833D79" w14:textId="77777777" w:rsidR="00765F81" w:rsidRDefault="00765F81" w:rsidP="002C113C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4D67896E" w14:textId="77777777" w:rsidR="00024980" w:rsidRDefault="00024980" w:rsidP="002C113C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36891D80" w14:textId="7E1D8440" w:rsidR="002C113C" w:rsidRPr="001A01AF" w:rsidRDefault="002C113C" w:rsidP="002C113C">
      <w:pPr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1A01AF">
        <w:rPr>
          <w:rFonts w:eastAsia="Times New Roman" w:cs="Times New Roman"/>
          <w:b/>
          <w:szCs w:val="28"/>
          <w:lang w:val="ro-RO" w:eastAsia="ru-RU"/>
        </w:rPr>
        <w:t>N O T A      I N F O R M A T I VĂ</w:t>
      </w:r>
    </w:p>
    <w:p w14:paraId="50BE1779" w14:textId="50821D70" w:rsidR="00765F81" w:rsidRPr="00024980" w:rsidRDefault="002C113C" w:rsidP="002C113C">
      <w:pPr>
        <w:jc w:val="center"/>
        <w:rPr>
          <w:rFonts w:eastAsia="Times New Roman" w:cs="Times New Roman"/>
          <w:szCs w:val="28"/>
          <w:lang w:val="en-US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 xml:space="preserve">despre  calitatea examinării dosarelor pe </w:t>
      </w:r>
      <w:r w:rsidRPr="00F04CC2">
        <w:rPr>
          <w:rFonts w:eastAsia="Times New Roman" w:cs="Times New Roman"/>
          <w:szCs w:val="28"/>
          <w:lang w:val="ro-RO" w:eastAsia="ru-RU"/>
        </w:rPr>
        <w:t xml:space="preserve">perioada </w:t>
      </w:r>
      <w:r w:rsidRPr="00285C7A">
        <w:rPr>
          <w:rFonts w:eastAsia="Times New Roman" w:cs="Times New Roman"/>
          <w:szCs w:val="28"/>
          <w:lang w:val="en-US" w:eastAsia="ru-RU"/>
        </w:rPr>
        <w:t>01</w:t>
      </w:r>
      <w:r w:rsidRPr="00F04CC2">
        <w:rPr>
          <w:rFonts w:eastAsia="Times New Roman" w:cs="Times New Roman"/>
          <w:szCs w:val="28"/>
          <w:lang w:val="ro-RO" w:eastAsia="ru-RU"/>
        </w:rPr>
        <w:t>.</w:t>
      </w:r>
      <w:r w:rsidRPr="00285C7A">
        <w:rPr>
          <w:rFonts w:eastAsia="Times New Roman" w:cs="Times New Roman"/>
          <w:szCs w:val="28"/>
          <w:lang w:val="en-US" w:eastAsia="ru-RU"/>
        </w:rPr>
        <w:t>01</w:t>
      </w:r>
      <w:r w:rsidRPr="00F04CC2">
        <w:rPr>
          <w:rFonts w:eastAsia="Times New Roman" w:cs="Times New Roman"/>
          <w:szCs w:val="28"/>
          <w:lang w:val="ro-RO" w:eastAsia="ru-RU"/>
        </w:rPr>
        <w:t>.20</w:t>
      </w:r>
      <w:r w:rsidRPr="00285C7A">
        <w:rPr>
          <w:rFonts w:eastAsia="Times New Roman" w:cs="Times New Roman"/>
          <w:szCs w:val="28"/>
          <w:lang w:val="en-US" w:eastAsia="ru-RU"/>
        </w:rPr>
        <w:t>2</w:t>
      </w:r>
      <w:r w:rsidR="00024980" w:rsidRPr="00024980">
        <w:rPr>
          <w:rFonts w:eastAsia="Times New Roman" w:cs="Times New Roman"/>
          <w:szCs w:val="28"/>
          <w:lang w:val="en-US" w:eastAsia="ru-RU"/>
        </w:rPr>
        <w:t>2</w:t>
      </w:r>
      <w:r w:rsidRPr="00F04CC2">
        <w:rPr>
          <w:rFonts w:eastAsia="Times New Roman" w:cs="Times New Roman"/>
          <w:szCs w:val="28"/>
          <w:lang w:val="ro-RO" w:eastAsia="ru-RU"/>
        </w:rPr>
        <w:t>-</w:t>
      </w:r>
      <w:r w:rsidRPr="00BA1104">
        <w:rPr>
          <w:rFonts w:eastAsia="Times New Roman" w:cs="Times New Roman"/>
          <w:szCs w:val="28"/>
          <w:lang w:val="en-US" w:eastAsia="ru-RU"/>
        </w:rPr>
        <w:t>31</w:t>
      </w:r>
      <w:r>
        <w:rPr>
          <w:rFonts w:eastAsia="Times New Roman" w:cs="Times New Roman"/>
          <w:szCs w:val="28"/>
          <w:lang w:val="en-US" w:eastAsia="ru-RU"/>
        </w:rPr>
        <w:t>.</w:t>
      </w:r>
      <w:r w:rsidRPr="00BA1104">
        <w:rPr>
          <w:rFonts w:eastAsia="Times New Roman" w:cs="Times New Roman"/>
          <w:szCs w:val="28"/>
          <w:lang w:val="en-US" w:eastAsia="ru-RU"/>
        </w:rPr>
        <w:t>12</w:t>
      </w:r>
      <w:r w:rsidRPr="001A01AF">
        <w:rPr>
          <w:rFonts w:eastAsia="Times New Roman" w:cs="Times New Roman"/>
          <w:szCs w:val="28"/>
          <w:lang w:val="ro-RO" w:eastAsia="ru-RU"/>
        </w:rPr>
        <w:t>.20</w:t>
      </w:r>
      <w:r w:rsidRPr="00285C7A">
        <w:rPr>
          <w:rFonts w:eastAsia="Times New Roman" w:cs="Times New Roman"/>
          <w:szCs w:val="28"/>
          <w:lang w:val="en-US" w:eastAsia="ru-RU"/>
        </w:rPr>
        <w:t>2</w:t>
      </w:r>
      <w:r w:rsidR="00024980" w:rsidRPr="00024980">
        <w:rPr>
          <w:rFonts w:eastAsia="Times New Roman" w:cs="Times New Roman"/>
          <w:szCs w:val="28"/>
          <w:lang w:val="en-US" w:eastAsia="ru-RU"/>
        </w:rPr>
        <w:t>2</w:t>
      </w:r>
    </w:p>
    <w:p w14:paraId="453D8294" w14:textId="63C47D91" w:rsidR="002C113C" w:rsidRDefault="002C113C" w:rsidP="002C113C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  <w:r w:rsidRPr="00285C7A">
        <w:rPr>
          <w:rFonts w:eastAsia="Times New Roman" w:cs="Times New Roman"/>
          <w:szCs w:val="28"/>
          <w:lang w:val="en-US" w:eastAsia="ru-RU"/>
        </w:rPr>
        <w:t xml:space="preserve"> </w:t>
      </w:r>
      <w:r w:rsidRPr="001A01AF">
        <w:rPr>
          <w:rFonts w:eastAsia="Times New Roman" w:cs="Times New Roman"/>
          <w:szCs w:val="28"/>
          <w:lang w:val="ro-RO" w:eastAsia="ru-RU"/>
        </w:rPr>
        <w:t xml:space="preserve">a judecătorului judecătoriei Comrat </w:t>
      </w:r>
      <w:r w:rsidRPr="001A01AF">
        <w:rPr>
          <w:rFonts w:eastAsia="Times New Roman" w:cs="Times New Roman"/>
          <w:b/>
          <w:szCs w:val="28"/>
          <w:u w:val="single"/>
          <w:lang w:val="ro-RO" w:eastAsia="ru-RU"/>
        </w:rPr>
        <w:t>Sediul Central</w:t>
      </w:r>
    </w:p>
    <w:p w14:paraId="0411FDF8" w14:textId="77777777" w:rsidR="00C11226" w:rsidRPr="001A01AF" w:rsidRDefault="00C11226" w:rsidP="002C113C">
      <w:pPr>
        <w:jc w:val="center"/>
        <w:rPr>
          <w:rFonts w:eastAsia="Times New Roman" w:cs="Times New Roman"/>
          <w:szCs w:val="28"/>
          <w:lang w:val="ro-RO" w:eastAsia="ru-RU"/>
        </w:rPr>
      </w:pPr>
    </w:p>
    <w:p w14:paraId="63C741C1" w14:textId="12F8BB95" w:rsidR="002C113C" w:rsidRPr="00761E27" w:rsidRDefault="002C113C" w:rsidP="002C113C">
      <w:pPr>
        <w:jc w:val="center"/>
        <w:rPr>
          <w:rFonts w:eastAsia="Times New Roman" w:cs="Times New Roman"/>
          <w:b/>
          <w:szCs w:val="28"/>
          <w:u w:val="single"/>
          <w:lang w:val="en-US" w:eastAsia="ru-RU"/>
        </w:rPr>
      </w:pP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>do</w:t>
      </w:r>
      <w:r w:rsidR="005A695D">
        <w:rPr>
          <w:rFonts w:eastAsia="Times New Roman" w:cs="Times New Roman"/>
          <w:b/>
          <w:szCs w:val="28"/>
          <w:u w:val="single"/>
          <w:lang w:val="ro-MD" w:eastAsia="ru-RU"/>
        </w:rPr>
        <w:t>a</w:t>
      </w: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>mn</w:t>
      </w:r>
      <w:r w:rsidR="005A695D">
        <w:rPr>
          <w:rFonts w:eastAsia="Times New Roman" w:cs="Times New Roman"/>
          <w:b/>
          <w:szCs w:val="28"/>
          <w:u w:val="single"/>
          <w:lang w:val="ro-RO" w:eastAsia="ru-RU"/>
        </w:rPr>
        <w:t>e</w:t>
      </w: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 xml:space="preserve">i </w:t>
      </w:r>
      <w:bookmarkStart w:id="17" w:name="_Hlk93496454"/>
      <w:r>
        <w:rPr>
          <w:rFonts w:eastAsia="Times New Roman" w:cs="Times New Roman"/>
          <w:b/>
          <w:szCs w:val="28"/>
          <w:u w:val="single"/>
          <w:lang w:val="ro-RO" w:eastAsia="ru-RU"/>
        </w:rPr>
        <w:t>MARIANNA HANGANU</w:t>
      </w: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 xml:space="preserve"> </w:t>
      </w:r>
    </w:p>
    <w:bookmarkEnd w:id="17"/>
    <w:p w14:paraId="6E3268B8" w14:textId="77777777" w:rsidR="002C113C" w:rsidRPr="001A01AF" w:rsidRDefault="002C113C" w:rsidP="002C113C">
      <w:pPr>
        <w:jc w:val="both"/>
        <w:rPr>
          <w:rFonts w:eastAsia="Times New Roman" w:cs="Times New Roman"/>
          <w:szCs w:val="28"/>
          <w:lang w:val="en-US"/>
        </w:rPr>
      </w:pPr>
    </w:p>
    <w:p w14:paraId="2932E620" w14:textId="3AB3BE4B" w:rsidR="00BE040F" w:rsidRPr="00533DE8" w:rsidRDefault="00BE040F" w:rsidP="00BE040F">
      <w:pPr>
        <w:ind w:firstLine="567"/>
        <w:jc w:val="both"/>
        <w:rPr>
          <w:rFonts w:eastAsia="Calibri" w:cs="Times New Roman"/>
          <w:szCs w:val="28"/>
          <w:lang w:val="ro-RO"/>
        </w:rPr>
      </w:pPr>
      <w:bookmarkStart w:id="18" w:name="_Hlk126248838"/>
      <w:r w:rsidRPr="001A01AF">
        <w:rPr>
          <w:rFonts w:eastAsia="Times New Roman" w:cs="Times New Roman"/>
          <w:szCs w:val="28"/>
          <w:lang w:val="ro-RO" w:eastAsia="ru-RU"/>
        </w:rPr>
        <w:t>Pentru data de 01</w:t>
      </w:r>
      <w:r>
        <w:rPr>
          <w:rFonts w:eastAsia="Times New Roman" w:cs="Times New Roman"/>
          <w:szCs w:val="28"/>
          <w:lang w:val="ro-RO" w:eastAsia="ru-RU"/>
        </w:rPr>
        <w:t xml:space="preserve"> ianuarie</w:t>
      </w:r>
      <w:r w:rsidRPr="001A01AF">
        <w:rPr>
          <w:rFonts w:eastAsia="Times New Roman" w:cs="Times New Roman"/>
          <w:szCs w:val="28"/>
          <w:lang w:val="ro-RO" w:eastAsia="ru-RU"/>
        </w:rPr>
        <w:t xml:space="preserve"> 20</w:t>
      </w:r>
      <w:r>
        <w:rPr>
          <w:rFonts w:eastAsia="Times New Roman" w:cs="Times New Roman"/>
          <w:szCs w:val="28"/>
          <w:lang w:val="ro-RO" w:eastAsia="ru-RU"/>
        </w:rPr>
        <w:t>2</w:t>
      </w:r>
      <w:r w:rsidR="00024980" w:rsidRPr="00024980">
        <w:rPr>
          <w:rFonts w:eastAsia="Times New Roman" w:cs="Times New Roman"/>
          <w:szCs w:val="28"/>
          <w:lang w:val="en-US" w:eastAsia="ru-RU"/>
        </w:rPr>
        <w:t>2</w:t>
      </w:r>
      <w:r w:rsidRPr="001A01AF">
        <w:rPr>
          <w:rFonts w:eastAsia="Times New Roman" w:cs="Times New Roman"/>
          <w:szCs w:val="28"/>
          <w:lang w:val="ro-RO" w:eastAsia="ru-RU"/>
        </w:rPr>
        <w:t xml:space="preserve"> restanța dosarelor în </w:t>
      </w:r>
      <w:r w:rsidRPr="00533DE8">
        <w:rPr>
          <w:rFonts w:eastAsia="Calibri" w:cs="Times New Roman"/>
          <w:szCs w:val="28"/>
          <w:lang w:val="ro-RO"/>
        </w:rPr>
        <w:t xml:space="preserve">judecătorului </w:t>
      </w:r>
      <w:r w:rsidRPr="00BE040F">
        <w:rPr>
          <w:lang w:val="ro-RO"/>
        </w:rPr>
        <w:t xml:space="preserve">Marianna Hanganu </w:t>
      </w:r>
      <w:r w:rsidRPr="00533DE8">
        <w:rPr>
          <w:rFonts w:eastAsia="Times New Roman" w:cs="Times New Roman"/>
          <w:szCs w:val="28"/>
          <w:lang w:val="ro-RO" w:eastAsia="ru-RU"/>
        </w:rPr>
        <w:t>a constituit</w:t>
      </w:r>
      <w:r w:rsidRPr="00533DE8">
        <w:rPr>
          <w:rFonts w:eastAsia="Calibri" w:cs="Times New Roman"/>
          <w:szCs w:val="28"/>
          <w:lang w:val="ro-RO"/>
        </w:rPr>
        <w:t xml:space="preserve"> total</w:t>
      </w:r>
      <w:r w:rsidRPr="00533DE8">
        <w:rPr>
          <w:rFonts w:eastAsia="Calibri" w:cs="Times New Roman"/>
          <w:b/>
          <w:szCs w:val="28"/>
          <w:lang w:val="ro-RO"/>
        </w:rPr>
        <w:t xml:space="preserve"> </w:t>
      </w:r>
      <w:r w:rsidR="00602501" w:rsidRPr="00602501">
        <w:rPr>
          <w:rFonts w:eastAsia="Calibri" w:cs="Times New Roman"/>
          <w:b/>
          <w:szCs w:val="28"/>
          <w:lang w:val="en-US"/>
        </w:rPr>
        <w:t>399</w:t>
      </w:r>
      <w:r w:rsidRPr="00533DE8">
        <w:rPr>
          <w:rFonts w:eastAsia="Calibri" w:cs="Times New Roman"/>
          <w:szCs w:val="28"/>
          <w:lang w:val="ro-RO"/>
        </w:rPr>
        <w:t xml:space="preserve"> dosare: </w:t>
      </w:r>
    </w:p>
    <w:p w14:paraId="20B31D83" w14:textId="46CE35F6" w:rsidR="00BE040F" w:rsidRPr="00533DE8" w:rsidRDefault="00BE040F" w:rsidP="00BE040F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ro-RO"/>
        </w:rPr>
        <w:t xml:space="preserve">                                          </w:t>
      </w:r>
      <w:r w:rsidRPr="00533DE8">
        <w:rPr>
          <w:rFonts w:eastAsia="Calibri" w:cs="Times New Roman"/>
          <w:szCs w:val="28"/>
          <w:lang w:val="en-US"/>
        </w:rPr>
        <w:t xml:space="preserve">- </w:t>
      </w:r>
      <w:r w:rsidR="00602501" w:rsidRPr="00602501">
        <w:rPr>
          <w:rFonts w:eastAsia="Calibri" w:cs="Times New Roman"/>
          <w:b/>
          <w:szCs w:val="28"/>
          <w:lang w:val="en-US"/>
        </w:rPr>
        <w:t>74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penale</w:t>
      </w:r>
      <w:r w:rsidRPr="00533DE8">
        <w:rPr>
          <w:szCs w:val="28"/>
          <w:lang w:val="en-US"/>
        </w:rPr>
        <w:t>;</w:t>
      </w:r>
    </w:p>
    <w:p w14:paraId="127FF3CC" w14:textId="090B5317" w:rsidR="00BE040F" w:rsidRPr="00533DE8" w:rsidRDefault="00BE040F" w:rsidP="00BE040F">
      <w:pPr>
        <w:jc w:val="both"/>
        <w:rPr>
          <w:rFonts w:eastAsia="Calibri" w:cs="Times New Roman"/>
          <w:color w:val="FF0000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602501" w:rsidRPr="00602501">
        <w:rPr>
          <w:rFonts w:eastAsia="Calibri" w:cs="Times New Roman"/>
          <w:b/>
          <w:szCs w:val="28"/>
          <w:lang w:val="en-US"/>
        </w:rPr>
        <w:t>297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szCs w:val="28"/>
          <w:lang w:val="en-US"/>
        </w:rPr>
        <w:t>;</w:t>
      </w:r>
    </w:p>
    <w:p w14:paraId="329F6984" w14:textId="5D1D11F4" w:rsidR="00BE040F" w:rsidRDefault="00BE040F" w:rsidP="00CB1186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602501" w:rsidRPr="00602501">
        <w:rPr>
          <w:rFonts w:eastAsia="Calibri" w:cs="Times New Roman"/>
          <w:b/>
          <w:szCs w:val="28"/>
          <w:lang w:val="en-US"/>
        </w:rPr>
        <w:t>25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="00CB1186" w:rsidRPr="00CB1186">
        <w:rPr>
          <w:rFonts w:eastAsia="Calibri" w:cs="Times New Roman"/>
          <w:szCs w:val="28"/>
          <w:lang w:val="en-US"/>
        </w:rPr>
        <w:t>.</w:t>
      </w:r>
    </w:p>
    <w:p w14:paraId="69BAE148" w14:textId="53621F50" w:rsidR="00602501" w:rsidRPr="0001534D" w:rsidRDefault="00602501" w:rsidP="00602501">
      <w:pPr>
        <w:jc w:val="both"/>
        <w:rPr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             </w:t>
      </w:r>
      <w:r w:rsidRPr="0001534D">
        <w:rPr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 xml:space="preserve">- </w:t>
      </w:r>
      <w:r w:rsidRPr="00602501">
        <w:rPr>
          <w:rFonts w:eastAsia="Calibri" w:cs="Times New Roman"/>
          <w:b/>
          <w:szCs w:val="28"/>
          <w:lang w:val="en-US"/>
        </w:rPr>
        <w:t>3</w:t>
      </w:r>
      <w:r w:rsidRPr="0001534D">
        <w:rPr>
          <w:rFonts w:eastAsia="Calibri" w:cs="Times New Roman"/>
          <w:b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>alte dosare</w:t>
      </w:r>
    </w:p>
    <w:p w14:paraId="3F469F93" w14:textId="77777777" w:rsidR="00602501" w:rsidRPr="00CB1186" w:rsidRDefault="00602501" w:rsidP="00CB1186">
      <w:pPr>
        <w:jc w:val="both"/>
        <w:rPr>
          <w:rFonts w:eastAsia="Calibri" w:cs="Times New Roman"/>
          <w:szCs w:val="28"/>
          <w:lang w:val="en-US"/>
        </w:rPr>
      </w:pPr>
    </w:p>
    <w:p w14:paraId="578AC9D9" w14:textId="5AE9145C" w:rsidR="002C113C" w:rsidRPr="0001534D" w:rsidRDefault="002C113C" w:rsidP="002C113C">
      <w:pPr>
        <w:ind w:firstLine="567"/>
        <w:jc w:val="both"/>
        <w:rPr>
          <w:rFonts w:eastAsia="Calibri" w:cs="Times New Roman"/>
          <w:szCs w:val="28"/>
          <w:lang w:val="en-US"/>
        </w:rPr>
      </w:pPr>
      <w:proofErr w:type="spellStart"/>
      <w:r w:rsidRPr="000E7813">
        <w:rPr>
          <w:rFonts w:eastAsia="Calibri" w:cs="Times New Roman"/>
          <w:szCs w:val="28"/>
          <w:lang w:val="en-US"/>
        </w:rPr>
        <w:t>În</w:t>
      </w:r>
      <w:proofErr w:type="spellEnd"/>
      <w:r w:rsidRPr="000E7813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0E7813">
        <w:rPr>
          <w:rFonts w:eastAsia="Calibri" w:cs="Times New Roman"/>
          <w:szCs w:val="28"/>
          <w:lang w:val="en-US"/>
        </w:rPr>
        <w:t>perioada</w:t>
      </w:r>
      <w:proofErr w:type="spellEnd"/>
      <w:r w:rsidRPr="000E7813">
        <w:rPr>
          <w:rFonts w:eastAsia="Calibri" w:cs="Times New Roman"/>
          <w:szCs w:val="28"/>
          <w:lang w:val="en-US"/>
        </w:rPr>
        <w:t xml:space="preserve"> din </w:t>
      </w:r>
      <w:r w:rsidRPr="0001534D">
        <w:rPr>
          <w:rFonts w:eastAsia="Calibri" w:cs="Times New Roman"/>
          <w:szCs w:val="28"/>
          <w:lang w:val="en-US"/>
        </w:rPr>
        <w:t>01.01.202</w:t>
      </w:r>
      <w:r w:rsidR="00602501" w:rsidRPr="00602501">
        <w:rPr>
          <w:rFonts w:eastAsia="Calibri" w:cs="Times New Roman"/>
          <w:szCs w:val="28"/>
          <w:lang w:val="en-US"/>
        </w:rPr>
        <w:t>2</w:t>
      </w:r>
      <w:r w:rsidRPr="0001534D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01534D">
        <w:rPr>
          <w:rFonts w:eastAsia="Calibri" w:cs="Times New Roman"/>
          <w:szCs w:val="28"/>
          <w:lang w:val="en-US"/>
        </w:rPr>
        <w:t>și</w:t>
      </w:r>
      <w:proofErr w:type="spellEnd"/>
      <w:r w:rsidRPr="0001534D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01534D">
        <w:rPr>
          <w:rFonts w:eastAsia="Calibri" w:cs="Times New Roman"/>
          <w:szCs w:val="28"/>
          <w:lang w:val="en-US"/>
        </w:rPr>
        <w:t>pînă</w:t>
      </w:r>
      <w:proofErr w:type="spellEnd"/>
      <w:r w:rsidRPr="0001534D">
        <w:rPr>
          <w:rFonts w:eastAsia="Calibri" w:cs="Times New Roman"/>
          <w:szCs w:val="28"/>
          <w:lang w:val="en-US"/>
        </w:rPr>
        <w:t xml:space="preserve"> 31.12.202</w:t>
      </w:r>
      <w:r w:rsidR="00602501" w:rsidRPr="00602501">
        <w:rPr>
          <w:rFonts w:eastAsia="Calibri" w:cs="Times New Roman"/>
          <w:szCs w:val="28"/>
          <w:lang w:val="en-US"/>
        </w:rPr>
        <w:t>2</w:t>
      </w:r>
      <w:r w:rsidRPr="0001534D">
        <w:rPr>
          <w:rFonts w:eastAsia="Calibri" w:cs="Times New Roman"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 xml:space="preserve">în procedura </w:t>
      </w:r>
      <w:proofErr w:type="spellStart"/>
      <w:r w:rsidRPr="0001534D">
        <w:rPr>
          <w:rFonts w:eastAsia="Calibri" w:cs="Times New Roman"/>
          <w:szCs w:val="28"/>
          <w:lang w:val="en-US"/>
        </w:rPr>
        <w:t>judecătorului</w:t>
      </w:r>
      <w:proofErr w:type="spellEnd"/>
      <w:r w:rsidRPr="0001534D">
        <w:rPr>
          <w:rFonts w:eastAsia="Calibri" w:cs="Times New Roman"/>
          <w:szCs w:val="28"/>
          <w:lang w:val="en-US"/>
        </w:rPr>
        <w:t xml:space="preserve"> </w:t>
      </w:r>
      <w:r w:rsidR="00CB1186" w:rsidRPr="0001534D">
        <w:rPr>
          <w:rFonts w:eastAsia="Times New Roman" w:cs="Times New Roman"/>
          <w:szCs w:val="28"/>
          <w:lang w:val="en-US"/>
        </w:rPr>
        <w:t>Marianna Hanganu</w:t>
      </w:r>
      <w:r w:rsidRPr="0001534D">
        <w:rPr>
          <w:rFonts w:eastAsia="Times New Roman" w:cs="Times New Roman"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en-US"/>
        </w:rPr>
        <w:t>total</w:t>
      </w:r>
      <w:r w:rsidRPr="0001534D">
        <w:rPr>
          <w:rFonts w:eastAsia="Times New Roman" w:cs="Times New Roman"/>
          <w:szCs w:val="28"/>
          <w:lang w:val="en-US"/>
        </w:rPr>
        <w:t xml:space="preserve"> se </w:t>
      </w:r>
      <w:proofErr w:type="spellStart"/>
      <w:r w:rsidRPr="0001534D">
        <w:rPr>
          <w:rFonts w:eastAsia="Times New Roman" w:cs="Times New Roman"/>
          <w:szCs w:val="28"/>
          <w:lang w:val="en-US"/>
        </w:rPr>
        <w:t>află</w:t>
      </w:r>
      <w:proofErr w:type="spellEnd"/>
      <w:r w:rsidRPr="0001534D">
        <w:rPr>
          <w:rFonts w:eastAsia="Times New Roman" w:cs="Times New Roman"/>
          <w:szCs w:val="28"/>
          <w:lang w:val="en-US"/>
        </w:rPr>
        <w:t xml:space="preserve"> </w:t>
      </w:r>
      <w:r w:rsidR="00391F31" w:rsidRPr="00391F31">
        <w:rPr>
          <w:rFonts w:eastAsia="Times New Roman" w:cs="Times New Roman"/>
          <w:b/>
          <w:szCs w:val="28"/>
          <w:lang w:val="en-US"/>
        </w:rPr>
        <w:t>943</w:t>
      </w:r>
      <w:r w:rsidRPr="0001534D">
        <w:rPr>
          <w:rFonts w:eastAsia="Times New Roman" w:cs="Times New Roman"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>dosare</w:t>
      </w:r>
      <w:r w:rsidRPr="0001534D">
        <w:rPr>
          <w:rFonts w:eastAsia="Calibri" w:cs="Times New Roman"/>
          <w:szCs w:val="28"/>
          <w:lang w:val="en-US"/>
        </w:rPr>
        <w:t xml:space="preserve">: </w:t>
      </w:r>
    </w:p>
    <w:p w14:paraId="2872388F" w14:textId="77777777" w:rsidR="00765F81" w:rsidRDefault="002C113C" w:rsidP="002C113C">
      <w:pPr>
        <w:jc w:val="both"/>
        <w:rPr>
          <w:rFonts w:eastAsia="Calibri" w:cs="Times New Roman"/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            </w:t>
      </w:r>
    </w:p>
    <w:bookmarkEnd w:id="18"/>
    <w:p w14:paraId="026E7535" w14:textId="5FCD6471" w:rsidR="002C113C" w:rsidRPr="0001534D" w:rsidRDefault="00765F81" w:rsidP="002C113C">
      <w:pPr>
        <w:jc w:val="both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                             </w:t>
      </w:r>
      <w:r w:rsidR="002C113C" w:rsidRPr="0001534D">
        <w:rPr>
          <w:rFonts w:eastAsia="Calibri" w:cs="Times New Roman"/>
          <w:szCs w:val="28"/>
          <w:lang w:val="en-US"/>
        </w:rPr>
        <w:t xml:space="preserve"> -  </w:t>
      </w:r>
      <w:r w:rsidR="00391F31" w:rsidRPr="00391F31">
        <w:rPr>
          <w:rFonts w:eastAsia="Calibri" w:cs="Times New Roman"/>
          <w:b/>
          <w:bCs/>
          <w:szCs w:val="28"/>
          <w:lang w:val="en-US"/>
        </w:rPr>
        <w:t>77</w:t>
      </w:r>
      <w:r w:rsidR="002C113C" w:rsidRPr="0001534D">
        <w:rPr>
          <w:rFonts w:eastAsia="Calibri" w:cs="Times New Roman"/>
          <w:b/>
          <w:szCs w:val="28"/>
          <w:lang w:val="en-US"/>
        </w:rPr>
        <w:t xml:space="preserve"> </w:t>
      </w:r>
      <w:r w:rsidR="002C113C" w:rsidRPr="0001534D">
        <w:rPr>
          <w:rFonts w:eastAsia="Calibri" w:cs="Times New Roman"/>
          <w:szCs w:val="28"/>
          <w:lang w:val="ro-RO"/>
        </w:rPr>
        <w:t>dosare penale</w:t>
      </w:r>
      <w:r w:rsidR="002C113C" w:rsidRPr="0001534D">
        <w:rPr>
          <w:rFonts w:eastAsia="Calibri" w:cs="Times New Roman"/>
          <w:szCs w:val="28"/>
          <w:lang w:val="en-US"/>
        </w:rPr>
        <w:t>;</w:t>
      </w:r>
    </w:p>
    <w:p w14:paraId="629330E4" w14:textId="4477742A" w:rsidR="002C113C" w:rsidRPr="0001534D" w:rsidRDefault="002C113C" w:rsidP="002C113C">
      <w:pPr>
        <w:jc w:val="both"/>
        <w:rPr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391F31" w:rsidRPr="00391F31">
        <w:rPr>
          <w:rFonts w:eastAsia="Calibri" w:cs="Times New Roman"/>
          <w:b/>
          <w:szCs w:val="28"/>
          <w:lang w:val="en-US"/>
        </w:rPr>
        <w:t>651</w:t>
      </w:r>
      <w:r w:rsidRPr="0001534D">
        <w:rPr>
          <w:rFonts w:eastAsia="Calibri" w:cs="Times New Roman"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 xml:space="preserve">dosare civile, </w:t>
      </w:r>
    </w:p>
    <w:p w14:paraId="43C79557" w14:textId="455EED08" w:rsidR="002C113C" w:rsidRPr="0001534D" w:rsidRDefault="002C113C" w:rsidP="002C113C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391F31" w:rsidRPr="00391F31">
        <w:rPr>
          <w:rFonts w:eastAsia="Calibri" w:cs="Times New Roman"/>
          <w:b/>
          <w:szCs w:val="28"/>
          <w:lang w:val="en-US"/>
        </w:rPr>
        <w:t>103</w:t>
      </w:r>
      <w:r w:rsidRPr="0001534D">
        <w:rPr>
          <w:rFonts w:eastAsia="Calibri" w:cs="Times New Roman"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>dosare contravenționale</w:t>
      </w:r>
      <w:r w:rsidRPr="0001534D">
        <w:rPr>
          <w:rFonts w:eastAsia="Calibri" w:cs="Times New Roman"/>
          <w:szCs w:val="28"/>
          <w:lang w:val="en-US"/>
        </w:rPr>
        <w:t>;</w:t>
      </w:r>
    </w:p>
    <w:p w14:paraId="0592AFC9" w14:textId="583B60FE" w:rsidR="002C113C" w:rsidRPr="0001534D" w:rsidRDefault="002C113C" w:rsidP="00CB1186">
      <w:pPr>
        <w:jc w:val="both"/>
        <w:rPr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             </w:t>
      </w:r>
      <w:r w:rsidRPr="0001534D">
        <w:rPr>
          <w:szCs w:val="28"/>
          <w:lang w:val="en-US"/>
        </w:rPr>
        <w:t xml:space="preserve"> </w:t>
      </w:r>
      <w:r w:rsidR="00441FDA" w:rsidRPr="0001534D">
        <w:rPr>
          <w:rFonts w:eastAsia="Calibri" w:cs="Times New Roman"/>
          <w:szCs w:val="28"/>
          <w:lang w:val="ro-RO"/>
        </w:rPr>
        <w:t xml:space="preserve">- </w:t>
      </w:r>
      <w:r w:rsidR="00391F31" w:rsidRPr="00391F31">
        <w:rPr>
          <w:rFonts w:eastAsia="Calibri" w:cs="Times New Roman"/>
          <w:b/>
          <w:szCs w:val="28"/>
          <w:lang w:val="en-US"/>
        </w:rPr>
        <w:t>112</w:t>
      </w:r>
      <w:r w:rsidR="00441FDA" w:rsidRPr="0001534D">
        <w:rPr>
          <w:rFonts w:eastAsia="Calibri" w:cs="Times New Roman"/>
          <w:b/>
          <w:szCs w:val="28"/>
          <w:lang w:val="en-US"/>
        </w:rPr>
        <w:t xml:space="preserve"> </w:t>
      </w:r>
      <w:r w:rsidR="00441FDA" w:rsidRPr="0001534D">
        <w:rPr>
          <w:rFonts w:eastAsia="Calibri" w:cs="Times New Roman"/>
          <w:szCs w:val="28"/>
          <w:lang w:val="ro-RO"/>
        </w:rPr>
        <w:t>alte dosare</w:t>
      </w:r>
    </w:p>
    <w:p w14:paraId="676E566F" w14:textId="77777777" w:rsidR="002C113C" w:rsidRPr="0001534D" w:rsidRDefault="002C113C" w:rsidP="002C113C">
      <w:pPr>
        <w:tabs>
          <w:tab w:val="left" w:pos="1536"/>
        </w:tabs>
        <w:jc w:val="both"/>
        <w:rPr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              </w:t>
      </w:r>
    </w:p>
    <w:p w14:paraId="0EF6C4CE" w14:textId="33DA167C" w:rsidR="002C113C" w:rsidRPr="0001534D" w:rsidRDefault="002C113C" w:rsidP="005A695D">
      <w:pPr>
        <w:jc w:val="both"/>
        <w:rPr>
          <w:rFonts w:eastAsia="Calibri" w:cs="Times New Roman"/>
          <w:szCs w:val="28"/>
          <w:lang w:val="en-US"/>
        </w:rPr>
      </w:pPr>
      <w:proofErr w:type="spellStart"/>
      <w:r w:rsidRPr="0001534D">
        <w:rPr>
          <w:rFonts w:eastAsia="Calibri" w:cs="Times New Roman"/>
          <w:szCs w:val="28"/>
          <w:lang w:val="en-US"/>
        </w:rPr>
        <w:t>În</w:t>
      </w:r>
      <w:proofErr w:type="spellEnd"/>
      <w:r w:rsidRPr="0001534D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01534D">
        <w:rPr>
          <w:rFonts w:eastAsia="Calibri" w:cs="Times New Roman"/>
          <w:szCs w:val="28"/>
          <w:lang w:val="en-US"/>
        </w:rPr>
        <w:t>perioada</w:t>
      </w:r>
      <w:proofErr w:type="spellEnd"/>
      <w:r w:rsidRPr="0001534D">
        <w:rPr>
          <w:rFonts w:eastAsia="Calibri" w:cs="Times New Roman"/>
          <w:szCs w:val="28"/>
          <w:lang w:val="en-US"/>
        </w:rPr>
        <w:t xml:space="preserve"> de </w:t>
      </w:r>
      <w:proofErr w:type="spellStart"/>
      <w:r w:rsidRPr="0001534D">
        <w:rPr>
          <w:rFonts w:eastAsia="Calibri" w:cs="Times New Roman"/>
          <w:szCs w:val="28"/>
          <w:lang w:val="en-US"/>
        </w:rPr>
        <w:t>raportare</w:t>
      </w:r>
      <w:proofErr w:type="spellEnd"/>
      <w:r w:rsidRPr="0001534D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01534D">
        <w:rPr>
          <w:rFonts w:eastAsia="Calibri" w:cs="Times New Roman"/>
          <w:szCs w:val="28"/>
          <w:lang w:val="en-US"/>
        </w:rPr>
        <w:t>d</w:t>
      </w:r>
      <w:r w:rsidR="005A695D">
        <w:rPr>
          <w:rFonts w:eastAsia="Calibri" w:cs="Times New Roman"/>
          <w:szCs w:val="28"/>
          <w:lang w:val="en-US"/>
        </w:rPr>
        <w:t>nei</w:t>
      </w:r>
      <w:proofErr w:type="spellEnd"/>
      <w:r w:rsidRPr="0001534D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CB1186" w:rsidRPr="0001534D">
        <w:rPr>
          <w:rFonts w:eastAsia="Times New Roman" w:cs="Times New Roman"/>
          <w:bCs/>
          <w:szCs w:val="28"/>
          <w:lang w:val="ro-RO" w:eastAsia="ru-RU"/>
        </w:rPr>
        <w:t>Marianna</w:t>
      </w:r>
      <w:proofErr w:type="spellEnd"/>
      <w:r w:rsidR="00CB1186" w:rsidRPr="0001534D">
        <w:rPr>
          <w:rFonts w:eastAsia="Times New Roman" w:cs="Times New Roman"/>
          <w:bCs/>
          <w:szCs w:val="28"/>
          <w:lang w:val="ro-RO" w:eastAsia="ru-RU"/>
        </w:rPr>
        <w:t xml:space="preserve"> </w:t>
      </w:r>
      <w:proofErr w:type="spellStart"/>
      <w:r w:rsidR="00CB1186" w:rsidRPr="0001534D">
        <w:rPr>
          <w:rFonts w:eastAsia="Times New Roman" w:cs="Times New Roman"/>
          <w:bCs/>
          <w:szCs w:val="28"/>
          <w:lang w:val="ro-RO" w:eastAsia="ru-RU"/>
        </w:rPr>
        <w:t>Hanganu</w:t>
      </w:r>
      <w:proofErr w:type="spellEnd"/>
      <w:r w:rsidR="00CB1186" w:rsidRPr="0001534D">
        <w:rPr>
          <w:rFonts w:eastAsia="Times New Roman" w:cs="Times New Roman"/>
          <w:bCs/>
          <w:szCs w:val="28"/>
          <w:lang w:val="ro-RO" w:eastAsia="ru-RU"/>
        </w:rPr>
        <w:t xml:space="preserve"> </w:t>
      </w:r>
      <w:r w:rsidRPr="0001534D">
        <w:rPr>
          <w:rFonts w:eastAsia="Calibri" w:cs="Times New Roman"/>
          <w:szCs w:val="28"/>
          <w:lang w:val="en-US"/>
        </w:rPr>
        <w:t xml:space="preserve">a </w:t>
      </w:r>
      <w:proofErr w:type="spellStart"/>
      <w:r w:rsidRPr="0001534D">
        <w:rPr>
          <w:rFonts w:eastAsia="Calibri" w:cs="Times New Roman"/>
          <w:szCs w:val="28"/>
          <w:lang w:val="en-US"/>
        </w:rPr>
        <w:t>examinat</w:t>
      </w:r>
      <w:proofErr w:type="spellEnd"/>
      <w:r w:rsidRPr="0001534D">
        <w:rPr>
          <w:rFonts w:eastAsia="Calibri" w:cs="Times New Roman"/>
          <w:szCs w:val="28"/>
          <w:lang w:val="en-US"/>
        </w:rPr>
        <w:t xml:space="preserve"> total </w:t>
      </w:r>
      <w:r w:rsidR="00761699" w:rsidRPr="00761699">
        <w:rPr>
          <w:rFonts w:eastAsia="Calibri" w:cs="Times New Roman"/>
          <w:b/>
          <w:bCs/>
          <w:szCs w:val="28"/>
          <w:lang w:val="en-US"/>
        </w:rPr>
        <w:t>869</w:t>
      </w:r>
      <w:r w:rsidRPr="0001534D">
        <w:rPr>
          <w:rFonts w:eastAsia="Calibri" w:cs="Times New Roman"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>dosare</w:t>
      </w:r>
      <w:r w:rsidRPr="0001534D">
        <w:rPr>
          <w:rFonts w:eastAsia="Calibri" w:cs="Times New Roman"/>
          <w:szCs w:val="28"/>
          <w:lang w:val="en-US"/>
        </w:rPr>
        <w:t xml:space="preserve">: </w:t>
      </w:r>
      <w:r w:rsidR="00765F81" w:rsidRPr="00926FC4">
        <w:rPr>
          <w:rFonts w:eastAsia="Calibri" w:cs="Times New Roman"/>
          <w:b/>
          <w:szCs w:val="28"/>
          <w:lang w:val="en-US"/>
        </w:rPr>
        <w:t>(</w:t>
      </w:r>
      <w:r w:rsidR="00926FC4" w:rsidRPr="00926FC4">
        <w:rPr>
          <w:rFonts w:eastAsia="Calibri" w:cs="Times New Roman"/>
          <w:b/>
          <w:szCs w:val="28"/>
          <w:lang w:val="en-US"/>
        </w:rPr>
        <w:t>64</w:t>
      </w:r>
      <w:r w:rsidR="00765F81" w:rsidRPr="00926FC4">
        <w:rPr>
          <w:rFonts w:eastAsia="Calibri" w:cs="Times New Roman"/>
          <w:b/>
          <w:szCs w:val="28"/>
          <w:lang w:val="en-US"/>
        </w:rPr>
        <w:t>,</w:t>
      </w:r>
      <w:r w:rsidR="00926FC4" w:rsidRPr="00926FC4">
        <w:rPr>
          <w:rFonts w:eastAsia="Calibri" w:cs="Times New Roman"/>
          <w:b/>
          <w:szCs w:val="28"/>
          <w:lang w:val="en-US"/>
        </w:rPr>
        <w:t>75</w:t>
      </w:r>
      <w:r w:rsidR="00765F81" w:rsidRPr="00926FC4">
        <w:rPr>
          <w:rFonts w:eastAsia="Calibri" w:cs="Times New Roman"/>
          <w:b/>
          <w:szCs w:val="28"/>
          <w:lang w:val="en-US"/>
        </w:rPr>
        <w:t>%)</w:t>
      </w:r>
    </w:p>
    <w:p w14:paraId="63AB2A19" w14:textId="2906BC86" w:rsidR="00441FDA" w:rsidRPr="0001534D" w:rsidRDefault="002C113C" w:rsidP="00441FDA">
      <w:pPr>
        <w:jc w:val="both"/>
        <w:rPr>
          <w:rFonts w:eastAsia="Calibri" w:cs="Times New Roman"/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ab/>
      </w:r>
      <w:r w:rsidRPr="0001534D">
        <w:rPr>
          <w:rFonts w:eastAsia="Calibri" w:cs="Times New Roman"/>
          <w:szCs w:val="28"/>
          <w:lang w:val="en-US"/>
        </w:rPr>
        <w:tab/>
      </w:r>
      <w:r w:rsidRPr="0001534D">
        <w:rPr>
          <w:rFonts w:eastAsia="Calibri" w:cs="Times New Roman"/>
          <w:szCs w:val="28"/>
          <w:lang w:val="en-US"/>
        </w:rPr>
        <w:tab/>
        <w:t xml:space="preserve">  </w:t>
      </w:r>
      <w:r w:rsidR="00441FDA" w:rsidRPr="0001534D">
        <w:rPr>
          <w:rFonts w:eastAsia="Calibri" w:cs="Times New Roman"/>
          <w:szCs w:val="28"/>
          <w:lang w:val="en-US"/>
        </w:rPr>
        <w:tab/>
      </w:r>
      <w:r w:rsidRPr="0001534D">
        <w:rPr>
          <w:rFonts w:eastAsia="Calibri" w:cs="Times New Roman"/>
          <w:szCs w:val="28"/>
          <w:lang w:val="en-US"/>
        </w:rPr>
        <w:t xml:space="preserve">  </w:t>
      </w:r>
      <w:r w:rsidR="00441FDA" w:rsidRPr="0001534D">
        <w:rPr>
          <w:rFonts w:eastAsia="Calibri" w:cs="Times New Roman"/>
          <w:szCs w:val="28"/>
          <w:lang w:val="en-US"/>
        </w:rPr>
        <w:t xml:space="preserve">-  </w:t>
      </w:r>
      <w:r w:rsidR="00D21855" w:rsidRPr="00D21855">
        <w:rPr>
          <w:rFonts w:eastAsia="Calibri" w:cs="Times New Roman"/>
          <w:b/>
          <w:bCs/>
          <w:szCs w:val="28"/>
          <w:lang w:val="en-US"/>
        </w:rPr>
        <w:t>60</w:t>
      </w:r>
      <w:r w:rsidR="00441FDA" w:rsidRPr="0001534D">
        <w:rPr>
          <w:rFonts w:eastAsia="Calibri" w:cs="Times New Roman"/>
          <w:b/>
          <w:szCs w:val="28"/>
          <w:lang w:val="en-US"/>
        </w:rPr>
        <w:t xml:space="preserve"> </w:t>
      </w:r>
      <w:r w:rsidR="00441FDA" w:rsidRPr="0001534D">
        <w:rPr>
          <w:rFonts w:eastAsia="Calibri" w:cs="Times New Roman"/>
          <w:szCs w:val="28"/>
          <w:lang w:val="ro-RO"/>
        </w:rPr>
        <w:t>dosare penale</w:t>
      </w:r>
      <w:r w:rsidR="00441FDA" w:rsidRPr="0001534D">
        <w:rPr>
          <w:rFonts w:eastAsia="Calibri" w:cs="Times New Roman"/>
          <w:szCs w:val="28"/>
          <w:lang w:val="en-US"/>
        </w:rPr>
        <w:t>;</w:t>
      </w:r>
    </w:p>
    <w:p w14:paraId="387AEFFA" w14:textId="6B52949E" w:rsidR="00441FDA" w:rsidRPr="0001534D" w:rsidRDefault="00441FDA" w:rsidP="00441FDA">
      <w:pPr>
        <w:jc w:val="both"/>
        <w:rPr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D21855" w:rsidRPr="00D21855">
        <w:rPr>
          <w:rFonts w:eastAsia="Calibri" w:cs="Times New Roman"/>
          <w:b/>
          <w:szCs w:val="28"/>
          <w:lang w:val="en-US"/>
        </w:rPr>
        <w:t>614</w:t>
      </w:r>
      <w:r w:rsidRPr="0001534D">
        <w:rPr>
          <w:rFonts w:eastAsia="Calibri" w:cs="Times New Roman"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 xml:space="preserve">dosare civile, </w:t>
      </w:r>
    </w:p>
    <w:p w14:paraId="5F551D10" w14:textId="69FF5D0B" w:rsidR="00441FDA" w:rsidRPr="0001534D" w:rsidRDefault="00441FDA" w:rsidP="00441FDA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D21855" w:rsidRPr="00D21855">
        <w:rPr>
          <w:rFonts w:eastAsia="Calibri" w:cs="Times New Roman"/>
          <w:b/>
          <w:szCs w:val="28"/>
          <w:lang w:val="en-US"/>
        </w:rPr>
        <w:t>81</w:t>
      </w:r>
      <w:r w:rsidRPr="0001534D">
        <w:rPr>
          <w:rFonts w:eastAsia="Calibri" w:cs="Times New Roman"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>dosare contravenționale</w:t>
      </w:r>
      <w:r w:rsidRPr="0001534D">
        <w:rPr>
          <w:rFonts w:eastAsia="Calibri" w:cs="Times New Roman"/>
          <w:szCs w:val="28"/>
          <w:lang w:val="en-US"/>
        </w:rPr>
        <w:t>;</w:t>
      </w:r>
    </w:p>
    <w:p w14:paraId="5F48E772" w14:textId="075FE67E" w:rsidR="00441FDA" w:rsidRPr="0001534D" w:rsidRDefault="00441FDA" w:rsidP="00441FDA">
      <w:pPr>
        <w:jc w:val="both"/>
        <w:rPr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             </w:t>
      </w:r>
      <w:r w:rsidRPr="0001534D">
        <w:rPr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 xml:space="preserve">- </w:t>
      </w:r>
      <w:r w:rsidR="00D21855" w:rsidRPr="004405A0">
        <w:rPr>
          <w:rFonts w:eastAsia="Calibri" w:cs="Times New Roman"/>
          <w:b/>
          <w:szCs w:val="28"/>
          <w:lang w:val="en-US"/>
        </w:rPr>
        <w:t>114</w:t>
      </w:r>
      <w:r w:rsidRPr="0001534D">
        <w:rPr>
          <w:rFonts w:eastAsia="Calibri" w:cs="Times New Roman"/>
          <w:b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>alte dosare</w:t>
      </w:r>
    </w:p>
    <w:p w14:paraId="1F627654" w14:textId="77777777" w:rsidR="002C113C" w:rsidRPr="0001534D" w:rsidRDefault="002C113C" w:rsidP="002C113C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               </w:t>
      </w:r>
    </w:p>
    <w:p w14:paraId="1F622B37" w14:textId="14597754" w:rsidR="002C113C" w:rsidRPr="0001534D" w:rsidRDefault="00CB1186" w:rsidP="00441FDA">
      <w:pPr>
        <w:jc w:val="both"/>
        <w:rPr>
          <w:rFonts w:eastAsia="Calibri" w:cs="Times New Roman"/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ab/>
      </w:r>
      <w:bookmarkStart w:id="19" w:name="_Hlk125547761"/>
      <w:proofErr w:type="spellStart"/>
      <w:r w:rsidR="002C113C" w:rsidRPr="0001534D">
        <w:rPr>
          <w:rFonts w:eastAsia="Calibri" w:cs="Times New Roman"/>
          <w:szCs w:val="28"/>
          <w:lang w:val="en-US"/>
        </w:rPr>
        <w:t>Restanța</w:t>
      </w:r>
      <w:proofErr w:type="spellEnd"/>
      <w:r w:rsidR="002C113C" w:rsidRPr="0001534D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2C113C" w:rsidRPr="0001534D">
        <w:rPr>
          <w:rFonts w:eastAsia="Calibri" w:cs="Times New Roman"/>
          <w:szCs w:val="28"/>
          <w:lang w:val="en-US"/>
        </w:rPr>
        <w:t>dosarelor</w:t>
      </w:r>
      <w:proofErr w:type="spellEnd"/>
      <w:r w:rsidR="002C113C" w:rsidRPr="0001534D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2C113C" w:rsidRPr="0001534D">
        <w:rPr>
          <w:rFonts w:eastAsia="Calibri" w:cs="Times New Roman"/>
          <w:szCs w:val="28"/>
          <w:lang w:val="en-US"/>
        </w:rPr>
        <w:t>pentru</w:t>
      </w:r>
      <w:proofErr w:type="spellEnd"/>
      <w:r w:rsidR="002C113C" w:rsidRPr="0001534D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2C113C" w:rsidRPr="0001534D">
        <w:rPr>
          <w:rFonts w:eastAsia="Calibri" w:cs="Times New Roman"/>
          <w:szCs w:val="28"/>
          <w:lang w:val="en-US"/>
        </w:rPr>
        <w:t>sfîrșitul</w:t>
      </w:r>
      <w:proofErr w:type="spellEnd"/>
      <w:r w:rsidR="002C113C" w:rsidRPr="0001534D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2C113C" w:rsidRPr="0001534D">
        <w:rPr>
          <w:rFonts w:eastAsia="Calibri" w:cs="Times New Roman"/>
          <w:szCs w:val="28"/>
          <w:lang w:val="en-US"/>
        </w:rPr>
        <w:t>perioadei</w:t>
      </w:r>
      <w:proofErr w:type="spellEnd"/>
      <w:r w:rsidR="002C113C" w:rsidRPr="0001534D">
        <w:rPr>
          <w:rFonts w:eastAsia="Calibri" w:cs="Times New Roman"/>
          <w:szCs w:val="28"/>
          <w:lang w:val="en-US"/>
        </w:rPr>
        <w:t xml:space="preserve"> de </w:t>
      </w:r>
      <w:proofErr w:type="spellStart"/>
      <w:r w:rsidR="002C113C" w:rsidRPr="0001534D">
        <w:rPr>
          <w:rFonts w:eastAsia="Calibri" w:cs="Times New Roman"/>
          <w:szCs w:val="28"/>
          <w:lang w:val="en-US"/>
        </w:rPr>
        <w:t>raportare</w:t>
      </w:r>
      <w:proofErr w:type="spellEnd"/>
      <w:r w:rsidR="002C113C" w:rsidRPr="0001534D">
        <w:rPr>
          <w:rFonts w:eastAsia="Calibri" w:cs="Times New Roman"/>
          <w:szCs w:val="28"/>
          <w:lang w:val="en-US"/>
        </w:rPr>
        <w:t xml:space="preserve"> total</w:t>
      </w:r>
      <w:r w:rsidR="002C113C" w:rsidRPr="0001534D">
        <w:rPr>
          <w:rFonts w:eastAsia="Calibri" w:cs="Times New Roman"/>
          <w:b/>
          <w:szCs w:val="28"/>
          <w:lang w:val="en-US"/>
        </w:rPr>
        <w:t xml:space="preserve"> </w:t>
      </w:r>
      <w:r w:rsidR="004405A0" w:rsidRPr="004405A0">
        <w:rPr>
          <w:rFonts w:eastAsia="Calibri" w:cs="Times New Roman"/>
          <w:b/>
          <w:szCs w:val="28"/>
          <w:lang w:val="en-US"/>
        </w:rPr>
        <w:t>473</w:t>
      </w:r>
      <w:r w:rsidR="002C113C" w:rsidRPr="0001534D">
        <w:rPr>
          <w:rFonts w:eastAsia="Calibri" w:cs="Times New Roman"/>
          <w:b/>
          <w:szCs w:val="28"/>
          <w:lang w:val="en-US"/>
        </w:rPr>
        <w:t xml:space="preserve"> </w:t>
      </w:r>
      <w:r w:rsidR="002C113C" w:rsidRPr="0001534D">
        <w:rPr>
          <w:rFonts w:eastAsia="Calibri" w:cs="Times New Roman"/>
          <w:szCs w:val="28"/>
          <w:lang w:val="ro-RO"/>
        </w:rPr>
        <w:t>dosare</w:t>
      </w:r>
      <w:r w:rsidR="002C113C" w:rsidRPr="0001534D">
        <w:rPr>
          <w:rFonts w:eastAsia="Calibri" w:cs="Times New Roman"/>
          <w:szCs w:val="28"/>
          <w:lang w:val="en-US"/>
        </w:rPr>
        <w:t xml:space="preserve">: </w:t>
      </w:r>
    </w:p>
    <w:p w14:paraId="1420A763" w14:textId="2F9AFDFA" w:rsidR="002C113C" w:rsidRPr="0001534D" w:rsidRDefault="002C113C" w:rsidP="002C113C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ab/>
      </w:r>
      <w:r w:rsidRPr="0001534D">
        <w:rPr>
          <w:rFonts w:eastAsia="Calibri" w:cs="Times New Roman"/>
          <w:szCs w:val="28"/>
          <w:lang w:val="en-US"/>
        </w:rPr>
        <w:tab/>
      </w:r>
      <w:r w:rsidRPr="0001534D">
        <w:rPr>
          <w:rFonts w:eastAsia="Calibri" w:cs="Times New Roman"/>
          <w:szCs w:val="28"/>
          <w:lang w:val="en-US"/>
        </w:rPr>
        <w:tab/>
        <w:t xml:space="preserve">- </w:t>
      </w:r>
      <w:r w:rsidR="00761699" w:rsidRPr="00CE4F13">
        <w:rPr>
          <w:rFonts w:eastAsia="Calibri" w:cs="Times New Roman"/>
          <w:b/>
          <w:szCs w:val="28"/>
          <w:lang w:val="en-US"/>
        </w:rPr>
        <w:t>91</w:t>
      </w:r>
      <w:r w:rsidRPr="0001534D">
        <w:rPr>
          <w:rFonts w:eastAsia="Calibri" w:cs="Times New Roman"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>dosare penale</w:t>
      </w:r>
      <w:r w:rsidRPr="0001534D">
        <w:rPr>
          <w:rFonts w:eastAsia="Calibri" w:cs="Times New Roman"/>
          <w:szCs w:val="28"/>
          <w:lang w:val="en-US"/>
        </w:rPr>
        <w:t>;</w:t>
      </w:r>
    </w:p>
    <w:p w14:paraId="43C2429A" w14:textId="44823269" w:rsidR="002C113C" w:rsidRPr="0001534D" w:rsidRDefault="002C113C" w:rsidP="002C113C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 </w:t>
      </w:r>
      <w:r w:rsidRPr="0001534D">
        <w:rPr>
          <w:rFonts w:eastAsia="Calibri" w:cs="Times New Roman"/>
          <w:szCs w:val="28"/>
          <w:lang w:val="en-US"/>
        </w:rPr>
        <w:tab/>
      </w:r>
      <w:r w:rsidRPr="0001534D">
        <w:rPr>
          <w:rFonts w:eastAsia="Calibri" w:cs="Times New Roman"/>
          <w:szCs w:val="28"/>
          <w:lang w:val="en-US"/>
        </w:rPr>
        <w:tab/>
        <w:t xml:space="preserve">- </w:t>
      </w:r>
      <w:r w:rsidR="00761699" w:rsidRPr="00CE4F13">
        <w:rPr>
          <w:rFonts w:eastAsia="Calibri" w:cs="Times New Roman"/>
          <w:b/>
          <w:szCs w:val="28"/>
          <w:lang w:val="en-US"/>
        </w:rPr>
        <w:t>334</w:t>
      </w:r>
      <w:r w:rsidRPr="0001534D">
        <w:rPr>
          <w:rFonts w:eastAsia="Calibri" w:cs="Times New Roman"/>
          <w:b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>dosare civile</w:t>
      </w:r>
      <w:r w:rsidRPr="0001534D">
        <w:rPr>
          <w:rFonts w:eastAsia="Calibri" w:cs="Times New Roman"/>
          <w:szCs w:val="28"/>
          <w:lang w:val="en-US"/>
        </w:rPr>
        <w:t>;</w:t>
      </w:r>
    </w:p>
    <w:p w14:paraId="0E81EC49" w14:textId="75A76301" w:rsidR="002C113C" w:rsidRPr="0001534D" w:rsidRDefault="002C113C" w:rsidP="002C113C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</w:t>
      </w:r>
      <w:r w:rsidRPr="0001534D">
        <w:rPr>
          <w:rFonts w:eastAsia="Calibri" w:cs="Times New Roman"/>
          <w:szCs w:val="28"/>
          <w:lang w:val="en-US"/>
        </w:rPr>
        <w:tab/>
      </w:r>
      <w:r w:rsidRPr="0001534D">
        <w:rPr>
          <w:rFonts w:eastAsia="Calibri" w:cs="Times New Roman"/>
          <w:szCs w:val="28"/>
          <w:lang w:val="en-US"/>
        </w:rPr>
        <w:tab/>
        <w:t xml:space="preserve">- </w:t>
      </w:r>
      <w:r w:rsidR="004405A0" w:rsidRPr="00C0330F">
        <w:rPr>
          <w:rFonts w:eastAsia="Calibri" w:cs="Times New Roman"/>
          <w:b/>
          <w:bCs/>
          <w:szCs w:val="28"/>
          <w:lang w:val="en-US"/>
        </w:rPr>
        <w:t>47</w:t>
      </w:r>
      <w:r w:rsidRPr="0001534D">
        <w:rPr>
          <w:rFonts w:eastAsia="Calibri" w:cs="Times New Roman"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>dosare contravenționale</w:t>
      </w:r>
      <w:r w:rsidRPr="0001534D">
        <w:rPr>
          <w:rFonts w:eastAsia="Calibri" w:cs="Times New Roman"/>
          <w:szCs w:val="28"/>
          <w:lang w:val="en-US"/>
        </w:rPr>
        <w:t>;</w:t>
      </w:r>
    </w:p>
    <w:p w14:paraId="295253EF" w14:textId="043C18CB" w:rsidR="002C113C" w:rsidRPr="001A01AF" w:rsidRDefault="002C113C" w:rsidP="002C113C">
      <w:pPr>
        <w:tabs>
          <w:tab w:val="left" w:pos="1536"/>
        </w:tabs>
        <w:jc w:val="both"/>
        <w:rPr>
          <w:rFonts w:eastAsia="Times New Roman" w:cs="Times New Roman"/>
          <w:color w:val="FF0000"/>
          <w:szCs w:val="28"/>
          <w:lang w:val="en-US" w:eastAsia="ru-RU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</w:t>
      </w:r>
      <w:r w:rsidRPr="0001534D">
        <w:rPr>
          <w:rFonts w:eastAsia="Calibri" w:cs="Times New Roman"/>
          <w:szCs w:val="28"/>
          <w:lang w:val="en-US"/>
        </w:rPr>
        <w:tab/>
      </w:r>
      <w:r w:rsidRPr="0001534D">
        <w:rPr>
          <w:rFonts w:eastAsia="Calibri" w:cs="Times New Roman"/>
          <w:szCs w:val="28"/>
          <w:lang w:val="en-US"/>
        </w:rPr>
        <w:tab/>
        <w:t xml:space="preserve"> </w:t>
      </w:r>
      <w:r w:rsidR="00514919" w:rsidRPr="0001534D">
        <w:rPr>
          <w:rFonts w:eastAsia="Calibri" w:cs="Times New Roman"/>
          <w:szCs w:val="28"/>
          <w:lang w:val="ro-RO"/>
        </w:rPr>
        <w:t xml:space="preserve">- </w:t>
      </w:r>
      <w:r w:rsidR="00CE4F13" w:rsidRPr="00C0330F">
        <w:rPr>
          <w:rFonts w:eastAsia="Calibri" w:cs="Times New Roman"/>
          <w:b/>
          <w:bCs/>
          <w:szCs w:val="28"/>
          <w:lang w:val="en-US"/>
        </w:rPr>
        <w:t>1</w:t>
      </w:r>
      <w:r w:rsidR="00514919" w:rsidRPr="0001534D">
        <w:rPr>
          <w:rFonts w:eastAsia="Calibri" w:cs="Times New Roman"/>
          <w:b/>
          <w:szCs w:val="28"/>
          <w:lang w:val="en-US"/>
        </w:rPr>
        <w:t xml:space="preserve"> </w:t>
      </w:r>
      <w:r w:rsidR="00514919" w:rsidRPr="0001534D">
        <w:rPr>
          <w:rFonts w:eastAsia="Calibri" w:cs="Times New Roman"/>
          <w:szCs w:val="28"/>
          <w:lang w:val="ro-RO"/>
        </w:rPr>
        <w:t>alte dosare</w:t>
      </w:r>
    </w:p>
    <w:bookmarkEnd w:id="19"/>
    <w:p w14:paraId="20579FD5" w14:textId="77777777" w:rsidR="002C113C" w:rsidRPr="009F1921" w:rsidRDefault="002C113C" w:rsidP="002C113C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2D93857C" w14:textId="4155E1D4" w:rsidR="00262E81" w:rsidRDefault="00262E81" w:rsidP="00262E81">
      <w:pPr>
        <w:rPr>
          <w:szCs w:val="28"/>
          <w:lang w:val="en-US"/>
        </w:rPr>
      </w:pPr>
      <w:proofErr w:type="spellStart"/>
      <w:r w:rsidRPr="00692D2F">
        <w:rPr>
          <w:szCs w:val="28"/>
          <w:lang w:val="en-US"/>
        </w:rPr>
        <w:t>În</w:t>
      </w:r>
      <w:proofErr w:type="spellEnd"/>
      <w:r w:rsidRPr="00692D2F">
        <w:rPr>
          <w:szCs w:val="28"/>
          <w:lang w:val="en-US"/>
        </w:rPr>
        <w:t xml:space="preserve"> </w:t>
      </w:r>
      <w:proofErr w:type="spellStart"/>
      <w:r w:rsidRPr="00692D2F">
        <w:rPr>
          <w:szCs w:val="28"/>
          <w:lang w:val="en-US"/>
        </w:rPr>
        <w:t>perioada</w:t>
      </w:r>
      <w:proofErr w:type="spellEnd"/>
      <w:r w:rsidRPr="00692D2F">
        <w:rPr>
          <w:szCs w:val="28"/>
          <w:lang w:val="en-US"/>
        </w:rPr>
        <w:t xml:space="preserve"> </w:t>
      </w:r>
      <w:proofErr w:type="spellStart"/>
      <w:r w:rsidRPr="00692D2F">
        <w:rPr>
          <w:szCs w:val="28"/>
          <w:lang w:val="en-US"/>
        </w:rPr>
        <w:t>raportată</w:t>
      </w:r>
      <w:proofErr w:type="spellEnd"/>
      <w:r w:rsidRPr="00692D2F">
        <w:rPr>
          <w:szCs w:val="28"/>
          <w:lang w:val="en-US"/>
        </w:rPr>
        <w:t xml:space="preserve"> au </w:t>
      </w:r>
      <w:proofErr w:type="spellStart"/>
      <w:r w:rsidRPr="00692D2F">
        <w:rPr>
          <w:szCs w:val="28"/>
          <w:lang w:val="en-US"/>
        </w:rPr>
        <w:t>fost</w:t>
      </w:r>
      <w:proofErr w:type="spellEnd"/>
      <w:r w:rsidRPr="00692D2F">
        <w:rPr>
          <w:szCs w:val="28"/>
          <w:lang w:val="en-US"/>
        </w:rPr>
        <w:t xml:space="preserve"> </w:t>
      </w:r>
      <w:proofErr w:type="spellStart"/>
      <w:r w:rsidRPr="00692D2F">
        <w:rPr>
          <w:szCs w:val="28"/>
          <w:lang w:val="en-US"/>
        </w:rPr>
        <w:t>contestate</w:t>
      </w:r>
      <w:proofErr w:type="spellEnd"/>
      <w:r w:rsidRPr="00692D2F">
        <w:rPr>
          <w:szCs w:val="28"/>
          <w:lang w:val="en-US"/>
        </w:rPr>
        <w:t xml:space="preserve"> </w:t>
      </w:r>
      <w:r w:rsidR="007A3BCF">
        <w:rPr>
          <w:b/>
          <w:szCs w:val="28"/>
          <w:lang w:val="en-US"/>
        </w:rPr>
        <w:t>136</w:t>
      </w:r>
      <w:r w:rsidRPr="00692D2F">
        <w:rPr>
          <w:b/>
          <w:szCs w:val="28"/>
          <w:lang w:val="en-US"/>
        </w:rPr>
        <w:t xml:space="preserve"> </w:t>
      </w:r>
      <w:proofErr w:type="spellStart"/>
      <w:r w:rsidRPr="00692D2F">
        <w:rPr>
          <w:szCs w:val="28"/>
          <w:lang w:val="en-US"/>
        </w:rPr>
        <w:t>hotărâri</w:t>
      </w:r>
      <w:proofErr w:type="spellEnd"/>
      <w:r w:rsidRPr="00692D2F">
        <w:rPr>
          <w:szCs w:val="28"/>
          <w:lang w:val="en-US"/>
        </w:rPr>
        <w:t>, din care</w:t>
      </w:r>
      <w:r w:rsidRPr="001E2308">
        <w:rPr>
          <w:szCs w:val="28"/>
          <w:lang w:val="en-US"/>
        </w:rPr>
        <w:t>:</w:t>
      </w:r>
    </w:p>
    <w:p w14:paraId="0F74B1BA" w14:textId="77777777" w:rsidR="00262E81" w:rsidRDefault="00262E81" w:rsidP="00262E81">
      <w:pPr>
        <w:rPr>
          <w:szCs w:val="28"/>
          <w:lang w:val="en-US"/>
        </w:rPr>
      </w:pPr>
    </w:p>
    <w:p w14:paraId="0AD2F195" w14:textId="1DF5EF42" w:rsidR="00262E81" w:rsidRPr="00921617" w:rsidRDefault="00262E81" w:rsidP="00262E81">
      <w:pPr>
        <w:numPr>
          <w:ilvl w:val="0"/>
          <w:numId w:val="3"/>
        </w:numPr>
        <w:rPr>
          <w:szCs w:val="28"/>
        </w:rPr>
      </w:pPr>
      <w:r>
        <w:rPr>
          <w:b/>
          <w:bCs/>
          <w:szCs w:val="28"/>
          <w:lang w:val="en-US"/>
        </w:rPr>
        <w:t>42</w:t>
      </w:r>
      <w:r>
        <w:rPr>
          <w:szCs w:val="28"/>
          <w:lang w:val="en-US"/>
        </w:rPr>
        <w:t xml:space="preserve"> </w:t>
      </w:r>
      <w:proofErr w:type="spellStart"/>
      <w:r w:rsidRPr="001E2308">
        <w:rPr>
          <w:szCs w:val="28"/>
        </w:rPr>
        <w:t>hotărâri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anulate</w:t>
      </w:r>
      <w:proofErr w:type="spellEnd"/>
      <w:r>
        <w:rPr>
          <w:szCs w:val="28"/>
        </w:rPr>
        <w:t>,</w:t>
      </w:r>
    </w:p>
    <w:p w14:paraId="598A9FC5" w14:textId="353D3655" w:rsidR="00262E81" w:rsidRDefault="00262E81" w:rsidP="00262E81">
      <w:pPr>
        <w:numPr>
          <w:ilvl w:val="0"/>
          <w:numId w:val="3"/>
        </w:numPr>
        <w:rPr>
          <w:szCs w:val="28"/>
        </w:rPr>
      </w:pPr>
      <w:r w:rsidRPr="00262E81">
        <w:rPr>
          <w:b/>
          <w:bCs/>
          <w:szCs w:val="28"/>
          <w:lang w:val="ro-RO"/>
        </w:rPr>
        <w:t>4</w:t>
      </w:r>
      <w:r w:rsidRPr="00616761">
        <w:rPr>
          <w:szCs w:val="28"/>
        </w:rPr>
        <w:t xml:space="preserve">  </w:t>
      </w:r>
      <w:proofErr w:type="spellStart"/>
      <w:r w:rsidRPr="00616761">
        <w:rPr>
          <w:szCs w:val="28"/>
        </w:rPr>
        <w:t>hotărâre</w:t>
      </w:r>
      <w:proofErr w:type="spellEnd"/>
      <w:r w:rsidRPr="00616761">
        <w:rPr>
          <w:szCs w:val="28"/>
        </w:rPr>
        <w:t xml:space="preserve"> </w:t>
      </w:r>
      <w:proofErr w:type="spellStart"/>
      <w:r w:rsidRPr="00616761">
        <w:rPr>
          <w:szCs w:val="28"/>
        </w:rPr>
        <w:t>modificate</w:t>
      </w:r>
      <w:proofErr w:type="spellEnd"/>
      <w:r w:rsidRPr="00616761">
        <w:rPr>
          <w:szCs w:val="28"/>
        </w:rPr>
        <w:t>.</w:t>
      </w:r>
    </w:p>
    <w:p w14:paraId="36201CB6" w14:textId="697159B4" w:rsidR="00262E81" w:rsidRPr="00616761" w:rsidRDefault="00262E81" w:rsidP="00262E81">
      <w:pPr>
        <w:numPr>
          <w:ilvl w:val="0"/>
          <w:numId w:val="3"/>
        </w:numPr>
        <w:rPr>
          <w:szCs w:val="28"/>
        </w:rPr>
      </w:pPr>
      <w:r>
        <w:rPr>
          <w:b/>
          <w:bCs/>
          <w:szCs w:val="28"/>
          <w:lang w:val="ro-RO"/>
        </w:rPr>
        <w:t>90</w:t>
      </w:r>
      <w:r w:rsidRPr="00616761">
        <w:rPr>
          <w:szCs w:val="28"/>
        </w:rPr>
        <w:t xml:space="preserve">  </w:t>
      </w:r>
      <w:proofErr w:type="spellStart"/>
      <w:r w:rsidRPr="00616761">
        <w:rPr>
          <w:szCs w:val="28"/>
        </w:rPr>
        <w:t>hotărâri</w:t>
      </w:r>
      <w:proofErr w:type="spellEnd"/>
      <w:r w:rsidRPr="00616761">
        <w:rPr>
          <w:szCs w:val="28"/>
        </w:rPr>
        <w:t xml:space="preserve"> </w:t>
      </w:r>
      <w:proofErr w:type="spellStart"/>
      <w:r w:rsidRPr="00616761">
        <w:rPr>
          <w:szCs w:val="28"/>
        </w:rPr>
        <w:t>fara</w:t>
      </w:r>
      <w:proofErr w:type="spellEnd"/>
      <w:r w:rsidRPr="00616761">
        <w:rPr>
          <w:szCs w:val="28"/>
        </w:rPr>
        <w:t xml:space="preserve"> </w:t>
      </w:r>
      <w:proofErr w:type="spellStart"/>
      <w:r w:rsidRPr="00616761">
        <w:rPr>
          <w:szCs w:val="28"/>
        </w:rPr>
        <w:t>modificare</w:t>
      </w:r>
      <w:proofErr w:type="spellEnd"/>
      <w:r w:rsidRPr="00616761">
        <w:rPr>
          <w:szCs w:val="28"/>
        </w:rPr>
        <w:t>.</w:t>
      </w:r>
    </w:p>
    <w:p w14:paraId="39C9F70B" w14:textId="77777777" w:rsidR="00765F81" w:rsidRDefault="00765F81" w:rsidP="002C113C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389B8AE2" w14:textId="77777777" w:rsidR="00765F81" w:rsidRDefault="00765F81" w:rsidP="002C113C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BFBE187" w14:textId="77777777" w:rsidR="00765F81" w:rsidRDefault="00765F81" w:rsidP="002C113C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2BC1C72A" w14:textId="77777777" w:rsidR="00765F81" w:rsidRDefault="00765F81" w:rsidP="002C113C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05533060" w14:textId="77777777" w:rsidR="00765F81" w:rsidRDefault="00765F81" w:rsidP="002C113C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465604A0" w14:textId="77777777" w:rsidR="00765F81" w:rsidRDefault="00765F81" w:rsidP="002C113C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655CB3E1" w14:textId="77777777" w:rsidR="00765F81" w:rsidRDefault="00765F81" w:rsidP="002C113C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5B843BDC" w14:textId="77777777" w:rsidR="00765F81" w:rsidRDefault="00765F81" w:rsidP="002C113C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5C9B7DBA" w14:textId="6D7FD110" w:rsidR="002C113C" w:rsidRPr="007D46F0" w:rsidRDefault="002C113C" w:rsidP="002C113C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7D46F0">
        <w:rPr>
          <w:rFonts w:eastAsia="Times New Roman" w:cs="Times New Roman"/>
          <w:b/>
          <w:szCs w:val="28"/>
          <w:lang w:val="ro-RO" w:eastAsia="ru-RU"/>
        </w:rPr>
        <w:t>Raport despre lucrul profilactic judecătorului</w:t>
      </w:r>
    </w:p>
    <w:p w14:paraId="5433301F" w14:textId="578B4A38" w:rsidR="002C113C" w:rsidRPr="004405A0" w:rsidRDefault="009A410E" w:rsidP="002C113C">
      <w:pPr>
        <w:spacing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u w:val="single"/>
          <w:lang w:val="ro-RO" w:eastAsia="ru-RU"/>
        </w:rPr>
        <w:t>MARIANNA HANGANU</w:t>
      </w: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 xml:space="preserve"> </w:t>
      </w:r>
      <w:r w:rsidR="002C113C" w:rsidRPr="007D46F0">
        <w:rPr>
          <w:rFonts w:eastAsia="Times New Roman" w:cs="Times New Roman"/>
          <w:b/>
          <w:szCs w:val="28"/>
          <w:lang w:val="ro-RO" w:eastAsia="ru-RU"/>
        </w:rPr>
        <w:t xml:space="preserve">pentru </w:t>
      </w:r>
      <w:r w:rsidR="002C113C" w:rsidRPr="00320726">
        <w:rPr>
          <w:rFonts w:eastAsia="Times New Roman" w:cs="Times New Roman"/>
          <w:b/>
          <w:szCs w:val="28"/>
          <w:lang w:val="ro-RO" w:eastAsia="ru-RU"/>
        </w:rPr>
        <w:t xml:space="preserve">perioada </w:t>
      </w:r>
      <w:r w:rsidR="002C113C" w:rsidRPr="007F4818">
        <w:rPr>
          <w:rFonts w:eastAsia="Times New Roman" w:cs="Times New Roman"/>
          <w:b/>
          <w:szCs w:val="28"/>
          <w:lang w:val="en-US" w:eastAsia="ru-RU"/>
        </w:rPr>
        <w:t>01</w:t>
      </w:r>
      <w:r w:rsidR="002C113C" w:rsidRPr="00320726">
        <w:rPr>
          <w:rFonts w:eastAsia="Times New Roman" w:cs="Times New Roman"/>
          <w:b/>
          <w:szCs w:val="28"/>
          <w:lang w:val="ro-RO" w:eastAsia="ru-RU"/>
        </w:rPr>
        <w:t>.</w:t>
      </w:r>
      <w:r w:rsidR="002C113C" w:rsidRPr="007F4818">
        <w:rPr>
          <w:rFonts w:eastAsia="Times New Roman" w:cs="Times New Roman"/>
          <w:b/>
          <w:szCs w:val="28"/>
          <w:lang w:val="en-US" w:eastAsia="ru-RU"/>
        </w:rPr>
        <w:t>01</w:t>
      </w:r>
      <w:r w:rsidR="002C113C" w:rsidRPr="00320726">
        <w:rPr>
          <w:rFonts w:eastAsia="Times New Roman" w:cs="Times New Roman"/>
          <w:b/>
          <w:szCs w:val="28"/>
          <w:lang w:val="ro-RO" w:eastAsia="ru-RU"/>
        </w:rPr>
        <w:t>.20</w:t>
      </w:r>
      <w:r w:rsidR="002C113C" w:rsidRPr="007F4818">
        <w:rPr>
          <w:rFonts w:eastAsia="Times New Roman" w:cs="Times New Roman"/>
          <w:b/>
          <w:szCs w:val="28"/>
          <w:lang w:val="en-US" w:eastAsia="ru-RU"/>
        </w:rPr>
        <w:t>2</w:t>
      </w:r>
      <w:r w:rsidR="004405A0">
        <w:rPr>
          <w:rFonts w:eastAsia="Times New Roman" w:cs="Times New Roman"/>
          <w:b/>
          <w:szCs w:val="28"/>
          <w:lang w:eastAsia="ru-RU"/>
        </w:rPr>
        <w:t>2</w:t>
      </w:r>
      <w:r w:rsidR="002C113C" w:rsidRPr="00320726">
        <w:rPr>
          <w:rFonts w:eastAsia="Times New Roman" w:cs="Times New Roman"/>
          <w:b/>
          <w:szCs w:val="28"/>
          <w:lang w:val="ro-RO" w:eastAsia="ru-RU"/>
        </w:rPr>
        <w:t>-</w:t>
      </w:r>
      <w:r w:rsidR="002C113C">
        <w:rPr>
          <w:rFonts w:eastAsia="Times New Roman" w:cs="Times New Roman"/>
          <w:b/>
          <w:szCs w:val="28"/>
          <w:lang w:val="ro-RO" w:eastAsia="ru-RU"/>
        </w:rPr>
        <w:t>31</w:t>
      </w:r>
      <w:r w:rsidR="002C113C" w:rsidRPr="00320726">
        <w:rPr>
          <w:rFonts w:eastAsia="Times New Roman" w:cs="Times New Roman"/>
          <w:b/>
          <w:szCs w:val="28"/>
          <w:lang w:val="ro-RO" w:eastAsia="ru-RU"/>
        </w:rPr>
        <w:t>.</w:t>
      </w:r>
      <w:r w:rsidR="002C113C">
        <w:rPr>
          <w:rFonts w:eastAsia="Times New Roman" w:cs="Times New Roman"/>
          <w:b/>
          <w:szCs w:val="28"/>
          <w:lang w:val="ro-RO" w:eastAsia="ru-RU"/>
        </w:rPr>
        <w:t>12</w:t>
      </w:r>
      <w:r w:rsidR="002C113C" w:rsidRPr="00320726">
        <w:rPr>
          <w:rFonts w:eastAsia="Times New Roman" w:cs="Times New Roman"/>
          <w:b/>
          <w:szCs w:val="28"/>
          <w:lang w:val="ro-RO" w:eastAsia="ru-RU"/>
        </w:rPr>
        <w:t>.20</w:t>
      </w:r>
      <w:r w:rsidR="002C113C" w:rsidRPr="007F4818">
        <w:rPr>
          <w:rFonts w:eastAsia="Times New Roman" w:cs="Times New Roman"/>
          <w:b/>
          <w:szCs w:val="28"/>
          <w:lang w:val="en-US" w:eastAsia="ru-RU"/>
        </w:rPr>
        <w:t>2</w:t>
      </w:r>
      <w:r w:rsidR="004405A0">
        <w:rPr>
          <w:rFonts w:eastAsia="Times New Roman" w:cs="Times New Roman"/>
          <w:b/>
          <w:szCs w:val="28"/>
          <w:lang w:eastAsia="ru-RU"/>
        </w:rPr>
        <w:t>2</w:t>
      </w:r>
    </w:p>
    <w:p w14:paraId="4AC9F026" w14:textId="77777777" w:rsidR="002C113C" w:rsidRPr="007D46F0" w:rsidRDefault="002C113C" w:rsidP="002C113C">
      <w:pPr>
        <w:spacing w:line="276" w:lineRule="auto"/>
        <w:rPr>
          <w:rFonts w:eastAsia="Times New Roman" w:cs="Times New Roman"/>
          <w:b/>
          <w:sz w:val="32"/>
          <w:szCs w:val="32"/>
          <w:lang w:val="en-US" w:eastAsia="ru-RU"/>
        </w:rPr>
      </w:pPr>
    </w:p>
    <w:tbl>
      <w:tblPr>
        <w:tblpPr w:leftFromText="180" w:rightFromText="180" w:vertAnchor="text" w:horzAnchor="margin" w:tblpXSpec="center" w:tblpY="32"/>
        <w:tblW w:w="1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35"/>
        <w:gridCol w:w="641"/>
        <w:gridCol w:w="851"/>
        <w:gridCol w:w="680"/>
        <w:gridCol w:w="595"/>
        <w:gridCol w:w="567"/>
        <w:gridCol w:w="567"/>
        <w:gridCol w:w="567"/>
        <w:gridCol w:w="567"/>
        <w:gridCol w:w="567"/>
        <w:gridCol w:w="851"/>
        <w:gridCol w:w="850"/>
        <w:gridCol w:w="494"/>
        <w:gridCol w:w="499"/>
        <w:gridCol w:w="635"/>
        <w:gridCol w:w="567"/>
      </w:tblGrid>
      <w:tr w:rsidR="002C113C" w:rsidRPr="008E3D33" w14:paraId="611D3661" w14:textId="77777777" w:rsidTr="00C11310">
        <w:trPr>
          <w:cantSplit/>
          <w:trHeight w:val="36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C84F" w14:textId="77777777" w:rsidR="002C113C" w:rsidRPr="008E3D33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sz w:val="20"/>
                <w:szCs w:val="20"/>
                <w:lang w:val="ro-RO" w:eastAsia="ru-RU"/>
              </w:rPr>
              <w:t xml:space="preserve">          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Tip/</w:t>
            </w:r>
          </w:p>
          <w:p w14:paraId="122744C3" w14:textId="77777777" w:rsidR="002C113C" w:rsidRPr="008E3D33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dosarelor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8599F3" w14:textId="77777777" w:rsidR="002C113C" w:rsidRPr="008E3D33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Restanţa la începutul perioadei de gestionare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6FC018" w14:textId="77777777" w:rsidR="002C113C" w:rsidRPr="008E3D33" w:rsidRDefault="002C113C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Au intrat pe rol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2910C3" w14:textId="77777777" w:rsidR="002C113C" w:rsidRPr="008E3D33" w:rsidRDefault="002C113C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 examinate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7503F3" w14:textId="77777777" w:rsidR="002C113C" w:rsidRPr="008E3D33" w:rsidRDefault="002C113C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Restanţa la finele perioadei de gestionare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458A" w14:textId="77777777" w:rsidR="002C113C" w:rsidRPr="008E3D33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Contestate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4D0" w14:textId="77777777" w:rsidR="002C113C" w:rsidRPr="008E3D33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1CEA" w14:textId="77777777" w:rsidR="002C113C" w:rsidRPr="008E3D33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CF738DD" w14:textId="77777777" w:rsidR="002C113C" w:rsidRPr="00BA2078" w:rsidRDefault="002C113C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 w:rsidRPr="00BA2078">
              <w:rPr>
                <w:rFonts w:eastAsia="Times New Roman" w:cs="Times New Roman"/>
                <w:b/>
                <w:bCs/>
                <w:sz w:val="20"/>
                <w:szCs w:val="20"/>
                <w:lang w:val="ro-RO" w:eastAsia="ru-RU"/>
              </w:rPr>
              <w:t>Fără modificare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34D59CA" w14:textId="77777777" w:rsidR="002C113C" w:rsidRPr="008E3D33" w:rsidRDefault="002C113C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% anulate din examinate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97A7C9E" w14:textId="77777777" w:rsidR="002C113C" w:rsidRPr="008E3D33" w:rsidRDefault="002C113C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% anulate din contestate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71E5" w14:textId="77777777" w:rsidR="002C113C" w:rsidRPr="008E3D33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Motivul anularii</w:t>
            </w:r>
          </w:p>
        </w:tc>
      </w:tr>
      <w:tr w:rsidR="002C113C" w:rsidRPr="008E3D33" w14:paraId="515F1E53" w14:textId="77777777" w:rsidTr="00C11310">
        <w:trPr>
          <w:cantSplit/>
          <w:trHeight w:val="6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1F6D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5990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AF4B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C31C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F479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4D937DA1" w14:textId="77777777" w:rsidR="002C113C" w:rsidRPr="008E3D33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61C1" w14:textId="77777777" w:rsidR="002C113C" w:rsidRPr="008E3D33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inclusiv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7E01E8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BDE20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2537FC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18788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91CBD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3703835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Din motivul lipsei de competinţă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3290FEA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Cu emiterea unei noi hotărîri</w:t>
            </w:r>
          </w:p>
          <w:p w14:paraId="7954427F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087EEB6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Cu remiterea la o nouă examinare</w:t>
            </w:r>
          </w:p>
          <w:p w14:paraId="69DD773C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0341EB2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Procedura a fost </w:t>
            </w:r>
            <w:r w:rsidRPr="008E3D33">
              <w:rPr>
                <w:rFonts w:eastAsia="Times New Roman" w:cs="Times New Roman"/>
                <w:sz w:val="20"/>
                <w:szCs w:val="20"/>
                <w:lang w:val="ro-RO" w:eastAsia="ru-RU"/>
              </w:rPr>
              <w:t xml:space="preserve"> încetată</w:t>
            </w:r>
          </w:p>
          <w:p w14:paraId="1A8A9411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  <w:tr w:rsidR="002C113C" w:rsidRPr="008E3D33" w14:paraId="102A1A77" w14:textId="77777777" w:rsidTr="00C11310">
        <w:trPr>
          <w:cantSplit/>
          <w:trHeight w:val="192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414D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F712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4E0D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FA66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054F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04AB0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2E3B79" w14:textId="77777777" w:rsidR="002C113C" w:rsidRPr="008E3D33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În ordine de apel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AC5C6A" w14:textId="77777777" w:rsidR="002C113C" w:rsidRPr="008E3D33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În ordine de recurs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61FE9D" w14:textId="77777777" w:rsidR="002C113C" w:rsidRPr="008E3D33" w:rsidRDefault="002C113C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 anulate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71980A" w14:textId="77777777" w:rsidR="002C113C" w:rsidRPr="008E3D33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modificate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2A1A8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084B2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CF7242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5F46C3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B2A792F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777F1D0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F84AE93" w14:textId="77777777" w:rsidR="002C113C" w:rsidRPr="008E3D33" w:rsidRDefault="002C113C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2C113C" w:rsidRPr="00375E8A" w14:paraId="0D65581D" w14:textId="77777777" w:rsidTr="00C1131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11A3" w14:textId="77777777" w:rsidR="002C113C" w:rsidRPr="00375E8A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bCs/>
                <w:sz w:val="20"/>
                <w:szCs w:val="20"/>
                <w:vertAlign w:val="superscript"/>
                <w:lang w:val="ro-RO"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BDA" w14:textId="77777777" w:rsidR="002C113C" w:rsidRPr="00375E8A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9888" w14:textId="77777777" w:rsidR="002C113C" w:rsidRPr="00375E8A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672F" w14:textId="77777777" w:rsidR="002C113C" w:rsidRPr="00375E8A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63E61" w14:textId="77777777" w:rsidR="002C113C" w:rsidRPr="00375E8A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3F3F2" w14:textId="77777777" w:rsidR="002C113C" w:rsidRPr="00375E8A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2432F" w14:textId="77777777" w:rsidR="002C113C" w:rsidRPr="000231AF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84BB9" w14:textId="77777777" w:rsidR="002C113C" w:rsidRPr="000231AF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DD664" w14:textId="77777777" w:rsidR="002C113C" w:rsidRPr="000231AF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6A088" w14:textId="77777777" w:rsidR="002C113C" w:rsidRPr="000231AF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951F4" w14:textId="77777777" w:rsidR="002C113C" w:rsidRPr="000231AF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9E199" w14:textId="77777777" w:rsidR="002C113C" w:rsidRPr="000231AF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069E5" w14:textId="77777777" w:rsidR="002C113C" w:rsidRPr="000231AF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B62B0" w14:textId="77777777" w:rsidR="002C113C" w:rsidRPr="00375E8A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5D461" w14:textId="77777777" w:rsidR="002C113C" w:rsidRPr="00375E8A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149EE" w14:textId="77777777" w:rsidR="002C113C" w:rsidRPr="00375E8A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E0E40" w14:textId="77777777" w:rsidR="002C113C" w:rsidRPr="00375E8A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17</w:t>
            </w:r>
          </w:p>
        </w:tc>
      </w:tr>
      <w:tr w:rsidR="002C113C" w:rsidRPr="008E3D33" w14:paraId="6DCC62C2" w14:textId="77777777" w:rsidTr="00C1131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001F" w14:textId="77777777" w:rsidR="002C113C" w:rsidRPr="008E3D33" w:rsidRDefault="002C113C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Penale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0C05" w14:textId="784D1D2B" w:rsidR="002C113C" w:rsidRPr="004D779F" w:rsidRDefault="004405A0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  <w:p w14:paraId="75FB567D" w14:textId="120231D2" w:rsidR="00D06233" w:rsidRPr="004D779F" w:rsidRDefault="00D06233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E036" w14:textId="764DEF83" w:rsidR="002C113C" w:rsidRPr="004D779F" w:rsidRDefault="008F2C38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3936" w14:textId="1C72A84E" w:rsidR="002C113C" w:rsidRPr="004D779F" w:rsidRDefault="008F2C38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28EEE" w14:textId="359814A7" w:rsidR="002C113C" w:rsidRPr="004D779F" w:rsidRDefault="008F2C38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227C9" w14:textId="122763DF" w:rsidR="002C113C" w:rsidRPr="004D779F" w:rsidRDefault="008C455A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85441"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D3671" w14:textId="364F28BD" w:rsidR="002C113C" w:rsidRPr="004D779F" w:rsidRDefault="001D4888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E6099" w14:textId="7E1574AA" w:rsidR="002C113C" w:rsidRPr="004D779F" w:rsidRDefault="001D4888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C955C" w14:textId="5AAEDAFD" w:rsidR="002C113C" w:rsidRPr="004D779F" w:rsidRDefault="005847E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AEB13" w14:textId="796DCE63" w:rsidR="002C113C" w:rsidRPr="004D779F" w:rsidRDefault="005847E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90D18" w14:textId="0D6C4775" w:rsidR="002C113C" w:rsidRPr="004D779F" w:rsidRDefault="005847E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83FB8" w14:textId="6A679771" w:rsidR="002C113C" w:rsidRPr="004D779F" w:rsidRDefault="003B3EE2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11BD6" w14:textId="3A17614A" w:rsidR="002C113C" w:rsidRPr="004D779F" w:rsidRDefault="003B3EE2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597BE" w14:textId="77777777" w:rsidR="002C113C" w:rsidRPr="004D779F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B13EF" w14:textId="3E52A1F3" w:rsidR="002C113C" w:rsidRPr="004D779F" w:rsidRDefault="007B1238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8B5B4" w14:textId="042F85DD" w:rsidR="002C113C" w:rsidRPr="004D779F" w:rsidRDefault="00B8186A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F9A39" w14:textId="7980C710" w:rsidR="002C113C" w:rsidRPr="004D779F" w:rsidRDefault="008D55B5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8186A" w:rsidRPr="008E3D33" w14:paraId="62D40B7A" w14:textId="77777777" w:rsidTr="00C1131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9573" w14:textId="77777777" w:rsidR="00B8186A" w:rsidRPr="008E3D33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Civile</w:t>
            </w:r>
          </w:p>
          <w:p w14:paraId="6C73490C" w14:textId="77777777" w:rsidR="00B8186A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(2,2p/o,</w:t>
            </w:r>
          </w:p>
          <w:p w14:paraId="1DC63D42" w14:textId="77777777" w:rsidR="00B8186A" w:rsidRPr="009A0905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2p/s,2o/pr,</w:t>
            </w:r>
          </w:p>
          <w:p w14:paraId="5928D608" w14:textId="77777777" w:rsidR="00B8186A" w:rsidRPr="008E3D33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2rh,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3,9,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27,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25)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CE92" w14:textId="6A9007D5" w:rsidR="00B8186A" w:rsidRPr="004D779F" w:rsidRDefault="008F2C38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6C76" w14:textId="5D803058" w:rsidR="00B8186A" w:rsidRPr="004D779F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65</w:t>
            </w:r>
            <w:r w:rsidR="008F2C38"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CF93" w14:textId="77777777" w:rsidR="00B8186A" w:rsidRPr="004D779F" w:rsidRDefault="008F2C38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614</w:t>
            </w:r>
          </w:p>
          <w:p w14:paraId="3A60F5AF" w14:textId="77777777" w:rsidR="00E01A30" w:rsidRPr="004D779F" w:rsidRDefault="00E01A30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  <w:p w14:paraId="6D7A63AB" w14:textId="24536669" w:rsidR="00670BBA" w:rsidRPr="004D779F" w:rsidRDefault="00670BB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E9574" w14:textId="188447B4" w:rsidR="00B8186A" w:rsidRPr="004D779F" w:rsidRDefault="008F2C38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84035" w14:textId="051C166C" w:rsidR="00B8186A" w:rsidRPr="004D779F" w:rsidRDefault="00E72357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40C83" w14:textId="5A786BD4" w:rsidR="00B8186A" w:rsidRPr="004D779F" w:rsidRDefault="007A0233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106F0" w14:textId="2825B9D4" w:rsidR="00B8186A" w:rsidRPr="004D779F" w:rsidRDefault="00E72357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3D6B7" w14:textId="69B345AF" w:rsidR="00B8186A" w:rsidRPr="004D779F" w:rsidRDefault="008D55B5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106CA" w14:textId="5CC4D6B7" w:rsidR="00B8186A" w:rsidRPr="004D779F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E6B31" w14:textId="7F0182C0" w:rsidR="00B8186A" w:rsidRPr="004D779F" w:rsidRDefault="0049396C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321BA" w14:textId="741B62CD" w:rsidR="00B8186A" w:rsidRPr="004D779F" w:rsidRDefault="003B3EE2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197C4" w14:textId="2480CDD9" w:rsidR="00B8186A" w:rsidRPr="004D779F" w:rsidRDefault="00286557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29,11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800B6" w14:textId="77777777" w:rsidR="00B8186A" w:rsidRPr="004D779F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01D09" w14:textId="0793CC12" w:rsidR="00B8186A" w:rsidRPr="004D779F" w:rsidRDefault="00C11424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6B0B8" w14:textId="001FA638" w:rsidR="00B8186A" w:rsidRPr="004D779F" w:rsidRDefault="00C11424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66381" w14:textId="251EF775" w:rsidR="00B8186A" w:rsidRPr="004D779F" w:rsidRDefault="00F96597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11310" w:rsidRPr="008E3D33" w14:paraId="401BB216" w14:textId="77777777" w:rsidTr="00C1131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2953" w14:textId="77777777" w:rsidR="00B8186A" w:rsidRPr="008E3D33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Materiale pe CC RM</w:t>
            </w:r>
          </w:p>
          <w:p w14:paraId="6F434578" w14:textId="77777777" w:rsidR="00B8186A" w:rsidRPr="008E3D33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(4,4d,5r)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CF13A" w14:textId="5BC78EF4" w:rsidR="00B8186A" w:rsidRPr="004D779F" w:rsidRDefault="008F2C38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EEF74" w14:textId="526F0362" w:rsidR="00B8186A" w:rsidRPr="004D779F" w:rsidRDefault="008F2C38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4DD27" w14:textId="279B8E74" w:rsidR="00B8186A" w:rsidRPr="004D779F" w:rsidRDefault="008F2C38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511D9" w14:textId="1B5EFFA1" w:rsidR="00B8186A" w:rsidRPr="004D779F" w:rsidRDefault="00167BAE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AAA18" w14:textId="4C6DCFEC" w:rsidR="00B8186A" w:rsidRPr="004D779F" w:rsidRDefault="00666E36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C22A7" w14:textId="4E52B1D6" w:rsidR="00B8186A" w:rsidRPr="004D779F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A2287" w14:textId="6A6F015A" w:rsidR="00B8186A" w:rsidRPr="004D779F" w:rsidRDefault="00666E36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B8849" w14:textId="0483AFD8" w:rsidR="00B8186A" w:rsidRPr="004D779F" w:rsidRDefault="0011639B" w:rsidP="001163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81A15" w14:textId="3EB9FE6D" w:rsidR="00B8186A" w:rsidRPr="004D779F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D6EFF" w14:textId="77D3D15B" w:rsidR="00B8186A" w:rsidRPr="004D779F" w:rsidRDefault="0011639B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7FE88" w14:textId="10178986" w:rsidR="00B8186A" w:rsidRPr="004D779F" w:rsidRDefault="00286557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C95B3" w14:textId="4F40D670" w:rsidR="00B8186A" w:rsidRPr="004D779F" w:rsidRDefault="00286557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7DC42" w14:textId="1E2FA9FB" w:rsidR="00B8186A" w:rsidRPr="004D779F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9767D" w14:textId="6575C624" w:rsidR="00B8186A" w:rsidRPr="004D779F" w:rsidRDefault="00C11424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38131" w14:textId="408DBA34" w:rsidR="00B8186A" w:rsidRPr="004D779F" w:rsidRDefault="0020111C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FEEE0" w14:textId="18298629" w:rsidR="00B8186A" w:rsidRPr="004D779F" w:rsidRDefault="0020111C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1310" w:rsidRPr="008E3D33" w14:paraId="6D5BAABE" w14:textId="77777777" w:rsidTr="00C1131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BE01" w14:textId="77777777" w:rsidR="00B8186A" w:rsidRPr="00751E66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751E66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Altele</w:t>
            </w:r>
          </w:p>
          <w:p w14:paraId="6904CED4" w14:textId="77777777" w:rsidR="00B8186A" w:rsidRPr="00751E66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751E66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(8,10,11,</w:t>
            </w:r>
          </w:p>
          <w:p w14:paraId="787F8A22" w14:textId="77777777" w:rsidR="00B8186A" w:rsidRPr="00751E66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751E66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12,13,14,</w:t>
            </w:r>
          </w:p>
          <w:p w14:paraId="4FE32DF7" w14:textId="77777777" w:rsidR="00B8186A" w:rsidRPr="00751E66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751E66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15,16,17,</w:t>
            </w:r>
          </w:p>
          <w:p w14:paraId="5967410F" w14:textId="77777777" w:rsidR="00B8186A" w:rsidRPr="008E3D33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751E66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18, 19,21ji, 21,28)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7BE9A" w14:textId="54527EA3" w:rsidR="00B8186A" w:rsidRPr="004D779F" w:rsidRDefault="00167BAE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81834" w14:textId="0C711D81" w:rsidR="00B8186A" w:rsidRPr="004D779F" w:rsidRDefault="00167BAE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2618E" w14:textId="5522F53F" w:rsidR="00B8186A" w:rsidRPr="004D779F" w:rsidRDefault="00167BAE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54912" w14:textId="3779433D" w:rsidR="00B8186A" w:rsidRPr="004D779F" w:rsidRDefault="00167BAE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11221" w14:textId="00BDFE22" w:rsidR="00B8186A" w:rsidRPr="004D779F" w:rsidRDefault="00685441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1469E" w14:textId="7223E526" w:rsidR="00B8186A" w:rsidRPr="004D779F" w:rsidRDefault="00F96597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EF1F1" w14:textId="05E4D07E" w:rsidR="00B8186A" w:rsidRPr="004D779F" w:rsidRDefault="00685441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47C87" w14:textId="4DD728FB" w:rsidR="00B8186A" w:rsidRPr="004D779F" w:rsidRDefault="0011639B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9EF95" w14:textId="2E44AF57" w:rsidR="00B8186A" w:rsidRPr="004D779F" w:rsidRDefault="00F96597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8E4E0" w14:textId="77988B74" w:rsidR="00B8186A" w:rsidRPr="004D779F" w:rsidRDefault="0011639B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12344" w14:textId="4E55285F" w:rsidR="00B8186A" w:rsidRPr="004D779F" w:rsidRDefault="00286557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2C2E5" w14:textId="73142D29" w:rsidR="00B8186A" w:rsidRPr="004D779F" w:rsidRDefault="00711EBB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B80D7" w14:textId="77777777" w:rsidR="00B8186A" w:rsidRPr="004D779F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A940A" w14:textId="1DF1F8FE" w:rsidR="00B8186A" w:rsidRPr="004D779F" w:rsidRDefault="00E567E6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E3EF6" w14:textId="35525E68" w:rsidR="00B8186A" w:rsidRPr="004D779F" w:rsidRDefault="00E567E6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262F8" w14:textId="670E27EF" w:rsidR="00B8186A" w:rsidRPr="004D779F" w:rsidRDefault="00F96597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8186A" w:rsidRPr="00C11310" w14:paraId="1A6E2D77" w14:textId="77777777" w:rsidTr="00C11310">
        <w:trPr>
          <w:trHeight w:val="4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3561" w14:textId="77777777" w:rsidR="00B8186A" w:rsidRPr="00C11310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</w:pPr>
            <w:r w:rsidRPr="00C11310"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  <w:t>Total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BBE7" w14:textId="3FC89BA4" w:rsidR="00B8186A" w:rsidRPr="00C11310" w:rsidRDefault="00167BAE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7BE4" w14:textId="07B04587" w:rsidR="00B8186A" w:rsidRPr="00C11310" w:rsidRDefault="00961D1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9075" w14:textId="55155372" w:rsidR="00B8186A" w:rsidRPr="00C11310" w:rsidRDefault="00961D1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CCF57" w14:textId="024806DC" w:rsidR="00B8186A" w:rsidRPr="00C11310" w:rsidRDefault="001D4888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B19BD" w14:textId="04163C92" w:rsidR="00B8186A" w:rsidRPr="00C11310" w:rsidRDefault="00685441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75F65" w14:textId="4C801453" w:rsidR="00B8186A" w:rsidRPr="00C11310" w:rsidRDefault="005847E4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389B9" w14:textId="3FCCE566" w:rsidR="00B8186A" w:rsidRPr="00C11310" w:rsidRDefault="005847E4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74492" w14:textId="33EE6D46" w:rsidR="00B8186A" w:rsidRPr="00C11310" w:rsidRDefault="00AD45F4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E37A8" w14:textId="08EEDB54" w:rsidR="00B8186A" w:rsidRPr="00C11310" w:rsidRDefault="00AD45F4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9FEB9" w14:textId="62D566A6" w:rsidR="00B8186A" w:rsidRPr="00C11310" w:rsidRDefault="00AD45F4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DEA9D" w14:textId="64349F66" w:rsidR="00B8186A" w:rsidRPr="00C11310" w:rsidRDefault="00711EBB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E84AA" w14:textId="02C8F015" w:rsidR="00B8186A" w:rsidRPr="00C11310" w:rsidRDefault="00711EBB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30,88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462B8" w14:textId="4B5DADD2" w:rsidR="00B8186A" w:rsidRPr="00C11310" w:rsidRDefault="00AE55BC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C1B84" w14:textId="2F9F1F54" w:rsidR="00B8186A" w:rsidRPr="00C11310" w:rsidRDefault="00E567E6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8554A" w14:textId="3201BF48" w:rsidR="00B8186A" w:rsidRPr="00C11310" w:rsidRDefault="00E567E6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CFCE2" w14:textId="7FE4FE44" w:rsidR="00B8186A" w:rsidRPr="00C11310" w:rsidRDefault="00E567E6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14:paraId="0FD2ED06" w14:textId="77777777" w:rsidR="002C113C" w:rsidRPr="000E2A6A" w:rsidRDefault="002C113C" w:rsidP="002C113C">
      <w:pPr>
        <w:spacing w:line="240" w:lineRule="exact"/>
        <w:rPr>
          <w:rFonts w:eastAsia="Times New Roman" w:cs="Times New Roman"/>
          <w:b/>
          <w:sz w:val="32"/>
          <w:szCs w:val="32"/>
          <w:lang w:eastAsia="ru-RU"/>
        </w:rPr>
      </w:pPr>
    </w:p>
    <w:p w14:paraId="6D9DDA7A" w14:textId="489D1935" w:rsidR="002C113C" w:rsidRPr="00250369" w:rsidRDefault="002C113C" w:rsidP="002C113C">
      <w:pPr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  <w:r w:rsidRPr="00B554B2">
        <w:rPr>
          <w:rFonts w:eastAsia="Times New Roman" w:cs="Times New Roman"/>
          <w:sz w:val="26"/>
          <w:szCs w:val="26"/>
          <w:lang w:val="ro-RO" w:eastAsia="ru-RU"/>
        </w:rPr>
        <w:t xml:space="preserve">     </w:t>
      </w:r>
    </w:p>
    <w:p w14:paraId="5BD35AC0" w14:textId="77777777" w:rsidR="002C113C" w:rsidRDefault="002C113C" w:rsidP="002C113C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6739E803" w14:textId="49FFB799" w:rsidR="00CD767A" w:rsidRPr="002F34E6" w:rsidRDefault="00CD767A" w:rsidP="00CD767A">
      <w:pPr>
        <w:ind w:firstLine="567"/>
        <w:jc w:val="both"/>
        <w:rPr>
          <w:b/>
          <w:sz w:val="18"/>
          <w:szCs w:val="18"/>
          <w:lang w:val="en-US"/>
        </w:rPr>
      </w:pPr>
      <w:r w:rsidRPr="002F34E6">
        <w:rPr>
          <w:b/>
          <w:sz w:val="18"/>
          <w:szCs w:val="18"/>
          <w:vertAlign w:val="superscript"/>
          <w:lang w:val="en-US"/>
        </w:rPr>
        <w:t>1</w:t>
      </w:r>
      <w:r w:rsidRPr="001B2092">
        <w:rPr>
          <w:b/>
          <w:sz w:val="18"/>
          <w:szCs w:val="18"/>
          <w:lang w:val="ro-RO"/>
        </w:rPr>
        <w:t>-</w:t>
      </w:r>
      <w:r w:rsidR="002F34E6" w:rsidRPr="002F34E6">
        <w:rPr>
          <w:lang w:val="en-US"/>
        </w:rPr>
        <w:t xml:space="preserve"> </w:t>
      </w:r>
      <w:proofErr w:type="spellStart"/>
      <w:r w:rsidR="002F34E6" w:rsidRPr="002F34E6">
        <w:rPr>
          <w:bCs/>
          <w:sz w:val="18"/>
          <w:szCs w:val="18"/>
          <w:lang w:val="en-US"/>
        </w:rPr>
        <w:t>transmise</w:t>
      </w:r>
      <w:proofErr w:type="spellEnd"/>
      <w:r w:rsidR="002F34E6" w:rsidRPr="002F34E6">
        <w:rPr>
          <w:bCs/>
          <w:sz w:val="18"/>
          <w:szCs w:val="18"/>
          <w:lang w:val="en-US"/>
        </w:rPr>
        <w:t xml:space="preserve"> de la </w:t>
      </w:r>
      <w:proofErr w:type="spellStart"/>
      <w:r w:rsidR="002F34E6" w:rsidRPr="002F34E6">
        <w:rPr>
          <w:bCs/>
          <w:sz w:val="18"/>
          <w:szCs w:val="18"/>
          <w:lang w:val="en-US"/>
        </w:rPr>
        <w:t>judecătorul</w:t>
      </w:r>
      <w:proofErr w:type="spellEnd"/>
      <w:r w:rsidR="002F34E6" w:rsidRPr="002F34E6">
        <w:rPr>
          <w:bCs/>
          <w:sz w:val="18"/>
          <w:szCs w:val="18"/>
          <w:lang w:val="en-US"/>
        </w:rPr>
        <w:t xml:space="preserve"> Lazareva N.S.</w:t>
      </w:r>
    </w:p>
    <w:p w14:paraId="33869ED2" w14:textId="77777777" w:rsidR="00CD767A" w:rsidRPr="001B2092" w:rsidRDefault="00CD767A" w:rsidP="00CD767A">
      <w:pPr>
        <w:pStyle w:val="aa"/>
        <w:ind w:left="567"/>
        <w:jc w:val="both"/>
        <w:rPr>
          <w:sz w:val="18"/>
          <w:szCs w:val="18"/>
          <w:lang w:val="ro-RO"/>
        </w:rPr>
      </w:pPr>
      <w:r w:rsidRPr="00024980">
        <w:rPr>
          <w:rFonts w:ascii="Times New Roman" w:hAnsi="Times New Roman"/>
          <w:vertAlign w:val="superscript"/>
          <w:lang w:val="en-US"/>
        </w:rPr>
        <w:t>2</w:t>
      </w:r>
      <w:r w:rsidRPr="001B2092">
        <w:rPr>
          <w:sz w:val="18"/>
          <w:szCs w:val="18"/>
          <w:lang w:val="en-US"/>
        </w:rPr>
        <w:t xml:space="preserve"> </w:t>
      </w:r>
      <w:r w:rsidRPr="00024980">
        <w:rPr>
          <w:sz w:val="18"/>
          <w:szCs w:val="18"/>
          <w:lang w:val="en-US"/>
        </w:rPr>
        <w:t>-</w:t>
      </w:r>
      <w:r w:rsidRPr="001B2092">
        <w:rPr>
          <w:sz w:val="18"/>
          <w:szCs w:val="18"/>
          <w:lang w:val="en-US"/>
        </w:rPr>
        <w:t xml:space="preserve"> </w:t>
      </w:r>
      <w:r w:rsidRPr="001B2092">
        <w:rPr>
          <w:sz w:val="18"/>
          <w:szCs w:val="18"/>
          <w:lang w:val="ro-RO"/>
        </w:rPr>
        <w:t>suspendate</w:t>
      </w:r>
      <w:r w:rsidRPr="001B2092">
        <w:rPr>
          <w:sz w:val="18"/>
          <w:szCs w:val="18"/>
          <w:lang w:val="en-US"/>
        </w:rPr>
        <w:t xml:space="preserve">  </w:t>
      </w:r>
    </w:p>
    <w:p w14:paraId="564D6F42" w14:textId="0E0A7EB3" w:rsidR="002C113C" w:rsidRDefault="002C113C" w:rsidP="002C113C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43AB4768" w14:textId="1CDF4B55" w:rsidR="00A032BB" w:rsidRDefault="00A032BB" w:rsidP="002C113C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3D59BA98" w14:textId="36583455" w:rsidR="00A032BB" w:rsidRDefault="00A032BB" w:rsidP="002C113C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70DC75EB" w14:textId="54A4BECB" w:rsidR="00A032BB" w:rsidRDefault="00A032BB" w:rsidP="002C113C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4F38467D" w14:textId="77777777" w:rsidR="00A032BB" w:rsidRDefault="00A032BB" w:rsidP="002C113C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73B22C50" w14:textId="77777777" w:rsidR="002C113C" w:rsidRDefault="002C113C" w:rsidP="002C113C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5F82451C" w14:textId="23A23E6E" w:rsidR="00D52777" w:rsidRDefault="00D52777" w:rsidP="00E60BDD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2241D416" w14:textId="52720677" w:rsidR="00D52777" w:rsidRDefault="00D52777" w:rsidP="00E60BDD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330BA935" w14:textId="77777777" w:rsidR="003A0B68" w:rsidRPr="00B554B2" w:rsidRDefault="003A0B68" w:rsidP="00B554B2">
      <w:pPr>
        <w:ind w:left="-426" w:firstLine="426"/>
        <w:jc w:val="both"/>
        <w:rPr>
          <w:rFonts w:eastAsia="Times New Roman" w:cs="Times New Roman"/>
          <w:szCs w:val="28"/>
          <w:lang w:val="en-US" w:eastAsia="ru-RU"/>
        </w:rPr>
      </w:pPr>
    </w:p>
    <w:p w14:paraId="0C9C65FB" w14:textId="77777777" w:rsidR="00765F81" w:rsidRDefault="00765F81" w:rsidP="00147406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750161D0" w14:textId="77777777" w:rsidR="00765F81" w:rsidRDefault="00765F81" w:rsidP="00147406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01FBC1E0" w14:textId="77777777" w:rsidR="00765F81" w:rsidRDefault="00765F81" w:rsidP="00147406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73FB19EA" w14:textId="77777777" w:rsidR="001B3AF1" w:rsidRPr="00A22771" w:rsidRDefault="001B3AF1" w:rsidP="001B3AF1">
      <w:pPr>
        <w:rPr>
          <w:szCs w:val="28"/>
          <w:lang w:val="en-US"/>
        </w:rPr>
      </w:pPr>
    </w:p>
    <w:p w14:paraId="031E27F0" w14:textId="77777777" w:rsidR="001B3AF1" w:rsidRPr="001B3AF1" w:rsidRDefault="001B3AF1" w:rsidP="001B3AF1">
      <w:pPr>
        <w:jc w:val="center"/>
        <w:rPr>
          <w:b/>
          <w:szCs w:val="28"/>
          <w:lang w:val="en-US"/>
        </w:rPr>
      </w:pPr>
      <w:r w:rsidRPr="001B3AF1">
        <w:rPr>
          <w:b/>
          <w:szCs w:val="28"/>
          <w:lang w:val="en-US"/>
        </w:rPr>
        <w:t>N O T A      I N F O R M A T I VĂ</w:t>
      </w:r>
    </w:p>
    <w:p w14:paraId="36EED477" w14:textId="19D6A0A1" w:rsidR="001B3AF1" w:rsidRPr="001B3AF1" w:rsidRDefault="001B3AF1" w:rsidP="001B3AF1">
      <w:pPr>
        <w:jc w:val="center"/>
        <w:rPr>
          <w:lang w:val="en-US"/>
        </w:rPr>
      </w:pPr>
      <w:proofErr w:type="spellStart"/>
      <w:r w:rsidRPr="001B3AF1">
        <w:rPr>
          <w:szCs w:val="28"/>
          <w:lang w:val="en-US"/>
        </w:rPr>
        <w:t>despre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calitatea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examinării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dosarelor</w:t>
      </w:r>
      <w:proofErr w:type="spellEnd"/>
      <w:r w:rsidRPr="001B3AF1">
        <w:rPr>
          <w:szCs w:val="28"/>
          <w:lang w:val="en-US"/>
        </w:rPr>
        <w:t xml:space="preserve"> pe </w:t>
      </w:r>
      <w:proofErr w:type="spellStart"/>
      <w:r w:rsidRPr="001B3AF1">
        <w:rPr>
          <w:szCs w:val="28"/>
          <w:lang w:val="en-US"/>
        </w:rPr>
        <w:t>perioada</w:t>
      </w:r>
      <w:proofErr w:type="spellEnd"/>
      <w:r w:rsidRPr="001B3AF1">
        <w:rPr>
          <w:szCs w:val="28"/>
          <w:lang w:val="en-US"/>
        </w:rPr>
        <w:t xml:space="preserve"> </w:t>
      </w:r>
      <w:r w:rsidRPr="001B3AF1">
        <w:rPr>
          <w:lang w:val="en-US"/>
        </w:rPr>
        <w:t>01.01.2022 - 31.12.2022</w:t>
      </w:r>
    </w:p>
    <w:p w14:paraId="0359AE81" w14:textId="77777777" w:rsidR="001B3AF1" w:rsidRPr="001B3AF1" w:rsidRDefault="001B3AF1" w:rsidP="001B3AF1">
      <w:pPr>
        <w:jc w:val="center"/>
        <w:rPr>
          <w:szCs w:val="28"/>
          <w:lang w:val="en-US"/>
        </w:rPr>
      </w:pPr>
    </w:p>
    <w:p w14:paraId="22884A1B" w14:textId="77777777" w:rsidR="001B3AF1" w:rsidRPr="001B3AF1" w:rsidRDefault="001B3AF1" w:rsidP="001B3AF1">
      <w:pPr>
        <w:jc w:val="center"/>
        <w:rPr>
          <w:szCs w:val="28"/>
          <w:lang w:val="en-US"/>
        </w:rPr>
      </w:pPr>
      <w:r w:rsidRPr="001B3AF1">
        <w:rPr>
          <w:szCs w:val="28"/>
          <w:lang w:val="en-US"/>
        </w:rPr>
        <w:t xml:space="preserve">a </w:t>
      </w:r>
      <w:proofErr w:type="spellStart"/>
      <w:r w:rsidRPr="001B3AF1">
        <w:rPr>
          <w:szCs w:val="28"/>
          <w:lang w:val="en-US"/>
        </w:rPr>
        <w:t>judecătorului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judecătoriei</w:t>
      </w:r>
      <w:proofErr w:type="spellEnd"/>
      <w:r w:rsidRPr="001B3AF1">
        <w:rPr>
          <w:szCs w:val="28"/>
          <w:lang w:val="en-US"/>
        </w:rPr>
        <w:t xml:space="preserve"> Comrat </w:t>
      </w:r>
      <w:proofErr w:type="spellStart"/>
      <w:r w:rsidRPr="001B3AF1">
        <w:rPr>
          <w:szCs w:val="28"/>
          <w:lang w:val="en-US"/>
        </w:rPr>
        <w:t>sediul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Vulcăneşti</w:t>
      </w:r>
      <w:proofErr w:type="spellEnd"/>
    </w:p>
    <w:p w14:paraId="618FACF9" w14:textId="59DCF310" w:rsidR="001B3AF1" w:rsidRPr="001B3AF1" w:rsidRDefault="001B3AF1" w:rsidP="001B3AF1">
      <w:pPr>
        <w:jc w:val="center"/>
        <w:rPr>
          <w:b/>
          <w:szCs w:val="28"/>
          <w:lang w:val="en-US"/>
        </w:rPr>
      </w:pPr>
      <w:proofErr w:type="spellStart"/>
      <w:r w:rsidRPr="001B3AF1">
        <w:rPr>
          <w:szCs w:val="28"/>
          <w:lang w:val="en-US"/>
        </w:rPr>
        <w:t>domnului</w:t>
      </w:r>
      <w:proofErr w:type="spellEnd"/>
      <w:r w:rsidRPr="001B3AF1">
        <w:rPr>
          <w:szCs w:val="28"/>
          <w:lang w:val="en-US"/>
        </w:rPr>
        <w:t xml:space="preserve"> </w:t>
      </w:r>
      <w:r w:rsidRPr="001B3AF1">
        <w:rPr>
          <w:b/>
          <w:szCs w:val="28"/>
          <w:lang w:val="en-US"/>
        </w:rPr>
        <w:t>Igor Botezatu</w:t>
      </w:r>
    </w:p>
    <w:p w14:paraId="5FEBAB04" w14:textId="77777777" w:rsidR="001B3AF1" w:rsidRPr="001B3AF1" w:rsidRDefault="001B3AF1" w:rsidP="001B3AF1">
      <w:pPr>
        <w:rPr>
          <w:b/>
          <w:szCs w:val="28"/>
          <w:lang w:val="en-US"/>
        </w:rPr>
      </w:pPr>
    </w:p>
    <w:p w14:paraId="6F0C9B22" w14:textId="2E74F0D4" w:rsidR="001B3AF1" w:rsidRDefault="001B3AF1" w:rsidP="001B3AF1">
      <w:pPr>
        <w:rPr>
          <w:b/>
          <w:szCs w:val="28"/>
          <w:lang w:val="en-US"/>
        </w:rPr>
      </w:pPr>
    </w:p>
    <w:p w14:paraId="6B2C182B" w14:textId="77777777" w:rsidR="00B33D8F" w:rsidRPr="001B3AF1" w:rsidRDefault="00B33D8F" w:rsidP="001B3AF1">
      <w:pPr>
        <w:rPr>
          <w:b/>
          <w:szCs w:val="28"/>
          <w:lang w:val="en-US"/>
        </w:rPr>
      </w:pPr>
    </w:p>
    <w:p w14:paraId="36B591AA" w14:textId="51979299" w:rsidR="00FF1DAC" w:rsidRDefault="001B3AF1" w:rsidP="001B3AF1">
      <w:pPr>
        <w:rPr>
          <w:szCs w:val="28"/>
          <w:lang w:val="en-US"/>
        </w:rPr>
      </w:pPr>
      <w:r w:rsidRPr="001B3AF1">
        <w:rPr>
          <w:szCs w:val="28"/>
          <w:lang w:val="en-US"/>
        </w:rPr>
        <w:t xml:space="preserve">        </w:t>
      </w:r>
      <w:proofErr w:type="spellStart"/>
      <w:r w:rsidRPr="001B3AF1">
        <w:rPr>
          <w:szCs w:val="28"/>
          <w:lang w:val="en-US"/>
        </w:rPr>
        <w:t>În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perioada</w:t>
      </w:r>
      <w:proofErr w:type="spellEnd"/>
      <w:r w:rsidRPr="001B3AF1">
        <w:rPr>
          <w:szCs w:val="28"/>
          <w:lang w:val="en-US"/>
        </w:rPr>
        <w:t xml:space="preserve"> de la 01.01.2022 </w:t>
      </w:r>
      <w:proofErr w:type="spellStart"/>
      <w:r w:rsidRPr="001B3AF1">
        <w:rPr>
          <w:szCs w:val="28"/>
          <w:lang w:val="en-US"/>
        </w:rPr>
        <w:t>şi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până</w:t>
      </w:r>
      <w:proofErr w:type="spellEnd"/>
      <w:r w:rsidRPr="001B3AF1">
        <w:rPr>
          <w:szCs w:val="28"/>
          <w:lang w:val="en-US"/>
        </w:rPr>
        <w:t xml:space="preserve"> la </w:t>
      </w:r>
      <w:r w:rsidRPr="001B3AF1">
        <w:rPr>
          <w:lang w:val="en-US"/>
        </w:rPr>
        <w:t>31.12.2022</w:t>
      </w:r>
      <w:r w:rsidRPr="001B3AF1">
        <w:rPr>
          <w:szCs w:val="28"/>
          <w:lang w:val="en-US"/>
        </w:rPr>
        <w:t xml:space="preserve">, </w:t>
      </w:r>
      <w:proofErr w:type="spellStart"/>
      <w:r w:rsidRPr="001B3AF1">
        <w:rPr>
          <w:szCs w:val="28"/>
          <w:lang w:val="en-US"/>
        </w:rPr>
        <w:t>judecătorul</w:t>
      </w:r>
      <w:proofErr w:type="spellEnd"/>
      <w:r w:rsidRPr="001B3AF1">
        <w:rPr>
          <w:szCs w:val="28"/>
          <w:lang w:val="en-US"/>
        </w:rPr>
        <w:t xml:space="preserve"> I. Botezatu, a </w:t>
      </w:r>
      <w:proofErr w:type="spellStart"/>
      <w:r w:rsidRPr="001B3AF1">
        <w:rPr>
          <w:szCs w:val="28"/>
          <w:lang w:val="en-US"/>
        </w:rPr>
        <w:t>primit</w:t>
      </w:r>
      <w:proofErr w:type="spellEnd"/>
      <w:r w:rsidRPr="001B3AF1">
        <w:rPr>
          <w:szCs w:val="28"/>
          <w:lang w:val="en-US"/>
        </w:rPr>
        <w:t xml:space="preserve"> la </w:t>
      </w:r>
      <w:proofErr w:type="spellStart"/>
      <w:r w:rsidRPr="001B3AF1">
        <w:rPr>
          <w:szCs w:val="28"/>
          <w:lang w:val="en-US"/>
        </w:rPr>
        <w:t>examinare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în</w:t>
      </w:r>
      <w:proofErr w:type="spellEnd"/>
      <w:r w:rsidRPr="001B3AF1">
        <w:rPr>
          <w:szCs w:val="28"/>
          <w:lang w:val="en-US"/>
        </w:rPr>
        <w:t xml:space="preserve"> total </w:t>
      </w:r>
      <w:r w:rsidRPr="001B3AF1">
        <w:rPr>
          <w:b/>
          <w:szCs w:val="28"/>
          <w:lang w:val="en-US"/>
        </w:rPr>
        <w:t xml:space="preserve">765 </w:t>
      </w:r>
      <w:proofErr w:type="spellStart"/>
      <w:r w:rsidRPr="001B3AF1">
        <w:rPr>
          <w:szCs w:val="28"/>
          <w:lang w:val="en-US"/>
        </w:rPr>
        <w:t>dosare</w:t>
      </w:r>
      <w:proofErr w:type="spellEnd"/>
      <w:r w:rsidRPr="001E2308">
        <w:rPr>
          <w:szCs w:val="28"/>
          <w:lang w:val="en-US"/>
        </w:rPr>
        <w:t>:</w:t>
      </w:r>
      <w:r>
        <w:rPr>
          <w:szCs w:val="28"/>
          <w:lang w:val="en-US"/>
        </w:rPr>
        <w:t xml:space="preserve">  </w:t>
      </w:r>
      <w:r w:rsidRPr="001E2308">
        <w:rPr>
          <w:szCs w:val="28"/>
          <w:lang w:val="en-US"/>
        </w:rPr>
        <w:t xml:space="preserve"> </w:t>
      </w:r>
    </w:p>
    <w:p w14:paraId="3EDFD41E" w14:textId="77777777" w:rsidR="00FF1DAC" w:rsidRDefault="00FF1DAC" w:rsidP="001B3AF1">
      <w:pPr>
        <w:rPr>
          <w:szCs w:val="28"/>
          <w:lang w:val="en-US"/>
        </w:rPr>
      </w:pPr>
    </w:p>
    <w:p w14:paraId="51A849A8" w14:textId="5D1EE189" w:rsidR="001B3AF1" w:rsidRPr="001E2308" w:rsidRDefault="00FF1DAC" w:rsidP="00FF1DAC">
      <w:pPr>
        <w:ind w:left="3540"/>
        <w:rPr>
          <w:szCs w:val="28"/>
          <w:lang w:val="en-US"/>
        </w:rPr>
      </w:pPr>
      <w:r>
        <w:rPr>
          <w:szCs w:val="28"/>
          <w:lang w:val="en-US"/>
        </w:rPr>
        <w:t xml:space="preserve">    </w:t>
      </w:r>
      <w:r w:rsidR="001B3AF1" w:rsidRPr="001E2308">
        <w:rPr>
          <w:szCs w:val="28"/>
          <w:lang w:val="en-US"/>
        </w:rPr>
        <w:t xml:space="preserve">- </w:t>
      </w:r>
      <w:proofErr w:type="spellStart"/>
      <w:r w:rsidR="001B3AF1" w:rsidRPr="001B3AF1">
        <w:rPr>
          <w:szCs w:val="28"/>
          <w:lang w:val="en-US"/>
        </w:rPr>
        <w:t>dosare</w:t>
      </w:r>
      <w:proofErr w:type="spellEnd"/>
      <w:r w:rsidR="001B3AF1" w:rsidRPr="001B3AF1">
        <w:rPr>
          <w:szCs w:val="28"/>
          <w:lang w:val="en-US"/>
        </w:rPr>
        <w:t xml:space="preserve"> </w:t>
      </w:r>
      <w:proofErr w:type="spellStart"/>
      <w:r w:rsidR="001B3AF1" w:rsidRPr="001B3AF1">
        <w:rPr>
          <w:szCs w:val="28"/>
          <w:lang w:val="en-US"/>
        </w:rPr>
        <w:t>penale</w:t>
      </w:r>
      <w:proofErr w:type="spellEnd"/>
      <w:r w:rsidR="001B3AF1" w:rsidRPr="001B3AF1">
        <w:rPr>
          <w:szCs w:val="28"/>
          <w:lang w:val="en-US"/>
        </w:rPr>
        <w:t xml:space="preserve"> </w:t>
      </w:r>
      <w:r w:rsidR="001B3AF1" w:rsidRPr="00FF1DAC">
        <w:rPr>
          <w:b/>
          <w:bCs/>
          <w:szCs w:val="28"/>
          <w:lang w:val="en-US"/>
        </w:rPr>
        <w:t>278</w:t>
      </w:r>
      <w:r w:rsidR="001B3AF1" w:rsidRPr="001E2308">
        <w:rPr>
          <w:szCs w:val="28"/>
          <w:lang w:val="en-US"/>
        </w:rPr>
        <w:t>;</w:t>
      </w:r>
      <w:r w:rsidR="001B3AF1" w:rsidRPr="001B3AF1">
        <w:rPr>
          <w:szCs w:val="28"/>
          <w:lang w:val="en-US"/>
        </w:rPr>
        <w:t xml:space="preserve"> </w:t>
      </w:r>
    </w:p>
    <w:p w14:paraId="401E97DC" w14:textId="77777777" w:rsidR="001B3AF1" w:rsidRPr="001B3AF1" w:rsidRDefault="001B3AF1" w:rsidP="001B3AF1">
      <w:pPr>
        <w:rPr>
          <w:szCs w:val="28"/>
          <w:lang w:val="en-US"/>
        </w:rPr>
      </w:pPr>
      <w:r w:rsidRPr="001B3AF1">
        <w:rPr>
          <w:szCs w:val="28"/>
          <w:lang w:val="en-US"/>
        </w:rPr>
        <w:t xml:space="preserve">                                                       </w:t>
      </w:r>
      <w:r w:rsidRPr="001E2308">
        <w:rPr>
          <w:szCs w:val="28"/>
          <w:lang w:val="en-US"/>
        </w:rPr>
        <w:t xml:space="preserve">- </w:t>
      </w:r>
      <w:proofErr w:type="spellStart"/>
      <w:r w:rsidRPr="001B3AF1">
        <w:rPr>
          <w:szCs w:val="28"/>
          <w:lang w:val="en-US"/>
        </w:rPr>
        <w:t>dosare</w:t>
      </w:r>
      <w:proofErr w:type="spellEnd"/>
      <w:r w:rsidRPr="001B3AF1">
        <w:rPr>
          <w:szCs w:val="28"/>
          <w:lang w:val="en-US"/>
        </w:rPr>
        <w:t xml:space="preserve"> civile </w:t>
      </w:r>
      <w:r w:rsidRPr="00FF1DAC">
        <w:rPr>
          <w:b/>
          <w:bCs/>
          <w:szCs w:val="28"/>
          <w:lang w:val="en-US"/>
        </w:rPr>
        <w:t>393</w:t>
      </w:r>
      <w:r w:rsidRPr="001E2308">
        <w:rPr>
          <w:szCs w:val="28"/>
          <w:lang w:val="en-US"/>
        </w:rPr>
        <w:t>;</w:t>
      </w:r>
      <w:r w:rsidRPr="001B3AF1">
        <w:rPr>
          <w:szCs w:val="28"/>
          <w:lang w:val="en-US"/>
        </w:rPr>
        <w:t xml:space="preserve"> </w:t>
      </w:r>
    </w:p>
    <w:p w14:paraId="70B4A6FD" w14:textId="77777777" w:rsidR="001B3AF1" w:rsidRPr="001B3AF1" w:rsidRDefault="001B3AF1" w:rsidP="001B3AF1">
      <w:pPr>
        <w:rPr>
          <w:szCs w:val="28"/>
          <w:lang w:val="en-US"/>
        </w:rPr>
      </w:pPr>
      <w:r w:rsidRPr="001E2308">
        <w:rPr>
          <w:szCs w:val="28"/>
          <w:lang w:val="en-US"/>
        </w:rPr>
        <w:t xml:space="preserve">                                                  </w:t>
      </w:r>
      <w:r>
        <w:rPr>
          <w:szCs w:val="28"/>
          <w:lang w:val="en-US"/>
        </w:rPr>
        <w:t xml:space="preserve">    </w:t>
      </w:r>
      <w:r w:rsidRPr="001E2308">
        <w:rPr>
          <w:szCs w:val="28"/>
          <w:lang w:val="en-US"/>
        </w:rPr>
        <w:t xml:space="preserve"> - </w:t>
      </w:r>
      <w:proofErr w:type="spellStart"/>
      <w:r w:rsidRPr="001B3AF1">
        <w:rPr>
          <w:szCs w:val="28"/>
          <w:lang w:val="en-US"/>
        </w:rPr>
        <w:t>dosare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contravenționale</w:t>
      </w:r>
      <w:proofErr w:type="spellEnd"/>
      <w:r w:rsidRPr="001B3AF1">
        <w:rPr>
          <w:szCs w:val="28"/>
          <w:lang w:val="en-US"/>
        </w:rPr>
        <w:t xml:space="preserve"> </w:t>
      </w:r>
      <w:r w:rsidRPr="00FF1DAC">
        <w:rPr>
          <w:b/>
          <w:bCs/>
          <w:szCs w:val="28"/>
          <w:lang w:val="en-US"/>
        </w:rPr>
        <w:t>94</w:t>
      </w:r>
      <w:r>
        <w:rPr>
          <w:szCs w:val="28"/>
          <w:lang w:val="en-US"/>
        </w:rPr>
        <w:t>.</w:t>
      </w:r>
    </w:p>
    <w:p w14:paraId="5D773078" w14:textId="77777777" w:rsidR="001B3AF1" w:rsidRDefault="001B3AF1" w:rsidP="001B3AF1">
      <w:pPr>
        <w:rPr>
          <w:szCs w:val="28"/>
          <w:lang w:val="en-US"/>
        </w:rPr>
      </w:pPr>
      <w:r w:rsidRPr="001E2308">
        <w:rPr>
          <w:szCs w:val="28"/>
          <w:lang w:val="en-US"/>
        </w:rPr>
        <w:t xml:space="preserve">                                                   </w:t>
      </w:r>
      <w:r>
        <w:rPr>
          <w:szCs w:val="28"/>
          <w:lang w:val="en-US"/>
        </w:rPr>
        <w:t xml:space="preserve">    </w:t>
      </w:r>
    </w:p>
    <w:p w14:paraId="2410E885" w14:textId="02B514BB" w:rsidR="00FF1DAC" w:rsidRDefault="001B3AF1" w:rsidP="001B3AF1">
      <w:pPr>
        <w:rPr>
          <w:b/>
          <w:bCs/>
          <w:szCs w:val="28"/>
          <w:lang w:val="en-US"/>
        </w:rPr>
      </w:pPr>
      <w:proofErr w:type="spellStart"/>
      <w:r w:rsidRPr="001B3AF1">
        <w:rPr>
          <w:szCs w:val="28"/>
          <w:lang w:val="en-US"/>
        </w:rPr>
        <w:t>În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perioada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raportată</w:t>
      </w:r>
      <w:proofErr w:type="spellEnd"/>
      <w:r w:rsidRPr="001B3AF1">
        <w:rPr>
          <w:szCs w:val="28"/>
          <w:lang w:val="en-US"/>
        </w:rPr>
        <w:t xml:space="preserve"> </w:t>
      </w:r>
      <w:proofErr w:type="gramStart"/>
      <w:r w:rsidRPr="001B3AF1">
        <w:rPr>
          <w:szCs w:val="28"/>
          <w:lang w:val="en-US"/>
        </w:rPr>
        <w:t>a</w:t>
      </w:r>
      <w:proofErr w:type="gram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examinat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în</w:t>
      </w:r>
      <w:proofErr w:type="spellEnd"/>
      <w:r w:rsidRPr="001B3AF1">
        <w:rPr>
          <w:szCs w:val="28"/>
          <w:lang w:val="en-US"/>
        </w:rPr>
        <w:t xml:space="preserve"> total </w:t>
      </w:r>
      <w:r w:rsidRPr="001B3AF1">
        <w:rPr>
          <w:b/>
          <w:szCs w:val="28"/>
          <w:lang w:val="en-US"/>
        </w:rPr>
        <w:t>542</w:t>
      </w:r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dosare</w:t>
      </w:r>
      <w:proofErr w:type="spellEnd"/>
      <w:r w:rsidRPr="001E2308">
        <w:rPr>
          <w:szCs w:val="28"/>
          <w:lang w:val="en-US"/>
        </w:rPr>
        <w:t xml:space="preserve">: </w:t>
      </w:r>
      <w:r w:rsidR="00FF1DAC" w:rsidRPr="00FF1DAC">
        <w:rPr>
          <w:b/>
          <w:bCs/>
          <w:szCs w:val="28"/>
          <w:lang w:val="en-US"/>
        </w:rPr>
        <w:t>(70,85%)</w:t>
      </w:r>
    </w:p>
    <w:p w14:paraId="596D685A" w14:textId="77777777" w:rsidR="00FF1DAC" w:rsidRDefault="00FF1DAC" w:rsidP="001B3AF1">
      <w:pPr>
        <w:rPr>
          <w:szCs w:val="28"/>
          <w:lang w:val="en-US"/>
        </w:rPr>
      </w:pPr>
    </w:p>
    <w:p w14:paraId="408B4F79" w14:textId="6039CA40" w:rsidR="001B3AF1" w:rsidRPr="001E2308" w:rsidRDefault="001B3AF1" w:rsidP="00FF1DAC">
      <w:pPr>
        <w:ind w:left="3540" w:firstLine="708"/>
        <w:rPr>
          <w:szCs w:val="28"/>
          <w:lang w:val="en-US"/>
        </w:rPr>
      </w:pPr>
      <w:r>
        <w:rPr>
          <w:szCs w:val="28"/>
          <w:lang w:val="en-US"/>
        </w:rPr>
        <w:t xml:space="preserve"> </w:t>
      </w:r>
      <w:r w:rsidRPr="001E2308">
        <w:rPr>
          <w:szCs w:val="28"/>
          <w:lang w:val="en-US"/>
        </w:rPr>
        <w:t xml:space="preserve">- </w:t>
      </w:r>
      <w:proofErr w:type="spellStart"/>
      <w:r w:rsidRPr="001B3AF1">
        <w:rPr>
          <w:szCs w:val="28"/>
          <w:lang w:val="en-US"/>
        </w:rPr>
        <w:t>dosare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penale</w:t>
      </w:r>
      <w:proofErr w:type="spellEnd"/>
      <w:r w:rsidRPr="001B3AF1">
        <w:rPr>
          <w:szCs w:val="28"/>
          <w:lang w:val="en-US"/>
        </w:rPr>
        <w:t xml:space="preserve"> </w:t>
      </w:r>
      <w:r w:rsidRPr="00FF1DAC">
        <w:rPr>
          <w:b/>
          <w:bCs/>
          <w:szCs w:val="28"/>
          <w:lang w:val="en-US"/>
        </w:rPr>
        <w:t>173</w:t>
      </w:r>
      <w:r w:rsidRPr="001E2308">
        <w:rPr>
          <w:szCs w:val="28"/>
          <w:lang w:val="en-US"/>
        </w:rPr>
        <w:t>;</w:t>
      </w:r>
      <w:r w:rsidRPr="001B3AF1">
        <w:rPr>
          <w:szCs w:val="28"/>
          <w:lang w:val="en-US"/>
        </w:rPr>
        <w:t xml:space="preserve"> </w:t>
      </w:r>
    </w:p>
    <w:p w14:paraId="3B74B3AB" w14:textId="4F1E57D1" w:rsidR="001B3AF1" w:rsidRPr="001B3AF1" w:rsidRDefault="001B3AF1" w:rsidP="001B3AF1">
      <w:pPr>
        <w:rPr>
          <w:szCs w:val="28"/>
          <w:lang w:val="en-US"/>
        </w:rPr>
      </w:pPr>
      <w:r w:rsidRPr="001B3AF1">
        <w:rPr>
          <w:szCs w:val="28"/>
          <w:lang w:val="en-US"/>
        </w:rPr>
        <w:t xml:space="preserve">                                                              </w:t>
      </w:r>
      <w:r w:rsidRPr="001E2308">
        <w:rPr>
          <w:szCs w:val="28"/>
          <w:lang w:val="en-US"/>
        </w:rPr>
        <w:t xml:space="preserve">- </w:t>
      </w:r>
      <w:proofErr w:type="spellStart"/>
      <w:r w:rsidRPr="001B3AF1">
        <w:rPr>
          <w:szCs w:val="28"/>
          <w:lang w:val="en-US"/>
        </w:rPr>
        <w:t>dosare</w:t>
      </w:r>
      <w:proofErr w:type="spellEnd"/>
      <w:r w:rsidRPr="001B3AF1">
        <w:rPr>
          <w:szCs w:val="28"/>
          <w:lang w:val="en-US"/>
        </w:rPr>
        <w:t xml:space="preserve"> civile </w:t>
      </w:r>
      <w:r w:rsidRPr="00FF1DAC">
        <w:rPr>
          <w:b/>
          <w:bCs/>
          <w:szCs w:val="28"/>
          <w:lang w:val="en-US"/>
        </w:rPr>
        <w:t>285</w:t>
      </w:r>
      <w:r w:rsidRPr="001E2308">
        <w:rPr>
          <w:szCs w:val="28"/>
          <w:lang w:val="en-US"/>
        </w:rPr>
        <w:t>;</w:t>
      </w:r>
      <w:r w:rsidRPr="001B3AF1">
        <w:rPr>
          <w:szCs w:val="28"/>
          <w:lang w:val="en-US"/>
        </w:rPr>
        <w:t xml:space="preserve"> </w:t>
      </w:r>
    </w:p>
    <w:p w14:paraId="071D7161" w14:textId="26944766" w:rsidR="001B3AF1" w:rsidRPr="001B3AF1" w:rsidRDefault="001B3AF1" w:rsidP="001B3AF1">
      <w:pPr>
        <w:rPr>
          <w:szCs w:val="28"/>
          <w:lang w:val="en-US"/>
        </w:rPr>
      </w:pPr>
      <w:r w:rsidRPr="001E2308">
        <w:rPr>
          <w:szCs w:val="28"/>
          <w:lang w:val="en-US"/>
        </w:rPr>
        <w:t xml:space="preserve">                                                             - </w:t>
      </w:r>
      <w:proofErr w:type="spellStart"/>
      <w:r w:rsidRPr="001B3AF1">
        <w:rPr>
          <w:szCs w:val="28"/>
          <w:lang w:val="en-US"/>
        </w:rPr>
        <w:t>dosare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contravenționale</w:t>
      </w:r>
      <w:proofErr w:type="spellEnd"/>
      <w:r w:rsidRPr="001B3AF1">
        <w:rPr>
          <w:szCs w:val="28"/>
          <w:lang w:val="en-US"/>
        </w:rPr>
        <w:t xml:space="preserve"> </w:t>
      </w:r>
      <w:r w:rsidRPr="00FF1DAC">
        <w:rPr>
          <w:b/>
          <w:bCs/>
          <w:szCs w:val="28"/>
          <w:lang w:val="en-US"/>
        </w:rPr>
        <w:t>84</w:t>
      </w:r>
      <w:r w:rsidRPr="001B3AF1">
        <w:rPr>
          <w:szCs w:val="28"/>
          <w:lang w:val="en-US"/>
        </w:rPr>
        <w:t xml:space="preserve">. </w:t>
      </w:r>
    </w:p>
    <w:p w14:paraId="208862C4" w14:textId="55491C49" w:rsidR="001B3AF1" w:rsidRPr="001B3AF1" w:rsidRDefault="001B3AF1" w:rsidP="001B3AF1">
      <w:pPr>
        <w:rPr>
          <w:szCs w:val="28"/>
          <w:lang w:val="en-US"/>
        </w:rPr>
      </w:pPr>
      <w:r w:rsidRPr="001E2308">
        <w:rPr>
          <w:szCs w:val="28"/>
          <w:lang w:val="en-US"/>
        </w:rPr>
        <w:t xml:space="preserve">                                                                                </w:t>
      </w:r>
      <w:r>
        <w:rPr>
          <w:szCs w:val="28"/>
          <w:lang w:val="en-US"/>
        </w:rPr>
        <w:t xml:space="preserve">       </w:t>
      </w:r>
      <w:r w:rsidRPr="001E2308">
        <w:rPr>
          <w:szCs w:val="28"/>
          <w:lang w:val="en-US"/>
        </w:rPr>
        <w:t xml:space="preserve"> </w:t>
      </w:r>
      <w:r w:rsidRPr="001B3AF1">
        <w:rPr>
          <w:szCs w:val="28"/>
          <w:lang w:val="en-US"/>
        </w:rPr>
        <w:t xml:space="preserve"> </w:t>
      </w:r>
    </w:p>
    <w:p w14:paraId="2B41C63B" w14:textId="77E8F829" w:rsidR="001B3AF1" w:rsidRDefault="001B3AF1" w:rsidP="001B3AF1">
      <w:pPr>
        <w:rPr>
          <w:szCs w:val="28"/>
          <w:lang w:val="en-US"/>
        </w:rPr>
      </w:pPr>
      <w:proofErr w:type="spellStart"/>
      <w:r w:rsidRPr="001B3AF1">
        <w:rPr>
          <w:szCs w:val="28"/>
          <w:lang w:val="en-US"/>
        </w:rPr>
        <w:t>Restul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dosarelor</w:t>
      </w:r>
      <w:proofErr w:type="spellEnd"/>
      <w:r w:rsidRPr="001B3AF1">
        <w:rPr>
          <w:szCs w:val="28"/>
          <w:lang w:val="en-US"/>
        </w:rPr>
        <w:t xml:space="preserve"> la </w:t>
      </w:r>
      <w:proofErr w:type="spellStart"/>
      <w:r w:rsidRPr="001B3AF1">
        <w:rPr>
          <w:szCs w:val="28"/>
          <w:lang w:val="en-US"/>
        </w:rPr>
        <w:t>sfârşitul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perioadei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raportate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în</w:t>
      </w:r>
      <w:proofErr w:type="spellEnd"/>
      <w:r w:rsidRPr="001B3AF1">
        <w:rPr>
          <w:szCs w:val="28"/>
          <w:lang w:val="en-US"/>
        </w:rPr>
        <w:t xml:space="preserve"> total </w:t>
      </w:r>
      <w:r w:rsidRPr="001B3AF1">
        <w:rPr>
          <w:b/>
          <w:szCs w:val="28"/>
          <w:lang w:val="en-US"/>
        </w:rPr>
        <w:t>223</w:t>
      </w:r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dosare</w:t>
      </w:r>
      <w:proofErr w:type="spellEnd"/>
      <w:r w:rsidRPr="001E2308">
        <w:rPr>
          <w:szCs w:val="28"/>
          <w:lang w:val="en-US"/>
        </w:rPr>
        <w:t xml:space="preserve">: </w:t>
      </w:r>
    </w:p>
    <w:p w14:paraId="50BF42B8" w14:textId="77777777" w:rsidR="00FF1DAC" w:rsidRDefault="00FF1DAC" w:rsidP="001B3AF1">
      <w:pPr>
        <w:rPr>
          <w:szCs w:val="28"/>
          <w:lang w:val="en-US"/>
        </w:rPr>
      </w:pPr>
    </w:p>
    <w:p w14:paraId="155E94C9" w14:textId="43734B0F" w:rsidR="001B3AF1" w:rsidRPr="001E2308" w:rsidRDefault="001B3AF1" w:rsidP="001B3AF1">
      <w:pPr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                        </w:t>
      </w:r>
      <w:r w:rsidRPr="001E2308">
        <w:rPr>
          <w:szCs w:val="28"/>
          <w:lang w:val="en-US"/>
        </w:rPr>
        <w:t xml:space="preserve">- </w:t>
      </w:r>
      <w:proofErr w:type="spellStart"/>
      <w:r w:rsidRPr="001B3AF1">
        <w:rPr>
          <w:szCs w:val="28"/>
          <w:lang w:val="en-US"/>
        </w:rPr>
        <w:t>dosare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penale</w:t>
      </w:r>
      <w:proofErr w:type="spellEnd"/>
      <w:r w:rsidRPr="001B3AF1">
        <w:rPr>
          <w:szCs w:val="28"/>
          <w:lang w:val="en-US"/>
        </w:rPr>
        <w:t xml:space="preserve"> </w:t>
      </w:r>
      <w:r w:rsidRPr="00FF1DAC">
        <w:rPr>
          <w:b/>
          <w:bCs/>
          <w:szCs w:val="28"/>
          <w:lang w:val="en-US"/>
        </w:rPr>
        <w:t>105</w:t>
      </w:r>
      <w:r w:rsidRPr="001E2308">
        <w:rPr>
          <w:szCs w:val="28"/>
          <w:lang w:val="en-US"/>
        </w:rPr>
        <w:t>;</w:t>
      </w:r>
      <w:r w:rsidRPr="001B3AF1">
        <w:rPr>
          <w:szCs w:val="28"/>
          <w:lang w:val="en-US"/>
        </w:rPr>
        <w:t xml:space="preserve"> </w:t>
      </w:r>
    </w:p>
    <w:p w14:paraId="687EA434" w14:textId="51CF6BA7" w:rsidR="001B3AF1" w:rsidRPr="001B3AF1" w:rsidRDefault="001B3AF1" w:rsidP="001B3AF1">
      <w:pPr>
        <w:rPr>
          <w:szCs w:val="28"/>
          <w:lang w:val="en-US"/>
        </w:rPr>
      </w:pPr>
      <w:r w:rsidRPr="001B3AF1">
        <w:rPr>
          <w:szCs w:val="28"/>
          <w:lang w:val="en-US"/>
        </w:rPr>
        <w:t xml:space="preserve">                                                                   </w:t>
      </w:r>
      <w:r w:rsidRPr="001E2308">
        <w:rPr>
          <w:szCs w:val="28"/>
          <w:lang w:val="en-US"/>
        </w:rPr>
        <w:t xml:space="preserve">- </w:t>
      </w:r>
      <w:proofErr w:type="spellStart"/>
      <w:r w:rsidRPr="001B3AF1">
        <w:rPr>
          <w:szCs w:val="28"/>
          <w:lang w:val="en-US"/>
        </w:rPr>
        <w:t>dosare</w:t>
      </w:r>
      <w:proofErr w:type="spellEnd"/>
      <w:r w:rsidRPr="001B3AF1">
        <w:rPr>
          <w:szCs w:val="28"/>
          <w:lang w:val="en-US"/>
        </w:rPr>
        <w:t xml:space="preserve"> civile </w:t>
      </w:r>
      <w:r w:rsidRPr="00FF1DAC">
        <w:rPr>
          <w:b/>
          <w:bCs/>
          <w:szCs w:val="28"/>
          <w:lang w:val="en-US"/>
        </w:rPr>
        <w:t>108</w:t>
      </w:r>
      <w:r w:rsidRPr="001E2308">
        <w:rPr>
          <w:szCs w:val="28"/>
          <w:lang w:val="en-US"/>
        </w:rPr>
        <w:t>;</w:t>
      </w:r>
      <w:r w:rsidRPr="001B3AF1">
        <w:rPr>
          <w:szCs w:val="28"/>
          <w:lang w:val="en-US"/>
        </w:rPr>
        <w:t xml:space="preserve"> </w:t>
      </w:r>
    </w:p>
    <w:p w14:paraId="52D9C934" w14:textId="24BD06A8" w:rsidR="003F2436" w:rsidRDefault="001B3AF1" w:rsidP="001B3AF1">
      <w:pPr>
        <w:rPr>
          <w:szCs w:val="28"/>
          <w:lang w:val="en-US"/>
        </w:rPr>
      </w:pPr>
      <w:r w:rsidRPr="001E2308">
        <w:rPr>
          <w:szCs w:val="28"/>
          <w:lang w:val="en-US"/>
        </w:rPr>
        <w:t xml:space="preserve">                                                                </w:t>
      </w:r>
      <w:r>
        <w:rPr>
          <w:szCs w:val="28"/>
          <w:lang w:val="en-US"/>
        </w:rPr>
        <w:t xml:space="preserve">  </w:t>
      </w:r>
      <w:r w:rsidRPr="001E2308">
        <w:rPr>
          <w:szCs w:val="28"/>
          <w:lang w:val="en-US"/>
        </w:rPr>
        <w:t xml:space="preserve">- </w:t>
      </w:r>
      <w:proofErr w:type="spellStart"/>
      <w:r w:rsidRPr="001B3AF1">
        <w:rPr>
          <w:szCs w:val="28"/>
          <w:lang w:val="en-US"/>
        </w:rPr>
        <w:t>dosare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contravenționale</w:t>
      </w:r>
      <w:proofErr w:type="spellEnd"/>
      <w:r w:rsidRPr="001B3AF1">
        <w:rPr>
          <w:szCs w:val="28"/>
          <w:lang w:val="en-US"/>
        </w:rPr>
        <w:t xml:space="preserve"> </w:t>
      </w:r>
      <w:r w:rsidRPr="00FF1DAC">
        <w:rPr>
          <w:b/>
          <w:bCs/>
          <w:szCs w:val="28"/>
          <w:lang w:val="en-US"/>
        </w:rPr>
        <w:t>10</w:t>
      </w:r>
    </w:p>
    <w:p w14:paraId="27F0BCFC" w14:textId="77777777" w:rsidR="003F2436" w:rsidRDefault="003F2436" w:rsidP="001B3AF1">
      <w:pPr>
        <w:rPr>
          <w:szCs w:val="28"/>
          <w:lang w:val="en-US"/>
        </w:rPr>
      </w:pPr>
    </w:p>
    <w:p w14:paraId="6E6B2B94" w14:textId="598EE1D1" w:rsidR="001B3AF1" w:rsidRPr="001B3AF1" w:rsidRDefault="001B3AF1" w:rsidP="001B3AF1">
      <w:pPr>
        <w:rPr>
          <w:szCs w:val="28"/>
          <w:lang w:val="en-US"/>
        </w:rPr>
      </w:pPr>
      <w:r w:rsidRPr="001E2308">
        <w:rPr>
          <w:szCs w:val="28"/>
          <w:lang w:val="en-US"/>
        </w:rPr>
        <w:t xml:space="preserve">                                                </w:t>
      </w:r>
      <w:r>
        <w:rPr>
          <w:szCs w:val="28"/>
          <w:lang w:val="en-US"/>
        </w:rPr>
        <w:t xml:space="preserve">      </w:t>
      </w:r>
      <w:r w:rsidRPr="001E2308">
        <w:rPr>
          <w:szCs w:val="28"/>
          <w:lang w:val="en-US"/>
        </w:rPr>
        <w:t xml:space="preserve"> </w:t>
      </w:r>
    </w:p>
    <w:p w14:paraId="2073B930" w14:textId="77777777" w:rsidR="001B3AF1" w:rsidRDefault="001B3AF1" w:rsidP="001B3AF1">
      <w:pPr>
        <w:rPr>
          <w:szCs w:val="28"/>
          <w:lang w:val="en-US"/>
        </w:rPr>
      </w:pPr>
      <w:bookmarkStart w:id="20" w:name="_Hlk125547474"/>
      <w:proofErr w:type="spellStart"/>
      <w:r w:rsidRPr="001B3AF1">
        <w:rPr>
          <w:szCs w:val="28"/>
          <w:lang w:val="en-US"/>
        </w:rPr>
        <w:t>În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perioada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raportată</w:t>
      </w:r>
      <w:proofErr w:type="spellEnd"/>
      <w:r w:rsidRPr="001B3AF1">
        <w:rPr>
          <w:szCs w:val="28"/>
          <w:lang w:val="en-US"/>
        </w:rPr>
        <w:t xml:space="preserve"> au </w:t>
      </w:r>
      <w:proofErr w:type="spellStart"/>
      <w:r w:rsidRPr="001B3AF1">
        <w:rPr>
          <w:szCs w:val="28"/>
          <w:lang w:val="en-US"/>
        </w:rPr>
        <w:t>fost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contestate</w:t>
      </w:r>
      <w:proofErr w:type="spellEnd"/>
      <w:r w:rsidRPr="001B3AF1">
        <w:rPr>
          <w:szCs w:val="28"/>
          <w:lang w:val="en-US"/>
        </w:rPr>
        <w:t xml:space="preserve"> </w:t>
      </w:r>
      <w:r w:rsidRPr="001B3AF1">
        <w:rPr>
          <w:b/>
          <w:szCs w:val="28"/>
          <w:lang w:val="en-US"/>
        </w:rPr>
        <w:t xml:space="preserve">163 </w:t>
      </w:r>
      <w:proofErr w:type="spellStart"/>
      <w:r w:rsidRPr="001B3AF1">
        <w:rPr>
          <w:szCs w:val="28"/>
          <w:lang w:val="en-US"/>
        </w:rPr>
        <w:t>hotărâri</w:t>
      </w:r>
      <w:proofErr w:type="spellEnd"/>
      <w:r w:rsidRPr="001B3AF1">
        <w:rPr>
          <w:szCs w:val="28"/>
          <w:lang w:val="en-US"/>
        </w:rPr>
        <w:t>, din care</w:t>
      </w:r>
      <w:r w:rsidRPr="001E2308">
        <w:rPr>
          <w:szCs w:val="28"/>
          <w:lang w:val="en-US"/>
        </w:rPr>
        <w:t>:</w:t>
      </w:r>
    </w:p>
    <w:p w14:paraId="129439FC" w14:textId="77777777" w:rsidR="001B3AF1" w:rsidRDefault="001B3AF1" w:rsidP="001B3AF1">
      <w:pPr>
        <w:rPr>
          <w:szCs w:val="28"/>
          <w:lang w:val="en-US"/>
        </w:rPr>
      </w:pPr>
    </w:p>
    <w:p w14:paraId="5B814054" w14:textId="77777777" w:rsidR="001B3AF1" w:rsidRPr="00921617" w:rsidRDefault="001B3AF1" w:rsidP="001B3AF1">
      <w:pPr>
        <w:numPr>
          <w:ilvl w:val="0"/>
          <w:numId w:val="3"/>
        </w:numPr>
        <w:rPr>
          <w:szCs w:val="28"/>
        </w:rPr>
      </w:pPr>
      <w:r w:rsidRPr="00E54D38">
        <w:rPr>
          <w:b/>
          <w:bCs/>
          <w:szCs w:val="28"/>
          <w:lang w:val="en-US"/>
        </w:rPr>
        <w:t>81</w:t>
      </w:r>
      <w:r>
        <w:rPr>
          <w:szCs w:val="28"/>
          <w:lang w:val="en-US"/>
        </w:rPr>
        <w:t xml:space="preserve"> </w:t>
      </w:r>
      <w:proofErr w:type="spellStart"/>
      <w:r w:rsidRPr="001E2308">
        <w:rPr>
          <w:szCs w:val="28"/>
        </w:rPr>
        <w:t>hotărâri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anulate</w:t>
      </w:r>
      <w:proofErr w:type="spellEnd"/>
      <w:r>
        <w:rPr>
          <w:szCs w:val="28"/>
        </w:rPr>
        <w:t>,</w:t>
      </w:r>
    </w:p>
    <w:p w14:paraId="088DB0CF" w14:textId="3F853FDF" w:rsidR="001B3AF1" w:rsidRDefault="001B3AF1" w:rsidP="001B3AF1">
      <w:pPr>
        <w:numPr>
          <w:ilvl w:val="0"/>
          <w:numId w:val="3"/>
        </w:numPr>
        <w:rPr>
          <w:szCs w:val="28"/>
        </w:rPr>
      </w:pPr>
      <w:r w:rsidRPr="00E54D38">
        <w:rPr>
          <w:b/>
          <w:bCs/>
          <w:szCs w:val="28"/>
        </w:rPr>
        <w:t>16</w:t>
      </w:r>
      <w:r w:rsidRPr="00616761">
        <w:rPr>
          <w:szCs w:val="28"/>
        </w:rPr>
        <w:t xml:space="preserve"> </w:t>
      </w:r>
      <w:proofErr w:type="spellStart"/>
      <w:r w:rsidRPr="00616761">
        <w:rPr>
          <w:szCs w:val="28"/>
        </w:rPr>
        <w:t>hotărâre</w:t>
      </w:r>
      <w:proofErr w:type="spellEnd"/>
      <w:r w:rsidRPr="00616761">
        <w:rPr>
          <w:szCs w:val="28"/>
        </w:rPr>
        <w:t xml:space="preserve"> </w:t>
      </w:r>
      <w:proofErr w:type="spellStart"/>
      <w:r w:rsidRPr="00616761">
        <w:rPr>
          <w:szCs w:val="28"/>
        </w:rPr>
        <w:t>modificate</w:t>
      </w:r>
      <w:proofErr w:type="spellEnd"/>
      <w:r w:rsidRPr="00616761">
        <w:rPr>
          <w:szCs w:val="28"/>
        </w:rPr>
        <w:t>.</w:t>
      </w:r>
    </w:p>
    <w:p w14:paraId="3EC4A3F4" w14:textId="75F02C0B" w:rsidR="001B3AF1" w:rsidRPr="00616761" w:rsidRDefault="001B3AF1" w:rsidP="001B3AF1">
      <w:pPr>
        <w:numPr>
          <w:ilvl w:val="0"/>
          <w:numId w:val="3"/>
        </w:numPr>
        <w:rPr>
          <w:szCs w:val="28"/>
        </w:rPr>
      </w:pPr>
      <w:r w:rsidRPr="00E54D38">
        <w:rPr>
          <w:b/>
          <w:bCs/>
          <w:szCs w:val="28"/>
        </w:rPr>
        <w:t>66</w:t>
      </w:r>
      <w:r w:rsidRPr="00616761">
        <w:rPr>
          <w:szCs w:val="28"/>
        </w:rPr>
        <w:t xml:space="preserve"> </w:t>
      </w:r>
      <w:proofErr w:type="spellStart"/>
      <w:r w:rsidRPr="00616761">
        <w:rPr>
          <w:szCs w:val="28"/>
        </w:rPr>
        <w:t>hotărâri</w:t>
      </w:r>
      <w:proofErr w:type="spellEnd"/>
      <w:r w:rsidRPr="00616761">
        <w:rPr>
          <w:szCs w:val="28"/>
        </w:rPr>
        <w:t xml:space="preserve"> </w:t>
      </w:r>
      <w:proofErr w:type="spellStart"/>
      <w:r w:rsidRPr="00616761">
        <w:rPr>
          <w:szCs w:val="28"/>
        </w:rPr>
        <w:t>fara</w:t>
      </w:r>
      <w:proofErr w:type="spellEnd"/>
      <w:r w:rsidRPr="00616761">
        <w:rPr>
          <w:szCs w:val="28"/>
        </w:rPr>
        <w:t xml:space="preserve"> </w:t>
      </w:r>
      <w:proofErr w:type="spellStart"/>
      <w:r w:rsidRPr="00616761">
        <w:rPr>
          <w:szCs w:val="28"/>
        </w:rPr>
        <w:t>modificare</w:t>
      </w:r>
      <w:proofErr w:type="spellEnd"/>
      <w:r w:rsidRPr="00616761">
        <w:rPr>
          <w:szCs w:val="28"/>
        </w:rPr>
        <w:t>.</w:t>
      </w:r>
    </w:p>
    <w:bookmarkEnd w:id="20"/>
    <w:p w14:paraId="18D2AEAB" w14:textId="77777777" w:rsidR="001B3AF1" w:rsidRDefault="001B3AF1" w:rsidP="001B3AF1">
      <w:pPr>
        <w:spacing w:line="276" w:lineRule="auto"/>
        <w:jc w:val="center"/>
        <w:rPr>
          <w:b/>
          <w:szCs w:val="28"/>
        </w:rPr>
      </w:pPr>
    </w:p>
    <w:p w14:paraId="6583A698" w14:textId="77777777" w:rsidR="001B3AF1" w:rsidRDefault="001B3AF1" w:rsidP="001B3AF1">
      <w:pPr>
        <w:spacing w:line="276" w:lineRule="auto"/>
        <w:jc w:val="center"/>
        <w:rPr>
          <w:b/>
          <w:szCs w:val="28"/>
        </w:rPr>
      </w:pPr>
    </w:p>
    <w:p w14:paraId="069AF235" w14:textId="77777777" w:rsidR="001B3AF1" w:rsidRDefault="001B3AF1" w:rsidP="001B3AF1">
      <w:pPr>
        <w:spacing w:line="276" w:lineRule="auto"/>
        <w:jc w:val="center"/>
        <w:rPr>
          <w:b/>
          <w:szCs w:val="28"/>
        </w:rPr>
      </w:pPr>
    </w:p>
    <w:p w14:paraId="014A9EB2" w14:textId="77777777" w:rsidR="001B3AF1" w:rsidRDefault="001B3AF1" w:rsidP="001B3AF1">
      <w:pPr>
        <w:spacing w:line="276" w:lineRule="auto"/>
        <w:jc w:val="center"/>
        <w:rPr>
          <w:b/>
          <w:szCs w:val="28"/>
        </w:rPr>
      </w:pPr>
    </w:p>
    <w:p w14:paraId="26B6B210" w14:textId="77777777" w:rsidR="001B3AF1" w:rsidRDefault="001B3AF1" w:rsidP="001B3AF1">
      <w:pPr>
        <w:spacing w:line="276" w:lineRule="auto"/>
        <w:jc w:val="center"/>
        <w:rPr>
          <w:b/>
          <w:szCs w:val="28"/>
        </w:rPr>
      </w:pPr>
    </w:p>
    <w:p w14:paraId="49D9C769" w14:textId="77777777" w:rsidR="001B3AF1" w:rsidRDefault="001B3AF1" w:rsidP="001B3AF1">
      <w:pPr>
        <w:spacing w:line="276" w:lineRule="auto"/>
        <w:jc w:val="center"/>
        <w:rPr>
          <w:b/>
          <w:szCs w:val="28"/>
        </w:rPr>
      </w:pPr>
    </w:p>
    <w:p w14:paraId="42C3E3F2" w14:textId="77777777" w:rsidR="001B3AF1" w:rsidRDefault="001B3AF1" w:rsidP="001B3AF1">
      <w:pPr>
        <w:spacing w:line="276" w:lineRule="auto"/>
        <w:jc w:val="center"/>
        <w:rPr>
          <w:b/>
          <w:szCs w:val="28"/>
        </w:rPr>
      </w:pPr>
    </w:p>
    <w:p w14:paraId="700C8025" w14:textId="36E34189" w:rsidR="001B3AF1" w:rsidRDefault="001B3AF1" w:rsidP="001B3AF1">
      <w:pPr>
        <w:spacing w:line="276" w:lineRule="auto"/>
        <w:jc w:val="center"/>
        <w:rPr>
          <w:b/>
          <w:szCs w:val="28"/>
        </w:rPr>
      </w:pPr>
    </w:p>
    <w:p w14:paraId="47560307" w14:textId="49BF10B7" w:rsidR="002E4FA7" w:rsidRDefault="002E4FA7" w:rsidP="001B3AF1">
      <w:pPr>
        <w:spacing w:line="276" w:lineRule="auto"/>
        <w:jc w:val="center"/>
        <w:rPr>
          <w:b/>
          <w:szCs w:val="28"/>
        </w:rPr>
      </w:pPr>
    </w:p>
    <w:p w14:paraId="2A9D055A" w14:textId="77777777" w:rsidR="001B3AF1" w:rsidRDefault="001B3AF1" w:rsidP="001B3AF1">
      <w:pPr>
        <w:spacing w:line="276" w:lineRule="auto"/>
        <w:jc w:val="center"/>
        <w:rPr>
          <w:b/>
          <w:szCs w:val="28"/>
        </w:rPr>
      </w:pPr>
    </w:p>
    <w:p w14:paraId="64E3158D" w14:textId="77777777" w:rsidR="001B3AF1" w:rsidRDefault="001B3AF1" w:rsidP="001B3AF1">
      <w:pPr>
        <w:spacing w:line="276" w:lineRule="auto"/>
        <w:jc w:val="center"/>
        <w:rPr>
          <w:b/>
          <w:szCs w:val="28"/>
        </w:rPr>
      </w:pPr>
    </w:p>
    <w:p w14:paraId="76BEA37A" w14:textId="77777777" w:rsidR="001B3AF1" w:rsidRPr="002E4FA7" w:rsidRDefault="001B3AF1" w:rsidP="001B3AF1">
      <w:pPr>
        <w:spacing w:line="276" w:lineRule="auto"/>
        <w:jc w:val="center"/>
        <w:rPr>
          <w:b/>
          <w:szCs w:val="28"/>
          <w:lang w:val="en-US"/>
        </w:rPr>
      </w:pPr>
      <w:proofErr w:type="spellStart"/>
      <w:r w:rsidRPr="002E4FA7">
        <w:rPr>
          <w:b/>
          <w:szCs w:val="28"/>
          <w:lang w:val="en-US"/>
        </w:rPr>
        <w:t>Raport</w:t>
      </w:r>
      <w:proofErr w:type="spellEnd"/>
      <w:r w:rsidRPr="002E4FA7">
        <w:rPr>
          <w:b/>
          <w:szCs w:val="28"/>
          <w:lang w:val="en-US"/>
        </w:rPr>
        <w:t xml:space="preserve"> </w:t>
      </w:r>
      <w:proofErr w:type="spellStart"/>
      <w:r w:rsidRPr="002E4FA7">
        <w:rPr>
          <w:b/>
          <w:szCs w:val="28"/>
          <w:lang w:val="en-US"/>
        </w:rPr>
        <w:t>despre</w:t>
      </w:r>
      <w:proofErr w:type="spellEnd"/>
      <w:r w:rsidRPr="002E4FA7">
        <w:rPr>
          <w:b/>
          <w:szCs w:val="28"/>
          <w:lang w:val="en-US"/>
        </w:rPr>
        <w:t xml:space="preserve"> </w:t>
      </w:r>
      <w:proofErr w:type="spellStart"/>
      <w:r w:rsidRPr="002E4FA7">
        <w:rPr>
          <w:b/>
          <w:szCs w:val="28"/>
          <w:lang w:val="en-US"/>
        </w:rPr>
        <w:t>lucrul</w:t>
      </w:r>
      <w:proofErr w:type="spellEnd"/>
      <w:r w:rsidRPr="002E4FA7">
        <w:rPr>
          <w:b/>
          <w:szCs w:val="28"/>
          <w:lang w:val="en-US"/>
        </w:rPr>
        <w:t xml:space="preserve"> </w:t>
      </w:r>
      <w:proofErr w:type="spellStart"/>
      <w:r w:rsidRPr="002E4FA7">
        <w:rPr>
          <w:b/>
          <w:szCs w:val="28"/>
          <w:lang w:val="en-US"/>
        </w:rPr>
        <w:t>profilactic</w:t>
      </w:r>
      <w:proofErr w:type="spellEnd"/>
      <w:r w:rsidRPr="002E4FA7">
        <w:rPr>
          <w:b/>
          <w:szCs w:val="28"/>
          <w:lang w:val="en-US"/>
        </w:rPr>
        <w:t xml:space="preserve"> </w:t>
      </w:r>
      <w:proofErr w:type="spellStart"/>
      <w:r w:rsidRPr="002E4FA7">
        <w:rPr>
          <w:b/>
          <w:szCs w:val="28"/>
          <w:lang w:val="en-US"/>
        </w:rPr>
        <w:t>judecătorului</w:t>
      </w:r>
      <w:proofErr w:type="spellEnd"/>
    </w:p>
    <w:p w14:paraId="0A9276AF" w14:textId="41C61B9B" w:rsidR="001B3AF1" w:rsidRDefault="002E4FA7" w:rsidP="001B3AF1">
      <w:pPr>
        <w:spacing w:line="276" w:lineRule="auto"/>
        <w:jc w:val="center"/>
        <w:rPr>
          <w:b/>
          <w:szCs w:val="28"/>
          <w:lang w:val="en-US"/>
        </w:rPr>
      </w:pPr>
      <w:r w:rsidRPr="002E4FA7">
        <w:rPr>
          <w:b/>
          <w:szCs w:val="28"/>
          <w:u w:val="single"/>
          <w:lang w:val="en-US"/>
        </w:rPr>
        <w:t>IGOR BOTEZATU</w:t>
      </w:r>
      <w:r w:rsidRPr="001B3AF1">
        <w:rPr>
          <w:b/>
          <w:szCs w:val="28"/>
          <w:lang w:val="en-US"/>
        </w:rPr>
        <w:t xml:space="preserve"> </w:t>
      </w:r>
      <w:proofErr w:type="spellStart"/>
      <w:r w:rsidR="001B3AF1" w:rsidRPr="001B3AF1">
        <w:rPr>
          <w:b/>
          <w:szCs w:val="28"/>
          <w:lang w:val="en-US"/>
        </w:rPr>
        <w:t>pentru</w:t>
      </w:r>
      <w:proofErr w:type="spellEnd"/>
      <w:r w:rsidR="001B3AF1" w:rsidRPr="001B3AF1">
        <w:rPr>
          <w:b/>
          <w:szCs w:val="28"/>
          <w:lang w:val="en-US"/>
        </w:rPr>
        <w:t xml:space="preserve"> </w:t>
      </w:r>
      <w:proofErr w:type="spellStart"/>
      <w:r w:rsidR="001B3AF1" w:rsidRPr="001B3AF1">
        <w:rPr>
          <w:b/>
          <w:szCs w:val="28"/>
          <w:lang w:val="en-US"/>
        </w:rPr>
        <w:t>perioada</w:t>
      </w:r>
      <w:proofErr w:type="spellEnd"/>
      <w:r w:rsidR="001B3AF1" w:rsidRPr="001B3AF1">
        <w:rPr>
          <w:b/>
          <w:szCs w:val="28"/>
          <w:lang w:val="en-US"/>
        </w:rPr>
        <w:t xml:space="preserve"> de </w:t>
      </w:r>
      <w:r w:rsidR="001B3AF1">
        <w:rPr>
          <w:b/>
          <w:szCs w:val="28"/>
          <w:lang w:val="en-US"/>
        </w:rPr>
        <w:t>12</w:t>
      </w:r>
      <w:r w:rsidR="001B3AF1" w:rsidRPr="001B3AF1">
        <w:rPr>
          <w:b/>
          <w:szCs w:val="28"/>
          <w:lang w:val="en-US"/>
        </w:rPr>
        <w:t xml:space="preserve"> </w:t>
      </w:r>
      <w:proofErr w:type="spellStart"/>
      <w:r w:rsidR="001B3AF1" w:rsidRPr="001B3AF1">
        <w:rPr>
          <w:b/>
          <w:szCs w:val="28"/>
          <w:lang w:val="en-US"/>
        </w:rPr>
        <w:t>luni</w:t>
      </w:r>
      <w:proofErr w:type="spellEnd"/>
      <w:r w:rsidR="001B3AF1" w:rsidRPr="001B3AF1">
        <w:rPr>
          <w:b/>
          <w:szCs w:val="28"/>
          <w:lang w:val="en-US"/>
        </w:rPr>
        <w:t xml:space="preserve"> </w:t>
      </w:r>
      <w:proofErr w:type="gramStart"/>
      <w:r w:rsidR="001B3AF1" w:rsidRPr="001B3AF1">
        <w:rPr>
          <w:b/>
          <w:szCs w:val="28"/>
          <w:lang w:val="en-US"/>
        </w:rPr>
        <w:t>a</w:t>
      </w:r>
      <w:proofErr w:type="gramEnd"/>
      <w:r w:rsidR="001B3AF1" w:rsidRPr="001B3AF1">
        <w:rPr>
          <w:b/>
          <w:szCs w:val="28"/>
          <w:lang w:val="en-US"/>
        </w:rPr>
        <w:t xml:space="preserve"> </w:t>
      </w:r>
      <w:proofErr w:type="spellStart"/>
      <w:r w:rsidR="001B3AF1" w:rsidRPr="001B3AF1">
        <w:rPr>
          <w:b/>
          <w:szCs w:val="28"/>
          <w:lang w:val="en-US"/>
        </w:rPr>
        <w:t>anului</w:t>
      </w:r>
      <w:proofErr w:type="spellEnd"/>
      <w:r w:rsidR="001B3AF1" w:rsidRPr="001B3AF1">
        <w:rPr>
          <w:b/>
          <w:szCs w:val="28"/>
          <w:lang w:val="en-US"/>
        </w:rPr>
        <w:t xml:space="preserve"> 2022</w:t>
      </w:r>
    </w:p>
    <w:p w14:paraId="2FDFD8B0" w14:textId="77777777" w:rsidR="001B3AF1" w:rsidRPr="00AC3815" w:rsidRDefault="001B3AF1" w:rsidP="001B3AF1">
      <w:pPr>
        <w:spacing w:line="276" w:lineRule="auto"/>
        <w:jc w:val="center"/>
        <w:rPr>
          <w:b/>
          <w:szCs w:val="28"/>
          <w:lang w:val="en-US"/>
        </w:rPr>
      </w:pPr>
    </w:p>
    <w:tbl>
      <w:tblPr>
        <w:tblW w:w="1126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708"/>
        <w:gridCol w:w="709"/>
        <w:gridCol w:w="851"/>
        <w:gridCol w:w="850"/>
        <w:gridCol w:w="567"/>
        <w:gridCol w:w="567"/>
        <w:gridCol w:w="567"/>
        <w:gridCol w:w="567"/>
        <w:gridCol w:w="567"/>
        <w:gridCol w:w="567"/>
        <w:gridCol w:w="709"/>
        <w:gridCol w:w="850"/>
        <w:gridCol w:w="426"/>
        <w:gridCol w:w="567"/>
        <w:gridCol w:w="567"/>
        <w:gridCol w:w="572"/>
      </w:tblGrid>
      <w:tr w:rsidR="001B3AF1" w:rsidRPr="00162846" w14:paraId="6669D657" w14:textId="77777777" w:rsidTr="00255D0B">
        <w:trPr>
          <w:cantSplit/>
          <w:trHeight w:val="368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ABDC" w14:textId="77777777" w:rsidR="001B3AF1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  <w:r w:rsidRPr="001B3AF1">
              <w:rPr>
                <w:lang w:val="en-US"/>
              </w:rPr>
              <w:t xml:space="preserve">          </w:t>
            </w:r>
            <w:proofErr w:type="spellStart"/>
            <w:r>
              <w:rPr>
                <w:b/>
                <w:sz w:val="24"/>
              </w:rPr>
              <w:t>Tip</w:t>
            </w:r>
            <w:proofErr w:type="spellEnd"/>
            <w:r>
              <w:rPr>
                <w:b/>
                <w:sz w:val="24"/>
              </w:rPr>
              <w:t>/</w:t>
            </w:r>
          </w:p>
          <w:p w14:paraId="4B35DB2E" w14:textId="77777777" w:rsidR="001B3AF1" w:rsidRPr="0062454F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  <w:proofErr w:type="spellStart"/>
            <w:r w:rsidRPr="00971468">
              <w:rPr>
                <w:b/>
                <w:sz w:val="20"/>
              </w:rPr>
              <w:t>dosarelor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265FC1" w14:textId="77777777" w:rsidR="001B3AF1" w:rsidRPr="001B3AF1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4"/>
                <w:lang w:val="en-US"/>
              </w:rPr>
            </w:pPr>
            <w:r w:rsidRPr="001B3AF1">
              <w:rPr>
                <w:b/>
                <w:sz w:val="24"/>
                <w:lang w:val="en-US"/>
              </w:rPr>
              <w:t xml:space="preserve">Restanţa la </w:t>
            </w:r>
            <w:proofErr w:type="spellStart"/>
            <w:r w:rsidRPr="001B3AF1">
              <w:rPr>
                <w:b/>
                <w:sz w:val="24"/>
                <w:lang w:val="en-US"/>
              </w:rPr>
              <w:t>începutul</w:t>
            </w:r>
            <w:proofErr w:type="spellEnd"/>
            <w:r w:rsidRPr="001B3AF1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1B3AF1">
              <w:rPr>
                <w:b/>
                <w:sz w:val="24"/>
                <w:lang w:val="en-US"/>
              </w:rPr>
              <w:t>perioadei</w:t>
            </w:r>
            <w:proofErr w:type="spellEnd"/>
            <w:r w:rsidRPr="001B3AF1">
              <w:rPr>
                <w:b/>
                <w:sz w:val="24"/>
                <w:lang w:val="en-US"/>
              </w:rPr>
              <w:t xml:space="preserve"> de </w:t>
            </w:r>
            <w:proofErr w:type="spellStart"/>
            <w:r w:rsidRPr="001B3AF1">
              <w:rPr>
                <w:b/>
                <w:sz w:val="24"/>
                <w:lang w:val="en-US"/>
              </w:rPr>
              <w:t>gestionare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346C79" w14:textId="77777777" w:rsidR="001B3AF1" w:rsidRPr="0062454F" w:rsidRDefault="001B3AF1" w:rsidP="00255D0B">
            <w:pPr>
              <w:spacing w:line="276" w:lineRule="auto"/>
              <w:ind w:left="113" w:right="113"/>
              <w:rPr>
                <w:b/>
                <w:sz w:val="24"/>
              </w:rPr>
            </w:pPr>
            <w:r w:rsidRPr="0062454F">
              <w:rPr>
                <w:b/>
                <w:sz w:val="24"/>
              </w:rPr>
              <w:t xml:space="preserve">Au </w:t>
            </w:r>
            <w:proofErr w:type="spellStart"/>
            <w:r w:rsidRPr="0062454F">
              <w:rPr>
                <w:b/>
                <w:sz w:val="24"/>
              </w:rPr>
              <w:t>intrat</w:t>
            </w:r>
            <w:proofErr w:type="spellEnd"/>
            <w:r w:rsidRPr="0062454F">
              <w:rPr>
                <w:b/>
                <w:sz w:val="24"/>
              </w:rPr>
              <w:t xml:space="preserve"> </w:t>
            </w:r>
            <w:proofErr w:type="spellStart"/>
            <w:r w:rsidRPr="0062454F">
              <w:rPr>
                <w:b/>
                <w:sz w:val="24"/>
              </w:rPr>
              <w:t>pe</w:t>
            </w:r>
            <w:proofErr w:type="spellEnd"/>
            <w:r w:rsidRPr="0062454F">
              <w:rPr>
                <w:b/>
                <w:sz w:val="24"/>
              </w:rPr>
              <w:t xml:space="preserve"> </w:t>
            </w:r>
            <w:proofErr w:type="spellStart"/>
            <w:r w:rsidRPr="0062454F">
              <w:rPr>
                <w:b/>
                <w:sz w:val="24"/>
              </w:rPr>
              <w:t>rol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320D16" w14:textId="77777777" w:rsidR="001B3AF1" w:rsidRPr="0062454F" w:rsidRDefault="001B3AF1" w:rsidP="00255D0B">
            <w:pPr>
              <w:spacing w:line="276" w:lineRule="auto"/>
              <w:ind w:left="113" w:right="113"/>
              <w:rPr>
                <w:b/>
                <w:sz w:val="24"/>
              </w:rPr>
            </w:pPr>
            <w:r w:rsidRPr="0062454F">
              <w:rPr>
                <w:b/>
                <w:sz w:val="24"/>
              </w:rPr>
              <w:t xml:space="preserve">Total </w:t>
            </w:r>
            <w:proofErr w:type="spellStart"/>
            <w:r w:rsidRPr="0062454F">
              <w:rPr>
                <w:b/>
                <w:sz w:val="24"/>
              </w:rPr>
              <w:t>examinate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2CE880" w14:textId="77777777" w:rsidR="001B3AF1" w:rsidRPr="0062454F" w:rsidRDefault="001B3AF1" w:rsidP="00255D0B">
            <w:pPr>
              <w:spacing w:line="276" w:lineRule="auto"/>
              <w:ind w:left="113" w:right="113"/>
              <w:rPr>
                <w:b/>
                <w:sz w:val="24"/>
                <w:lang w:val="en-US"/>
              </w:rPr>
            </w:pPr>
            <w:r w:rsidRPr="001B3AF1">
              <w:rPr>
                <w:b/>
                <w:sz w:val="24"/>
                <w:lang w:val="en-US"/>
              </w:rPr>
              <w:t xml:space="preserve">Restanţa la </w:t>
            </w:r>
            <w:proofErr w:type="spellStart"/>
            <w:r w:rsidRPr="001B3AF1">
              <w:rPr>
                <w:b/>
                <w:sz w:val="24"/>
                <w:lang w:val="en-US"/>
              </w:rPr>
              <w:t>finele</w:t>
            </w:r>
            <w:proofErr w:type="spellEnd"/>
            <w:r w:rsidRPr="001B3AF1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1B3AF1">
              <w:rPr>
                <w:b/>
                <w:sz w:val="24"/>
                <w:lang w:val="en-US"/>
              </w:rPr>
              <w:t>perioadei</w:t>
            </w:r>
            <w:proofErr w:type="spellEnd"/>
            <w:r w:rsidRPr="001B3AF1">
              <w:rPr>
                <w:b/>
                <w:sz w:val="24"/>
                <w:lang w:val="en-US"/>
              </w:rPr>
              <w:t xml:space="preserve"> de </w:t>
            </w:r>
            <w:proofErr w:type="spellStart"/>
            <w:r w:rsidRPr="001B3AF1">
              <w:rPr>
                <w:b/>
                <w:sz w:val="24"/>
                <w:lang w:val="en-US"/>
              </w:rPr>
              <w:t>gestionare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325E" w14:textId="77777777" w:rsidR="001B3AF1" w:rsidRPr="0062454F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</w:t>
            </w:r>
            <w:r w:rsidRPr="00F87E01">
              <w:rPr>
                <w:b/>
                <w:sz w:val="24"/>
              </w:rPr>
              <w:t>ontestate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1F02" w14:textId="77777777" w:rsidR="001B3AF1" w:rsidRPr="0062454F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67EA" w14:textId="77777777" w:rsidR="001B3AF1" w:rsidRPr="0062454F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ECA7431" w14:textId="77777777" w:rsidR="001B3AF1" w:rsidRPr="00DE1739" w:rsidRDefault="001B3AF1" w:rsidP="00255D0B">
            <w:pPr>
              <w:spacing w:line="276" w:lineRule="auto"/>
              <w:ind w:left="113" w:right="113"/>
              <w:rPr>
                <w:sz w:val="24"/>
              </w:rPr>
            </w:pPr>
            <w:proofErr w:type="spellStart"/>
            <w:r w:rsidRPr="00DE1739">
              <w:rPr>
                <w:sz w:val="22"/>
              </w:rPr>
              <w:t>Fără</w:t>
            </w:r>
            <w:proofErr w:type="spellEnd"/>
            <w:r w:rsidRPr="00DE1739">
              <w:rPr>
                <w:sz w:val="22"/>
              </w:rPr>
              <w:t xml:space="preserve"> </w:t>
            </w:r>
            <w:proofErr w:type="spellStart"/>
            <w:r w:rsidRPr="00DE1739">
              <w:rPr>
                <w:sz w:val="22"/>
              </w:rPr>
              <w:t>modificare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7D86320" w14:textId="77777777" w:rsidR="001B3AF1" w:rsidRPr="0062454F" w:rsidRDefault="001B3AF1" w:rsidP="00255D0B">
            <w:pPr>
              <w:spacing w:line="276" w:lineRule="auto"/>
              <w:ind w:left="113" w:right="113"/>
              <w:rPr>
                <w:b/>
                <w:sz w:val="24"/>
              </w:rPr>
            </w:pPr>
            <w:r w:rsidRPr="0062454F">
              <w:rPr>
                <w:b/>
                <w:sz w:val="24"/>
              </w:rPr>
              <w:t xml:space="preserve">% </w:t>
            </w:r>
            <w:proofErr w:type="spellStart"/>
            <w:r>
              <w:rPr>
                <w:b/>
                <w:sz w:val="24"/>
              </w:rPr>
              <w:t>anulate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Pr="0062454F">
              <w:rPr>
                <w:b/>
                <w:sz w:val="24"/>
              </w:rPr>
              <w:t>examina</w:t>
            </w:r>
            <w:r>
              <w:rPr>
                <w:b/>
                <w:sz w:val="24"/>
              </w:rPr>
              <w:t>t</w:t>
            </w:r>
            <w:r w:rsidRPr="0062454F">
              <w:rPr>
                <w:b/>
                <w:sz w:val="24"/>
              </w:rPr>
              <w:t>e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35FAF0B" w14:textId="77777777" w:rsidR="001B3AF1" w:rsidRPr="0062454F" w:rsidRDefault="001B3AF1" w:rsidP="00255D0B">
            <w:pPr>
              <w:spacing w:line="276" w:lineRule="auto"/>
              <w:ind w:left="113" w:right="113"/>
              <w:rPr>
                <w:b/>
                <w:sz w:val="24"/>
              </w:rPr>
            </w:pPr>
            <w:r w:rsidRPr="0062454F">
              <w:rPr>
                <w:b/>
                <w:sz w:val="24"/>
              </w:rPr>
              <w:t xml:space="preserve">% </w:t>
            </w:r>
            <w:proofErr w:type="spellStart"/>
            <w:r>
              <w:rPr>
                <w:b/>
                <w:sz w:val="24"/>
              </w:rPr>
              <w:t>anulate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din</w:t>
            </w:r>
            <w:proofErr w:type="spellEnd"/>
            <w:r w:rsidRPr="0062454F">
              <w:rPr>
                <w:b/>
                <w:sz w:val="24"/>
              </w:rPr>
              <w:t xml:space="preserve"> </w:t>
            </w:r>
            <w:proofErr w:type="spellStart"/>
            <w:r w:rsidRPr="0062454F">
              <w:rPr>
                <w:b/>
                <w:sz w:val="24"/>
              </w:rPr>
              <w:t>contesta</w:t>
            </w:r>
            <w:r>
              <w:rPr>
                <w:b/>
                <w:sz w:val="24"/>
              </w:rPr>
              <w:t>t</w:t>
            </w:r>
            <w:r w:rsidRPr="0062454F">
              <w:rPr>
                <w:b/>
                <w:sz w:val="24"/>
              </w:rPr>
              <w:t>e</w:t>
            </w:r>
            <w:proofErr w:type="spellEnd"/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32D5" w14:textId="77777777" w:rsidR="001B3AF1" w:rsidRPr="0062454F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Motivul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anularii</w:t>
            </w:r>
            <w:proofErr w:type="spellEnd"/>
          </w:p>
        </w:tc>
      </w:tr>
      <w:tr w:rsidR="001B3AF1" w:rsidRPr="00B2648F" w14:paraId="149A0A1E" w14:textId="77777777" w:rsidTr="00255D0B">
        <w:trPr>
          <w:cantSplit/>
          <w:trHeight w:val="62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B3F5" w14:textId="77777777" w:rsidR="001B3AF1" w:rsidRPr="006C1B96" w:rsidRDefault="001B3AF1" w:rsidP="00255D0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6425" w14:textId="77777777" w:rsidR="001B3AF1" w:rsidRPr="006C1B96" w:rsidRDefault="001B3AF1" w:rsidP="00255D0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A461" w14:textId="77777777" w:rsidR="001B3AF1" w:rsidRPr="006C1B96" w:rsidRDefault="001B3AF1" w:rsidP="00255D0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D4EA" w14:textId="77777777" w:rsidR="001B3AF1" w:rsidRPr="006C1B96" w:rsidRDefault="001B3AF1" w:rsidP="00255D0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C6E8" w14:textId="77777777" w:rsidR="001B3AF1" w:rsidRPr="006C1B96" w:rsidRDefault="001B3AF1" w:rsidP="00255D0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7B7B170" w14:textId="77777777" w:rsidR="001B3AF1" w:rsidRPr="006C1B96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62454F">
              <w:rPr>
                <w:b/>
                <w:sz w:val="24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D288" w14:textId="77777777" w:rsidR="001B3AF1" w:rsidRPr="006C1B96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62454F">
              <w:rPr>
                <w:b/>
                <w:sz w:val="24"/>
              </w:rPr>
              <w:t>inclusiv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F71C4" w14:textId="77777777" w:rsidR="001B3AF1" w:rsidRPr="006C1B96" w:rsidRDefault="001B3AF1" w:rsidP="00255D0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3C352F" w14:textId="77777777" w:rsidR="001B3AF1" w:rsidRPr="006C1B96" w:rsidRDefault="001B3AF1" w:rsidP="00255D0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D122C5" w14:textId="77777777" w:rsidR="001B3AF1" w:rsidRPr="006C1B96" w:rsidRDefault="001B3AF1" w:rsidP="00255D0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991D" w14:textId="77777777" w:rsidR="001B3AF1" w:rsidRPr="006C1B96" w:rsidRDefault="001B3AF1" w:rsidP="00255D0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11B430" w14:textId="77777777" w:rsidR="001B3AF1" w:rsidRPr="006C1B96" w:rsidRDefault="001B3AF1" w:rsidP="00255D0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B3AA0A8" w14:textId="77777777" w:rsidR="001B3AF1" w:rsidRPr="001B3AF1" w:rsidRDefault="001B3AF1" w:rsidP="00255D0B">
            <w:pPr>
              <w:spacing w:line="276" w:lineRule="auto"/>
              <w:rPr>
                <w:b/>
                <w:sz w:val="24"/>
                <w:lang w:val="en-US"/>
              </w:rPr>
            </w:pPr>
            <w:r w:rsidRPr="001B3AF1">
              <w:rPr>
                <w:b/>
                <w:sz w:val="20"/>
                <w:szCs w:val="20"/>
                <w:lang w:val="en-US"/>
              </w:rPr>
              <w:t xml:space="preserve">Din </w:t>
            </w:r>
            <w:proofErr w:type="spellStart"/>
            <w:r w:rsidRPr="001B3AF1">
              <w:rPr>
                <w:b/>
                <w:sz w:val="20"/>
                <w:szCs w:val="20"/>
                <w:lang w:val="en-US"/>
              </w:rPr>
              <w:t>motivul</w:t>
            </w:r>
            <w:proofErr w:type="spellEnd"/>
            <w:r w:rsidRPr="001B3A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AF1">
              <w:rPr>
                <w:b/>
                <w:sz w:val="20"/>
                <w:szCs w:val="20"/>
                <w:lang w:val="en-US"/>
              </w:rPr>
              <w:t>lipsei</w:t>
            </w:r>
            <w:proofErr w:type="spellEnd"/>
            <w:r w:rsidRPr="001B3AF1">
              <w:rPr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B3AF1">
              <w:rPr>
                <w:b/>
                <w:sz w:val="20"/>
                <w:szCs w:val="20"/>
                <w:lang w:val="en-US"/>
              </w:rPr>
              <w:t>competinţă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3321365" w14:textId="77777777" w:rsidR="001B3AF1" w:rsidRPr="00617D34" w:rsidRDefault="001B3AF1" w:rsidP="00255D0B">
            <w:pPr>
              <w:spacing w:line="276" w:lineRule="auto"/>
              <w:rPr>
                <w:b/>
                <w:sz w:val="22"/>
              </w:rPr>
            </w:pPr>
            <w:proofErr w:type="spellStart"/>
            <w:r w:rsidRPr="00617D34">
              <w:rPr>
                <w:b/>
                <w:sz w:val="18"/>
                <w:szCs w:val="20"/>
              </w:rPr>
              <w:t>Cu</w:t>
            </w:r>
            <w:proofErr w:type="spellEnd"/>
            <w:r w:rsidRPr="00617D34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617D34">
              <w:rPr>
                <w:b/>
                <w:sz w:val="18"/>
                <w:szCs w:val="20"/>
              </w:rPr>
              <w:t>emiterea</w:t>
            </w:r>
            <w:proofErr w:type="spellEnd"/>
            <w:r w:rsidRPr="00617D34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617D34">
              <w:rPr>
                <w:b/>
                <w:sz w:val="18"/>
                <w:szCs w:val="20"/>
              </w:rPr>
              <w:t>unei</w:t>
            </w:r>
            <w:proofErr w:type="spellEnd"/>
            <w:r w:rsidRPr="00617D34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617D34">
              <w:rPr>
                <w:b/>
                <w:sz w:val="18"/>
                <w:szCs w:val="20"/>
              </w:rPr>
              <w:t>noi</w:t>
            </w:r>
            <w:proofErr w:type="spellEnd"/>
            <w:r w:rsidRPr="00617D34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617D34">
              <w:rPr>
                <w:b/>
                <w:sz w:val="18"/>
                <w:szCs w:val="20"/>
              </w:rPr>
              <w:t>hotărîri</w:t>
            </w:r>
            <w:proofErr w:type="spellEnd"/>
          </w:p>
          <w:p w14:paraId="331EAC4F" w14:textId="77777777" w:rsidR="001B3AF1" w:rsidRPr="0062454F" w:rsidRDefault="001B3AF1" w:rsidP="00255D0B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AC52965" w14:textId="77777777" w:rsidR="001B3AF1" w:rsidRPr="001B3AF1" w:rsidRDefault="001B3AF1" w:rsidP="00255D0B">
            <w:pPr>
              <w:spacing w:line="276" w:lineRule="auto"/>
              <w:rPr>
                <w:b/>
                <w:sz w:val="24"/>
                <w:lang w:val="en-US"/>
              </w:rPr>
            </w:pPr>
            <w:r w:rsidRPr="001B3AF1">
              <w:rPr>
                <w:b/>
                <w:sz w:val="20"/>
                <w:szCs w:val="20"/>
                <w:lang w:val="en-US"/>
              </w:rPr>
              <w:t xml:space="preserve">Cu </w:t>
            </w:r>
            <w:proofErr w:type="spellStart"/>
            <w:r w:rsidRPr="001B3AF1">
              <w:rPr>
                <w:b/>
                <w:sz w:val="20"/>
                <w:szCs w:val="20"/>
                <w:lang w:val="en-US"/>
              </w:rPr>
              <w:t>remiterea</w:t>
            </w:r>
            <w:proofErr w:type="spellEnd"/>
            <w:r w:rsidRPr="001B3AF1">
              <w:rPr>
                <w:b/>
                <w:sz w:val="20"/>
                <w:szCs w:val="20"/>
                <w:lang w:val="en-US"/>
              </w:rPr>
              <w:t xml:space="preserve"> la o </w:t>
            </w:r>
            <w:proofErr w:type="spellStart"/>
            <w:r w:rsidRPr="001B3AF1">
              <w:rPr>
                <w:b/>
                <w:sz w:val="20"/>
                <w:szCs w:val="20"/>
                <w:lang w:val="en-US"/>
              </w:rPr>
              <w:t>nouă</w:t>
            </w:r>
            <w:proofErr w:type="spellEnd"/>
            <w:r w:rsidRPr="001B3A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AF1">
              <w:rPr>
                <w:b/>
                <w:sz w:val="20"/>
                <w:szCs w:val="20"/>
                <w:lang w:val="en-US"/>
              </w:rPr>
              <w:t>examinare</w:t>
            </w:r>
            <w:proofErr w:type="spellEnd"/>
          </w:p>
          <w:p w14:paraId="38D1D83D" w14:textId="77777777" w:rsidR="001B3AF1" w:rsidRPr="001B3AF1" w:rsidRDefault="001B3AF1" w:rsidP="00255D0B">
            <w:pPr>
              <w:spacing w:line="276" w:lineRule="auto"/>
              <w:rPr>
                <w:b/>
                <w:sz w:val="24"/>
                <w:lang w:val="en-US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561801D" w14:textId="77777777" w:rsidR="001B3AF1" w:rsidRPr="0062454F" w:rsidRDefault="001B3AF1" w:rsidP="00255D0B">
            <w:pPr>
              <w:spacing w:line="276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0"/>
                <w:szCs w:val="20"/>
              </w:rPr>
              <w:t>Procedura</w:t>
            </w:r>
            <w:proofErr w:type="spellEnd"/>
            <w:r>
              <w:rPr>
                <w:b/>
                <w:sz w:val="20"/>
                <w:szCs w:val="20"/>
              </w:rPr>
              <w:t xml:space="preserve"> a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fost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F87E01">
              <w:rPr>
                <w:sz w:val="20"/>
                <w:szCs w:val="20"/>
              </w:rPr>
              <w:t xml:space="preserve"> </w:t>
            </w:r>
            <w:proofErr w:type="spellStart"/>
            <w:r w:rsidRPr="00F87E01">
              <w:rPr>
                <w:sz w:val="22"/>
              </w:rPr>
              <w:t>î</w:t>
            </w:r>
            <w:r w:rsidRPr="00F87E01">
              <w:rPr>
                <w:sz w:val="22"/>
                <w:szCs w:val="20"/>
              </w:rPr>
              <w:t>ncetată</w:t>
            </w:r>
            <w:proofErr w:type="spellEnd"/>
            <w:proofErr w:type="gramEnd"/>
          </w:p>
          <w:p w14:paraId="687CBE36" w14:textId="77777777" w:rsidR="001B3AF1" w:rsidRPr="0062454F" w:rsidRDefault="001B3AF1" w:rsidP="00255D0B">
            <w:pPr>
              <w:spacing w:line="276" w:lineRule="auto"/>
              <w:rPr>
                <w:b/>
                <w:sz w:val="24"/>
              </w:rPr>
            </w:pPr>
          </w:p>
        </w:tc>
      </w:tr>
      <w:tr w:rsidR="001B3AF1" w:rsidRPr="00B2648F" w14:paraId="6BB85EC3" w14:textId="77777777" w:rsidTr="00255D0B">
        <w:trPr>
          <w:cantSplit/>
          <w:trHeight w:val="1923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D4F9" w14:textId="77777777" w:rsidR="001B3AF1" w:rsidRPr="00162846" w:rsidRDefault="001B3AF1" w:rsidP="00255D0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3783" w14:textId="77777777" w:rsidR="001B3AF1" w:rsidRPr="00162846" w:rsidRDefault="001B3AF1" w:rsidP="00255D0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7B87" w14:textId="77777777" w:rsidR="001B3AF1" w:rsidRPr="00162846" w:rsidRDefault="001B3AF1" w:rsidP="00255D0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A2D6" w14:textId="77777777" w:rsidR="001B3AF1" w:rsidRPr="00162846" w:rsidRDefault="001B3AF1" w:rsidP="00255D0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DFCF" w14:textId="77777777" w:rsidR="001B3AF1" w:rsidRPr="00162846" w:rsidRDefault="001B3AF1" w:rsidP="00255D0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BC99C" w14:textId="77777777" w:rsidR="001B3AF1" w:rsidRPr="00162846" w:rsidRDefault="001B3AF1" w:rsidP="00255D0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F25578" w14:textId="77777777" w:rsidR="001B3AF1" w:rsidRPr="00C8778B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În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ordine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apel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C5905F" w14:textId="77777777" w:rsidR="001B3AF1" w:rsidRPr="00C8778B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În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ordine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recurs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4053B1" w14:textId="77777777" w:rsidR="001B3AF1" w:rsidRPr="006E7CFB" w:rsidRDefault="001B3AF1" w:rsidP="00255D0B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6E7CFB">
              <w:rPr>
                <w:b/>
                <w:sz w:val="20"/>
                <w:szCs w:val="20"/>
              </w:rPr>
              <w:t xml:space="preserve">Total </w:t>
            </w:r>
            <w:proofErr w:type="spellStart"/>
            <w:r w:rsidRPr="006E7CFB">
              <w:rPr>
                <w:b/>
                <w:sz w:val="20"/>
                <w:szCs w:val="20"/>
              </w:rPr>
              <w:t>anulate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D79C92" w14:textId="77777777" w:rsidR="001B3AF1" w:rsidRPr="00C8778B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modificate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9E5CC3" w14:textId="77777777" w:rsidR="001B3AF1" w:rsidRPr="00162846" w:rsidRDefault="001B3AF1" w:rsidP="00255D0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988DE" w14:textId="77777777" w:rsidR="001B3AF1" w:rsidRPr="00162846" w:rsidRDefault="001B3AF1" w:rsidP="00255D0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E4994B" w14:textId="77777777" w:rsidR="001B3AF1" w:rsidRPr="00162846" w:rsidRDefault="001B3AF1" w:rsidP="00255D0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D9BAC5" w14:textId="77777777" w:rsidR="001B3AF1" w:rsidRPr="00162846" w:rsidRDefault="001B3AF1" w:rsidP="00255D0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3DF0051" w14:textId="77777777" w:rsidR="001B3AF1" w:rsidRPr="00162846" w:rsidRDefault="001B3AF1" w:rsidP="00255D0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D1BFADE" w14:textId="77777777" w:rsidR="001B3AF1" w:rsidRPr="00162846" w:rsidRDefault="001B3AF1" w:rsidP="00255D0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573EF84" w14:textId="77777777" w:rsidR="001B3AF1" w:rsidRPr="00162846" w:rsidRDefault="001B3AF1" w:rsidP="00255D0B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B3AF1" w:rsidRPr="00B2648F" w14:paraId="351D41F7" w14:textId="77777777" w:rsidTr="00255D0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4771" w14:textId="77777777" w:rsidR="001B3AF1" w:rsidRPr="00D44B6E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proofErr w:type="spellStart"/>
            <w:r w:rsidRPr="00D44B6E">
              <w:rPr>
                <w:b/>
                <w:color w:val="000000"/>
                <w:sz w:val="18"/>
                <w:szCs w:val="20"/>
              </w:rPr>
              <w:t>Penale</w:t>
            </w:r>
            <w:proofErr w:type="spellEnd"/>
          </w:p>
          <w:p w14:paraId="0D798369" w14:textId="77777777" w:rsidR="001B3AF1" w:rsidRPr="00D56080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2FFF5" w14:textId="77777777" w:rsidR="001B3AF1" w:rsidRPr="00214EF2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 w:rsidRPr="003B3DBA"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  <w:lang w:val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FEF2" w14:textId="77777777" w:rsidR="001B3AF1" w:rsidRPr="003B3DBA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5272" w14:textId="77777777" w:rsidR="001B3AF1" w:rsidRPr="003B3DBA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vertAlign w:val="superscript"/>
                <w:lang w:val="en-US"/>
              </w:rPr>
            </w:pPr>
            <w:r>
              <w:rPr>
                <w:b/>
                <w:sz w:val="24"/>
                <w:lang w:val="en-US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DB2A9" w14:textId="77777777" w:rsidR="001B3AF1" w:rsidRPr="003B3DBA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BCFAA" w14:textId="77777777" w:rsidR="001B3AF1" w:rsidRPr="001D041C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 w:rsidRPr="001D041C">
              <w:rPr>
                <w:b/>
                <w:sz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A9789" w14:textId="77777777" w:rsidR="001B3AF1" w:rsidRPr="001D041C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 w:rsidRPr="001D041C">
              <w:rPr>
                <w:b/>
                <w:sz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41006" w14:textId="77777777" w:rsidR="001B3AF1" w:rsidRPr="001D041C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 w:rsidRPr="001D041C">
              <w:rPr>
                <w:b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7AB4C" w14:textId="77777777" w:rsidR="001B3AF1" w:rsidRPr="00395BEF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highlight w:val="yellow"/>
              </w:rPr>
            </w:pPr>
            <w:r w:rsidRPr="001D041C">
              <w:rPr>
                <w:b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3327D" w14:textId="77777777" w:rsidR="001B3AF1" w:rsidRPr="001D041C" w:rsidRDefault="001B3AF1" w:rsidP="00255D0B">
            <w:pPr>
              <w:jc w:val="center"/>
              <w:rPr>
                <w:b/>
                <w:sz w:val="24"/>
              </w:rPr>
            </w:pPr>
            <w:r w:rsidRPr="001D041C">
              <w:rPr>
                <w:b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4C1DF" w14:textId="77777777" w:rsidR="001B3AF1" w:rsidRPr="001D041C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 w:rsidRPr="001D041C">
              <w:rPr>
                <w:b/>
                <w:sz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E6766" w14:textId="77777777" w:rsidR="001B3AF1" w:rsidRPr="00EF1FB6" w:rsidRDefault="001B3AF1" w:rsidP="00255D0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Pr="00EF1FB6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1704C" w14:textId="77777777" w:rsidR="001B3AF1" w:rsidRPr="00EF1FB6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EF1FB6">
              <w:rPr>
                <w:b/>
                <w:sz w:val="22"/>
              </w:rPr>
              <w:t>1,</w:t>
            </w:r>
            <w:r>
              <w:rPr>
                <w:b/>
                <w:sz w:val="2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DEEF3" w14:textId="77777777" w:rsidR="001B3AF1" w:rsidRPr="001D041C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1D041C"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4A3DD" w14:textId="77777777" w:rsidR="001B3AF1" w:rsidRPr="001D041C" w:rsidRDefault="001B3AF1" w:rsidP="00255D0B">
            <w:pPr>
              <w:jc w:val="center"/>
              <w:rPr>
                <w:sz w:val="24"/>
              </w:rPr>
            </w:pPr>
            <w:r w:rsidRPr="001D041C">
              <w:rPr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F28FC" w14:textId="77777777" w:rsidR="001B3AF1" w:rsidRPr="001D041C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1D041C">
              <w:rPr>
                <w:sz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3FAE7" w14:textId="77777777" w:rsidR="001B3AF1" w:rsidRPr="00395BEF" w:rsidRDefault="001B3AF1" w:rsidP="00255D0B">
            <w:pPr>
              <w:jc w:val="center"/>
              <w:rPr>
                <w:highlight w:val="yellow"/>
              </w:rPr>
            </w:pPr>
            <w:r w:rsidRPr="001D041C">
              <w:rPr>
                <w:sz w:val="24"/>
              </w:rPr>
              <w:t>-</w:t>
            </w:r>
          </w:p>
        </w:tc>
      </w:tr>
      <w:tr w:rsidR="001B3AF1" w:rsidRPr="00B2648F" w14:paraId="128097C6" w14:textId="77777777" w:rsidTr="00255D0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7699" w14:textId="77777777" w:rsidR="001B3AF1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14:paraId="2E6AAB91" w14:textId="77777777" w:rsidR="001B3AF1" w:rsidRPr="007C3920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proofErr w:type="spellStart"/>
            <w:r w:rsidRPr="007C3920">
              <w:rPr>
                <w:b/>
                <w:color w:val="000000"/>
                <w:sz w:val="18"/>
                <w:szCs w:val="20"/>
              </w:rPr>
              <w:t>Civile</w:t>
            </w:r>
            <w:proofErr w:type="spellEnd"/>
          </w:p>
          <w:p w14:paraId="4D44A74D" w14:textId="77777777" w:rsidR="001B3AF1" w:rsidRPr="007C3920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315B4" w14:textId="77777777" w:rsidR="001B3AF1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  <w:p w14:paraId="05F48757" w14:textId="77777777" w:rsidR="001B3AF1" w:rsidRPr="00214EF2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 w:rsidRPr="003B3DBA">
              <w:rPr>
                <w:b/>
                <w:sz w:val="24"/>
                <w:lang w:val="en-US"/>
              </w:rPr>
              <w:t>15</w:t>
            </w: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CC21" w14:textId="77777777" w:rsidR="001B3AF1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  <w:p w14:paraId="33BBD851" w14:textId="77777777" w:rsidR="001B3AF1" w:rsidRPr="003B3DBA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7C75" w14:textId="77777777" w:rsidR="001B3AF1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  <w:p w14:paraId="1EC176F6" w14:textId="77777777" w:rsidR="001B3AF1" w:rsidRPr="003B3DBA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vertAlign w:val="superscript"/>
                <w:lang w:val="en-US"/>
              </w:rPr>
            </w:pPr>
            <w:r>
              <w:rPr>
                <w:b/>
                <w:sz w:val="24"/>
                <w:lang w:val="en-US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D88C4" w14:textId="77777777" w:rsidR="001B3AF1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  <w:p w14:paraId="5F74B964" w14:textId="77777777" w:rsidR="001B3AF1" w:rsidRPr="003B3DBA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92AA4" w14:textId="77777777" w:rsidR="001B3AF1" w:rsidRPr="001D041C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40E58BFA" w14:textId="77777777" w:rsidR="001B3AF1" w:rsidRPr="001D041C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 w:rsidRPr="001D041C">
              <w:rPr>
                <w:b/>
                <w:sz w:val="24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7CAB7" w14:textId="77777777" w:rsidR="001B3AF1" w:rsidRPr="001D041C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1468A09B" w14:textId="77777777" w:rsidR="001B3AF1" w:rsidRPr="001D041C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 w:rsidRPr="001D041C">
              <w:rPr>
                <w:b/>
                <w:sz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610C9" w14:textId="77777777" w:rsidR="001B3AF1" w:rsidRPr="001D041C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711EA484" w14:textId="77777777" w:rsidR="001B3AF1" w:rsidRPr="001D041C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 w:rsidRPr="001D041C">
              <w:rPr>
                <w:b/>
                <w:sz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A5051" w14:textId="77777777" w:rsidR="001B3AF1" w:rsidRPr="001D041C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1E0810B7" w14:textId="77777777" w:rsidR="001B3AF1" w:rsidRPr="001D041C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 w:rsidRPr="001D041C">
              <w:rPr>
                <w:b/>
                <w:sz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5F56D" w14:textId="77777777" w:rsidR="001B3AF1" w:rsidRPr="001D041C" w:rsidRDefault="001B3AF1" w:rsidP="00255D0B">
            <w:pPr>
              <w:jc w:val="center"/>
              <w:rPr>
                <w:b/>
                <w:sz w:val="24"/>
              </w:rPr>
            </w:pPr>
          </w:p>
          <w:p w14:paraId="6655323C" w14:textId="77777777" w:rsidR="001B3AF1" w:rsidRPr="001D041C" w:rsidRDefault="001B3AF1" w:rsidP="00255D0B">
            <w:pPr>
              <w:jc w:val="center"/>
              <w:rPr>
                <w:b/>
                <w:sz w:val="24"/>
              </w:rPr>
            </w:pPr>
            <w:r w:rsidRPr="001D041C">
              <w:rPr>
                <w:b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50741" w14:textId="77777777" w:rsidR="001B3AF1" w:rsidRPr="001D041C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3DA43230" w14:textId="77777777" w:rsidR="001B3AF1" w:rsidRPr="001D041C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 w:rsidRPr="001D041C">
              <w:rPr>
                <w:b/>
                <w:sz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632BA" w14:textId="77777777" w:rsidR="001B3AF1" w:rsidRPr="00EF1FB6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en-US"/>
              </w:rPr>
            </w:pPr>
          </w:p>
          <w:p w14:paraId="5774FADC" w14:textId="77777777" w:rsidR="001B3AF1" w:rsidRPr="00EF1FB6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EF1FB6">
              <w:rPr>
                <w:b/>
                <w:sz w:val="21"/>
                <w:szCs w:val="21"/>
                <w:lang w:val="en-US"/>
              </w:rPr>
              <w:t>17,19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8BC56" w14:textId="77777777" w:rsidR="001B3AF1" w:rsidRPr="00EF1FB6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en-US"/>
              </w:rPr>
            </w:pPr>
          </w:p>
          <w:p w14:paraId="58EE1717" w14:textId="77777777" w:rsidR="001B3AF1" w:rsidRPr="00EF1FB6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51</w:t>
            </w:r>
            <w:r w:rsidRPr="00EF1FB6">
              <w:rPr>
                <w:b/>
                <w:sz w:val="22"/>
                <w:lang w:val="en-US"/>
              </w:rPr>
              <w:t>,</w:t>
            </w:r>
            <w:r>
              <w:rPr>
                <w:b/>
                <w:sz w:val="22"/>
                <w:lang w:val="en-US"/>
              </w:rPr>
              <w:t>0</w:t>
            </w:r>
            <w:r w:rsidRPr="00EF1FB6"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8C41E" w14:textId="77777777" w:rsidR="001B3AF1" w:rsidRPr="00695EB5" w:rsidRDefault="001B3AF1" w:rsidP="00255D0B">
            <w:pPr>
              <w:jc w:val="center"/>
              <w:rPr>
                <w:b/>
              </w:rPr>
            </w:pPr>
          </w:p>
          <w:p w14:paraId="228888EB" w14:textId="77777777" w:rsidR="001B3AF1" w:rsidRPr="00695EB5" w:rsidRDefault="001B3AF1" w:rsidP="00255D0B">
            <w:pPr>
              <w:jc w:val="center"/>
              <w:rPr>
                <w:b/>
              </w:rPr>
            </w:pPr>
            <w:r w:rsidRPr="00695EB5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966ED" w14:textId="77777777" w:rsidR="001B3AF1" w:rsidRPr="001D041C" w:rsidRDefault="001B3AF1" w:rsidP="00255D0B">
            <w:pPr>
              <w:jc w:val="center"/>
              <w:rPr>
                <w:sz w:val="24"/>
              </w:rPr>
            </w:pPr>
          </w:p>
          <w:p w14:paraId="7CEE7DD7" w14:textId="77777777" w:rsidR="001B3AF1" w:rsidRPr="001D041C" w:rsidRDefault="001B3AF1" w:rsidP="00255D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EA919" w14:textId="77777777" w:rsidR="001B3AF1" w:rsidRPr="001D041C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  <w:p w14:paraId="1E8A1800" w14:textId="77777777" w:rsidR="001B3AF1" w:rsidRPr="001D041C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76B67" w14:textId="77777777" w:rsidR="001B3AF1" w:rsidRPr="00695EB5" w:rsidRDefault="001B3AF1" w:rsidP="00255D0B">
            <w:pPr>
              <w:jc w:val="center"/>
              <w:rPr>
                <w:b/>
              </w:rPr>
            </w:pPr>
          </w:p>
          <w:p w14:paraId="27701920" w14:textId="77777777" w:rsidR="001B3AF1" w:rsidRPr="00695EB5" w:rsidRDefault="001B3AF1" w:rsidP="00255D0B">
            <w:pPr>
              <w:jc w:val="center"/>
              <w:rPr>
                <w:b/>
              </w:rPr>
            </w:pPr>
            <w:r w:rsidRPr="00695EB5">
              <w:rPr>
                <w:b/>
              </w:rPr>
              <w:t>-</w:t>
            </w:r>
          </w:p>
        </w:tc>
      </w:tr>
      <w:tr w:rsidR="001B3AF1" w:rsidRPr="00B2648F" w14:paraId="4CC3E3BC" w14:textId="77777777" w:rsidTr="00255D0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54C7" w14:textId="77777777" w:rsidR="001B3AF1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4"/>
                <w:szCs w:val="20"/>
              </w:rPr>
            </w:pPr>
          </w:p>
          <w:p w14:paraId="67004BEE" w14:textId="77777777" w:rsidR="001B3AF1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4"/>
                <w:szCs w:val="20"/>
              </w:rPr>
            </w:pPr>
            <w:proofErr w:type="spellStart"/>
            <w:r w:rsidRPr="007C3920">
              <w:rPr>
                <w:b/>
                <w:color w:val="000000"/>
                <w:sz w:val="14"/>
                <w:szCs w:val="20"/>
              </w:rPr>
              <w:t>Materiale</w:t>
            </w:r>
            <w:proofErr w:type="spellEnd"/>
            <w:r w:rsidRPr="007C3920">
              <w:rPr>
                <w:b/>
                <w:color w:val="000000"/>
                <w:sz w:val="14"/>
                <w:szCs w:val="20"/>
              </w:rPr>
              <w:t xml:space="preserve"> </w:t>
            </w:r>
            <w:proofErr w:type="spellStart"/>
            <w:r w:rsidRPr="007C3920">
              <w:rPr>
                <w:b/>
                <w:color w:val="000000"/>
                <w:sz w:val="14"/>
                <w:szCs w:val="20"/>
              </w:rPr>
              <w:t>pe</w:t>
            </w:r>
            <w:proofErr w:type="spellEnd"/>
            <w:r w:rsidRPr="007C3920">
              <w:rPr>
                <w:b/>
                <w:color w:val="000000"/>
                <w:sz w:val="14"/>
                <w:szCs w:val="20"/>
              </w:rPr>
              <w:t xml:space="preserve"> CC RM</w:t>
            </w:r>
          </w:p>
          <w:p w14:paraId="116DCA0C" w14:textId="77777777" w:rsidR="001B3AF1" w:rsidRPr="007C3920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CE701" w14:textId="77777777" w:rsidR="001B3AF1" w:rsidRPr="00E03F0A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0A66F77E" w14:textId="77777777" w:rsidR="001B3AF1" w:rsidRPr="00E03F0A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665B" w14:textId="77777777" w:rsidR="001B3AF1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213072C6" w14:textId="77777777" w:rsidR="001B3AF1" w:rsidRPr="00E03F0A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D4DE" w14:textId="77777777" w:rsidR="001B3AF1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vertAlign w:val="superscript"/>
              </w:rPr>
            </w:pPr>
          </w:p>
          <w:p w14:paraId="268638AB" w14:textId="77777777" w:rsidR="001B3AF1" w:rsidRPr="00E03F0A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8C0CE" w14:textId="77777777" w:rsidR="001B3AF1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4A4959A8" w14:textId="77777777" w:rsidR="001B3AF1" w:rsidRPr="00E03F0A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14C0F" w14:textId="77777777" w:rsidR="001B3AF1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highlight w:val="yellow"/>
              </w:rPr>
            </w:pPr>
          </w:p>
          <w:p w14:paraId="7BCFC6F8" w14:textId="77777777" w:rsidR="001B3AF1" w:rsidRPr="00395BEF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highlight w:val="yellow"/>
              </w:rPr>
            </w:pPr>
            <w:r w:rsidRPr="001D041C">
              <w:rPr>
                <w:b/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10B1B" w14:textId="77777777" w:rsidR="001B3AF1" w:rsidRPr="00880194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41E4041E" w14:textId="77777777" w:rsidR="001B3AF1" w:rsidRPr="00880194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 w:rsidRPr="00880194">
              <w:rPr>
                <w:b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ECFBC" w14:textId="77777777" w:rsidR="001B3AF1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12F43B29" w14:textId="77777777" w:rsidR="001B3AF1" w:rsidRPr="00880194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E61E5" w14:textId="77777777" w:rsidR="001B3AF1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774E6B66" w14:textId="77777777" w:rsidR="001B3AF1" w:rsidRPr="00880194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B26C3" w14:textId="77777777" w:rsidR="001B3AF1" w:rsidRPr="00880194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</w:p>
          <w:p w14:paraId="0D8AC050" w14:textId="77777777" w:rsidR="001B3AF1" w:rsidRPr="00880194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 w:rsidRPr="00880194">
              <w:rPr>
                <w:b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07CC1" w14:textId="77777777" w:rsidR="001B3AF1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highlight w:val="yellow"/>
              </w:rPr>
            </w:pPr>
          </w:p>
          <w:p w14:paraId="70BEBAB9" w14:textId="77777777" w:rsidR="001B3AF1" w:rsidRPr="00395BEF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highlight w:val="yellow"/>
              </w:rPr>
            </w:pPr>
            <w:r w:rsidRPr="001D041C">
              <w:rPr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E3767" w14:textId="77777777" w:rsidR="001B3AF1" w:rsidRPr="00EF1FB6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</w:rPr>
            </w:pPr>
          </w:p>
          <w:p w14:paraId="1C704F59" w14:textId="77777777" w:rsidR="001B3AF1" w:rsidRPr="00EF1FB6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1"/>
                <w:szCs w:val="21"/>
              </w:rPr>
            </w:pPr>
            <w:r w:rsidRPr="00EF1FB6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1</w:t>
            </w:r>
            <w:r w:rsidRPr="00EF1FB6"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0D683" w14:textId="77777777" w:rsidR="001B3AF1" w:rsidRPr="00EF1FB6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</w:rPr>
            </w:pPr>
          </w:p>
          <w:p w14:paraId="04521684" w14:textId="77777777" w:rsidR="001B3AF1" w:rsidRPr="00EF1FB6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81</w:t>
            </w:r>
            <w:r w:rsidRPr="00EF1FB6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67EE6" w14:textId="77777777" w:rsidR="001B3AF1" w:rsidRPr="00695EB5" w:rsidRDefault="001B3AF1" w:rsidP="00255D0B">
            <w:pPr>
              <w:jc w:val="center"/>
              <w:rPr>
                <w:b/>
              </w:rPr>
            </w:pPr>
          </w:p>
          <w:p w14:paraId="31AF1931" w14:textId="77777777" w:rsidR="001B3AF1" w:rsidRPr="00695EB5" w:rsidRDefault="001B3AF1" w:rsidP="00255D0B">
            <w:pPr>
              <w:jc w:val="center"/>
              <w:rPr>
                <w:b/>
              </w:rPr>
            </w:pPr>
            <w:r w:rsidRPr="00695EB5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64C43" w14:textId="77777777" w:rsidR="001B3AF1" w:rsidRPr="001D041C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  <w:p w14:paraId="6088698D" w14:textId="77777777" w:rsidR="001B3AF1" w:rsidRPr="001D041C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61D70" w14:textId="77777777" w:rsidR="001B3AF1" w:rsidRPr="001D041C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  <w:p w14:paraId="58E43C02" w14:textId="77777777" w:rsidR="001B3AF1" w:rsidRPr="001D041C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1D041C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F0F57" w14:textId="77777777" w:rsidR="001B3AF1" w:rsidRPr="00695EB5" w:rsidRDefault="001B3AF1" w:rsidP="00255D0B">
            <w:pPr>
              <w:jc w:val="center"/>
              <w:rPr>
                <w:b/>
              </w:rPr>
            </w:pPr>
          </w:p>
          <w:p w14:paraId="765C44AF" w14:textId="77777777" w:rsidR="001B3AF1" w:rsidRPr="00695EB5" w:rsidRDefault="001B3AF1" w:rsidP="00255D0B">
            <w:pPr>
              <w:jc w:val="center"/>
              <w:rPr>
                <w:b/>
              </w:rPr>
            </w:pPr>
            <w:r w:rsidRPr="00695EB5">
              <w:rPr>
                <w:b/>
              </w:rPr>
              <w:t>-</w:t>
            </w:r>
          </w:p>
        </w:tc>
      </w:tr>
      <w:tr w:rsidR="001B3AF1" w:rsidRPr="00B2648F" w14:paraId="4C6D1794" w14:textId="77777777" w:rsidTr="00255D0B">
        <w:trPr>
          <w:trHeight w:val="45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8E5F" w14:textId="77777777" w:rsidR="001B3AF1" w:rsidRPr="00D56080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6D3E56">
              <w:rPr>
                <w:b/>
                <w:color w:val="000000"/>
                <w:sz w:val="22"/>
                <w:szCs w:val="20"/>
              </w:rPr>
              <w:t>Total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69BA4" w14:textId="77777777" w:rsidR="001B3AF1" w:rsidRPr="00295357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C734" w14:textId="77777777" w:rsidR="001B3AF1" w:rsidRPr="000349CB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13EB" w14:textId="77777777" w:rsidR="001B3AF1" w:rsidRPr="000349CB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  <w:r w:rsidRPr="000349CB">
              <w:rPr>
                <w:b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90C4B" w14:textId="77777777" w:rsidR="001B3AF1" w:rsidRPr="000349CB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95EB4" w14:textId="77777777" w:rsidR="001B3AF1" w:rsidRPr="00EF1FB6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EF1FB6">
              <w:rPr>
                <w:b/>
                <w:sz w:val="23"/>
                <w:szCs w:val="23"/>
              </w:rPr>
              <w:t>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307D7" w14:textId="77777777" w:rsidR="001B3AF1" w:rsidRPr="00EF1FB6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 w:rsidRPr="00EF1FB6">
              <w:rPr>
                <w:b/>
                <w:sz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0A4E3" w14:textId="77777777" w:rsidR="001B3AF1" w:rsidRPr="00EF1FB6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 w:rsidRPr="00EF1FB6">
              <w:rPr>
                <w:b/>
                <w:sz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273F4" w14:textId="77777777" w:rsidR="001B3AF1" w:rsidRPr="00EF1FB6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 w:rsidRPr="00EF1FB6">
              <w:rPr>
                <w:b/>
                <w:sz w:val="24"/>
                <w:lang w:val="en-US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72929" w14:textId="77777777" w:rsidR="001B3AF1" w:rsidRPr="00EF1FB6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 w:rsidRPr="00EF1FB6">
              <w:rPr>
                <w:b/>
                <w:sz w:val="24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2FBB6" w14:textId="77777777" w:rsidR="001B3AF1" w:rsidRPr="00EF1FB6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 w:rsidRPr="00EF1FB6">
              <w:rPr>
                <w:b/>
                <w:sz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F4BA9" w14:textId="77777777" w:rsidR="001B3AF1" w:rsidRPr="00EF1FB6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EF1FB6">
              <w:rPr>
                <w:b/>
                <w:sz w:val="21"/>
                <w:szCs w:val="21"/>
                <w:lang w:val="en-US"/>
              </w:rPr>
              <w:t>14,95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6645D" w14:textId="77777777" w:rsidR="001B3AF1" w:rsidRPr="00EF1FB6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49</w:t>
            </w:r>
            <w:r w:rsidRPr="00EF1FB6">
              <w:rPr>
                <w:b/>
                <w:sz w:val="22"/>
                <w:lang w:val="en-US"/>
              </w:rPr>
              <w:t>,6</w:t>
            </w:r>
            <w:r>
              <w:rPr>
                <w:b/>
                <w:sz w:val="22"/>
                <w:lang w:val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5390C" w14:textId="77777777" w:rsidR="001B3AF1" w:rsidRPr="001D041C" w:rsidRDefault="001B3AF1" w:rsidP="00255D0B">
            <w:pPr>
              <w:jc w:val="center"/>
            </w:pPr>
            <w:r w:rsidRPr="001D041C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A6589" w14:textId="77777777" w:rsidR="001B3AF1" w:rsidRPr="001D041C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</w:t>
            </w:r>
            <w:r w:rsidRPr="001D041C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6335A" w14:textId="77777777" w:rsidR="001B3AF1" w:rsidRPr="001D041C" w:rsidRDefault="001B3AF1" w:rsidP="00255D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CE3D4" w14:textId="77777777" w:rsidR="001B3AF1" w:rsidRPr="00A67F33" w:rsidRDefault="001B3AF1" w:rsidP="00255D0B">
            <w:pPr>
              <w:rPr>
                <w:b/>
                <w:sz w:val="24"/>
              </w:rPr>
            </w:pPr>
            <w:r>
              <w:t xml:space="preserve"> -</w:t>
            </w:r>
          </w:p>
        </w:tc>
      </w:tr>
    </w:tbl>
    <w:p w14:paraId="102E6142" w14:textId="77777777" w:rsidR="001B3AF1" w:rsidRDefault="001B3AF1" w:rsidP="001B3AF1">
      <w:pPr>
        <w:pStyle w:val="a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E55E84F" w14:textId="77777777" w:rsidR="001B3AF1" w:rsidRDefault="001B3AF1" w:rsidP="001B3AF1">
      <w:pPr>
        <w:pStyle w:val="a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0BDF58B" w14:textId="77777777" w:rsidR="001B3AF1" w:rsidRDefault="001B3AF1" w:rsidP="001B3AF1">
      <w:pPr>
        <w:pStyle w:val="a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</w:p>
    <w:p w14:paraId="32819CFB" w14:textId="77777777" w:rsidR="001B3AF1" w:rsidRDefault="001B3AF1" w:rsidP="001B3AF1">
      <w:pPr>
        <w:spacing w:line="276" w:lineRule="auto"/>
        <w:rPr>
          <w:szCs w:val="28"/>
        </w:rPr>
      </w:pPr>
    </w:p>
    <w:p w14:paraId="14C4678C" w14:textId="77777777" w:rsidR="001B3AF1" w:rsidRDefault="001B3AF1" w:rsidP="001B3AF1">
      <w:pPr>
        <w:spacing w:line="276" w:lineRule="auto"/>
        <w:rPr>
          <w:b/>
          <w:sz w:val="22"/>
          <w:lang w:val="en-US"/>
        </w:rPr>
      </w:pPr>
    </w:p>
    <w:p w14:paraId="4DC521CD" w14:textId="77777777" w:rsidR="001B3AF1" w:rsidRDefault="001B3AF1" w:rsidP="001B3AF1">
      <w:pPr>
        <w:spacing w:line="276" w:lineRule="auto"/>
        <w:rPr>
          <w:b/>
          <w:sz w:val="22"/>
          <w:lang w:val="en-US"/>
        </w:rPr>
      </w:pPr>
    </w:p>
    <w:p w14:paraId="30FE3666" w14:textId="2379A925" w:rsidR="00E06000" w:rsidRDefault="00E06000" w:rsidP="00AD4DF5">
      <w:pPr>
        <w:rPr>
          <w:rFonts w:eastAsia="Times New Roman"/>
          <w:b/>
          <w:szCs w:val="32"/>
          <w:lang w:val="en-US" w:eastAsia="ru-RU"/>
        </w:rPr>
      </w:pPr>
    </w:p>
    <w:p w14:paraId="0D5AB75D" w14:textId="6C392E7B" w:rsidR="00E06000" w:rsidRDefault="00E06000" w:rsidP="00AD4DF5">
      <w:pPr>
        <w:rPr>
          <w:rFonts w:eastAsia="Times New Roman"/>
          <w:b/>
          <w:szCs w:val="32"/>
          <w:lang w:val="en-US" w:eastAsia="ru-RU"/>
        </w:rPr>
      </w:pPr>
    </w:p>
    <w:p w14:paraId="68B91603" w14:textId="1F8E53EC" w:rsidR="00E06000" w:rsidRDefault="00E06000" w:rsidP="00AD4DF5">
      <w:pPr>
        <w:rPr>
          <w:rFonts w:eastAsia="Times New Roman"/>
          <w:b/>
          <w:szCs w:val="32"/>
          <w:lang w:val="en-US" w:eastAsia="ru-RU"/>
        </w:rPr>
      </w:pPr>
    </w:p>
    <w:p w14:paraId="32364E9D" w14:textId="7D122E7F" w:rsidR="00E06000" w:rsidRDefault="00E06000" w:rsidP="00AD4DF5">
      <w:pPr>
        <w:rPr>
          <w:rFonts w:eastAsia="Times New Roman"/>
          <w:b/>
          <w:szCs w:val="32"/>
          <w:lang w:val="en-US" w:eastAsia="ru-RU"/>
        </w:rPr>
      </w:pPr>
    </w:p>
    <w:p w14:paraId="3D8EBCB1" w14:textId="27E9A433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494D0075" w14:textId="2A1770BB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604C82CF" w14:textId="724326F9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153B0E41" w14:textId="159E8764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7DBCCE82" w14:textId="4F4B407F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14F617F0" w14:textId="400116D2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04D55ED1" w14:textId="08A33A51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7900E65A" w14:textId="3291FBFD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257CE4F7" w14:textId="43689938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1ECAC9BF" w14:textId="64AA540A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7566F18D" w14:textId="094D99F9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0118A0BB" w14:textId="28DACD0C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6CF91827" w14:textId="2B2090DC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1B620D62" w14:textId="1BA82AB1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3C19A8AA" w14:textId="3F684B7D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1F24CA10" w14:textId="61687E82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58EAEC5B" w14:textId="0C659DF5" w:rsidR="00180FF9" w:rsidRDefault="00180FF9" w:rsidP="00180FF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31697E1F" w14:textId="77777777" w:rsidR="00A564EE" w:rsidRDefault="00A564EE" w:rsidP="00180FF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7B0C87BD" w14:textId="77777777" w:rsidR="00B81E73" w:rsidRDefault="00B81E73" w:rsidP="00B81E73">
      <w:pPr>
        <w:jc w:val="center"/>
        <w:rPr>
          <w:rFonts w:eastAsia="Times New Roman" w:cs="Times New Roman"/>
          <w:b/>
          <w:szCs w:val="28"/>
          <w:lang w:val="ro-RO" w:eastAsia="ru-RU"/>
        </w:rPr>
      </w:pPr>
      <w:bookmarkStart w:id="21" w:name="_Hlk93497708"/>
      <w:r>
        <w:rPr>
          <w:rFonts w:eastAsia="Times New Roman" w:cs="Times New Roman"/>
          <w:b/>
          <w:szCs w:val="28"/>
          <w:lang w:val="ro-RO" w:eastAsia="ru-RU"/>
        </w:rPr>
        <w:t>N O T A      I N F O R M A T I VĂ</w:t>
      </w:r>
    </w:p>
    <w:p w14:paraId="2AC056AC" w14:textId="77777777" w:rsidR="00B81E73" w:rsidRDefault="00B81E73" w:rsidP="00B81E73">
      <w:pPr>
        <w:jc w:val="center"/>
        <w:rPr>
          <w:rFonts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lang w:val="ro-RO" w:eastAsia="ru-RU"/>
        </w:rPr>
        <w:t>despre  calitatea examinării dosarelor pe perioada 01.01.20</w:t>
      </w:r>
      <w:r>
        <w:rPr>
          <w:rFonts w:eastAsia="Times New Roman" w:cs="Times New Roman"/>
          <w:szCs w:val="28"/>
          <w:lang w:val="en-US" w:eastAsia="ru-RU"/>
        </w:rPr>
        <w:t>22</w:t>
      </w:r>
      <w:r>
        <w:rPr>
          <w:rFonts w:eastAsia="Times New Roman" w:cs="Times New Roman"/>
          <w:szCs w:val="28"/>
          <w:lang w:val="ro-RO" w:eastAsia="ru-RU"/>
        </w:rPr>
        <w:t>-</w:t>
      </w:r>
      <w:r>
        <w:rPr>
          <w:rFonts w:eastAsia="Times New Roman" w:cs="Times New Roman"/>
          <w:szCs w:val="28"/>
          <w:lang w:val="en-US" w:eastAsia="ru-RU"/>
        </w:rPr>
        <w:t>31.12</w:t>
      </w:r>
      <w:r>
        <w:rPr>
          <w:rFonts w:eastAsia="Times New Roman" w:cs="Times New Roman"/>
          <w:szCs w:val="28"/>
          <w:lang w:val="ro-RO" w:eastAsia="ru-RU"/>
        </w:rPr>
        <w:t>.20</w:t>
      </w:r>
      <w:r>
        <w:rPr>
          <w:rFonts w:eastAsia="Times New Roman" w:cs="Times New Roman"/>
          <w:szCs w:val="28"/>
          <w:lang w:val="en-US" w:eastAsia="ru-RU"/>
        </w:rPr>
        <w:t>22</w:t>
      </w:r>
    </w:p>
    <w:p w14:paraId="2FC9C573" w14:textId="56D2AB01" w:rsidR="00B81E73" w:rsidRDefault="00B81E73" w:rsidP="00B81E73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  <w:r>
        <w:rPr>
          <w:rFonts w:eastAsia="Times New Roman" w:cs="Times New Roman"/>
          <w:szCs w:val="28"/>
          <w:lang w:val="ro-RO" w:eastAsia="ru-RU"/>
        </w:rPr>
        <w:t xml:space="preserve">a judecătorului judecătoriei Comrat </w:t>
      </w:r>
      <w:r>
        <w:rPr>
          <w:rFonts w:eastAsia="Times New Roman" w:cs="Times New Roman"/>
          <w:b/>
          <w:szCs w:val="28"/>
          <w:u w:val="single"/>
          <w:lang w:val="ro-RO" w:eastAsia="ru-RU"/>
        </w:rPr>
        <w:t>Sediul CEADÎR-LUNGA</w:t>
      </w:r>
    </w:p>
    <w:p w14:paraId="6AF71E4D" w14:textId="77777777" w:rsidR="00107A5B" w:rsidRDefault="00107A5B" w:rsidP="00B81E73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</w:p>
    <w:p w14:paraId="6AA892C2" w14:textId="77777777" w:rsidR="00B81E73" w:rsidRDefault="00B81E73" w:rsidP="00B81E73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  <w:r>
        <w:rPr>
          <w:rFonts w:eastAsia="Times New Roman" w:cs="Times New Roman"/>
          <w:b/>
          <w:szCs w:val="28"/>
          <w:u w:val="single"/>
          <w:lang w:val="ro-RO" w:eastAsia="ru-RU"/>
        </w:rPr>
        <w:t xml:space="preserve">domnului </w:t>
      </w:r>
      <w:r>
        <w:rPr>
          <w:rFonts w:eastAsia="Times New Roman"/>
          <w:b/>
          <w:szCs w:val="28"/>
          <w:lang w:val="ro-RO" w:eastAsia="ru-RU"/>
        </w:rPr>
        <w:t>RAU STANISLAV</w:t>
      </w:r>
    </w:p>
    <w:p w14:paraId="60130F57" w14:textId="77777777" w:rsidR="00B81E73" w:rsidRDefault="00B81E73" w:rsidP="00B81E73">
      <w:pPr>
        <w:jc w:val="both"/>
        <w:rPr>
          <w:rFonts w:eastAsia="Times New Roman" w:cs="Times New Roman"/>
          <w:szCs w:val="28"/>
          <w:lang w:val="ro-RO"/>
        </w:rPr>
      </w:pPr>
    </w:p>
    <w:p w14:paraId="564067E7" w14:textId="77777777" w:rsidR="00B81E73" w:rsidRDefault="00B81E73" w:rsidP="00B81E73">
      <w:pPr>
        <w:ind w:firstLine="567"/>
        <w:jc w:val="both"/>
        <w:rPr>
          <w:rFonts w:eastAsia="Calibri" w:cs="Times New Roman"/>
          <w:szCs w:val="28"/>
          <w:lang w:val="ro-RO"/>
        </w:rPr>
      </w:pPr>
      <w:r>
        <w:rPr>
          <w:rFonts w:eastAsia="Times New Roman" w:cs="Times New Roman"/>
          <w:szCs w:val="28"/>
          <w:lang w:val="ro-RO" w:eastAsia="ru-RU"/>
        </w:rPr>
        <w:t>Pentru data de 01 ianuarie 202</w:t>
      </w:r>
      <w:r>
        <w:rPr>
          <w:rFonts w:eastAsia="Times New Roman" w:cs="Times New Roman"/>
          <w:szCs w:val="28"/>
          <w:lang w:val="en-US" w:eastAsia="ru-RU"/>
        </w:rPr>
        <w:t>2</w:t>
      </w:r>
      <w:r>
        <w:rPr>
          <w:rFonts w:eastAsia="Times New Roman" w:cs="Times New Roman"/>
          <w:szCs w:val="28"/>
          <w:lang w:val="ro-RO" w:eastAsia="ru-RU"/>
        </w:rPr>
        <w:t xml:space="preserve"> restanța dosarelor în </w:t>
      </w:r>
      <w:r>
        <w:rPr>
          <w:rFonts w:eastAsia="Calibri" w:cs="Times New Roman"/>
          <w:szCs w:val="28"/>
          <w:lang w:val="ro-RO"/>
        </w:rPr>
        <w:t xml:space="preserve">judecătorului </w:t>
      </w:r>
      <w:r>
        <w:rPr>
          <w:rFonts w:eastAsia="Times New Roman" w:cs="Times New Roman"/>
          <w:szCs w:val="28"/>
          <w:lang w:val="ro-RO"/>
        </w:rPr>
        <w:t xml:space="preserve">Rau Stanislav </w:t>
      </w:r>
      <w:r>
        <w:rPr>
          <w:rFonts w:eastAsia="Times New Roman" w:cs="Times New Roman"/>
          <w:szCs w:val="28"/>
          <w:lang w:val="ro-RO" w:eastAsia="ru-RU"/>
        </w:rPr>
        <w:t>a constituit</w:t>
      </w:r>
      <w:r>
        <w:rPr>
          <w:rFonts w:eastAsia="Calibri" w:cs="Times New Roman"/>
          <w:szCs w:val="28"/>
          <w:lang w:val="ro-RO"/>
        </w:rPr>
        <w:t xml:space="preserve"> total</w:t>
      </w:r>
      <w:r>
        <w:rPr>
          <w:rFonts w:eastAsia="Calibri" w:cs="Times New Roman"/>
          <w:b/>
          <w:szCs w:val="28"/>
          <w:lang w:val="ro-RO"/>
        </w:rPr>
        <w:t xml:space="preserve"> </w:t>
      </w:r>
      <w:r>
        <w:rPr>
          <w:rFonts w:eastAsia="Calibri" w:cs="Times New Roman"/>
          <w:b/>
          <w:szCs w:val="28"/>
          <w:lang w:val="en-US"/>
        </w:rPr>
        <w:t>238</w:t>
      </w:r>
      <w:r>
        <w:rPr>
          <w:rFonts w:eastAsia="Calibri" w:cs="Times New Roman"/>
          <w:szCs w:val="28"/>
          <w:lang w:val="ro-RO"/>
        </w:rPr>
        <w:t xml:space="preserve"> dosare: </w:t>
      </w:r>
    </w:p>
    <w:p w14:paraId="7FDEE6F3" w14:textId="77777777" w:rsidR="00B81E73" w:rsidRDefault="00B81E73" w:rsidP="00B81E73">
      <w:pPr>
        <w:jc w:val="both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ro-RO"/>
        </w:rPr>
        <w:t xml:space="preserve">                                          </w:t>
      </w:r>
      <w:r>
        <w:rPr>
          <w:rFonts w:eastAsia="Calibri" w:cs="Times New Roman"/>
          <w:szCs w:val="28"/>
          <w:lang w:val="en-US"/>
        </w:rPr>
        <w:t xml:space="preserve">- </w:t>
      </w:r>
      <w:r>
        <w:rPr>
          <w:rFonts w:eastAsia="Calibri" w:cs="Times New Roman"/>
          <w:b/>
          <w:szCs w:val="28"/>
          <w:lang w:val="en-US"/>
        </w:rPr>
        <w:t xml:space="preserve">62 </w:t>
      </w:r>
      <w:r>
        <w:rPr>
          <w:rFonts w:eastAsia="Calibri" w:cs="Times New Roman"/>
          <w:szCs w:val="28"/>
          <w:lang w:val="ro-RO"/>
        </w:rPr>
        <w:t>dosare penale</w:t>
      </w:r>
      <w:r>
        <w:rPr>
          <w:szCs w:val="28"/>
          <w:lang w:val="en-US"/>
        </w:rPr>
        <w:t>;</w:t>
      </w:r>
    </w:p>
    <w:p w14:paraId="254EF6E8" w14:textId="77777777" w:rsidR="00B81E73" w:rsidRDefault="00B81E73" w:rsidP="00B81E73">
      <w:pPr>
        <w:jc w:val="both"/>
        <w:rPr>
          <w:rFonts w:eastAsia="Calibri" w:cs="Times New Roman"/>
          <w:color w:val="FF0000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                              - </w:t>
      </w:r>
      <w:r>
        <w:rPr>
          <w:rFonts w:eastAsia="Calibri" w:cs="Times New Roman"/>
          <w:b/>
          <w:szCs w:val="28"/>
          <w:lang w:val="en-US"/>
        </w:rPr>
        <w:t>158</w:t>
      </w:r>
      <w:r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szCs w:val="28"/>
          <w:lang w:val="ro-RO"/>
        </w:rPr>
        <w:t>dosare civile</w:t>
      </w:r>
      <w:r>
        <w:rPr>
          <w:szCs w:val="28"/>
          <w:lang w:val="en-US"/>
        </w:rPr>
        <w:t>;</w:t>
      </w:r>
    </w:p>
    <w:p w14:paraId="6162FB38" w14:textId="77777777" w:rsidR="00B81E73" w:rsidRDefault="00B81E73" w:rsidP="00B81E73">
      <w:pPr>
        <w:jc w:val="both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                              - </w:t>
      </w:r>
      <w:r>
        <w:rPr>
          <w:rFonts w:eastAsia="Calibri" w:cs="Times New Roman"/>
          <w:b/>
          <w:szCs w:val="28"/>
          <w:lang w:val="en-US"/>
        </w:rPr>
        <w:t>18</w:t>
      </w:r>
      <w:r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szCs w:val="28"/>
          <w:lang w:val="ro-RO"/>
        </w:rPr>
        <w:t>dosare contravenționale</w:t>
      </w:r>
      <w:r>
        <w:rPr>
          <w:rFonts w:eastAsia="Calibri" w:cs="Times New Roman"/>
          <w:szCs w:val="28"/>
          <w:lang w:val="en-US"/>
        </w:rPr>
        <w:t>;</w:t>
      </w:r>
      <w:r>
        <w:rPr>
          <w:rFonts w:eastAsia="Calibri" w:cs="Times New Roman"/>
          <w:szCs w:val="28"/>
          <w:lang w:val="ro-RO"/>
        </w:rPr>
        <w:t xml:space="preserve"> </w:t>
      </w:r>
    </w:p>
    <w:p w14:paraId="2D4C847D" w14:textId="77777777" w:rsidR="00B81E73" w:rsidRDefault="00B81E73" w:rsidP="00B81E73">
      <w:pPr>
        <w:jc w:val="both"/>
        <w:rPr>
          <w:rFonts w:eastAsia="Times New Roman" w:cs="Times New Roman"/>
          <w:szCs w:val="28"/>
          <w:lang w:val="ro-RO"/>
        </w:rPr>
      </w:pPr>
    </w:p>
    <w:p w14:paraId="6B836D86" w14:textId="77777777" w:rsidR="00B81E73" w:rsidRDefault="00B81E73" w:rsidP="00B81E73">
      <w:pPr>
        <w:ind w:firstLine="567"/>
        <w:jc w:val="both"/>
        <w:rPr>
          <w:rFonts w:eastAsia="Calibri" w:cs="Times New Roman"/>
          <w:szCs w:val="28"/>
          <w:lang w:val="ro-RO"/>
        </w:rPr>
      </w:pPr>
      <w:r>
        <w:rPr>
          <w:rFonts w:eastAsia="Calibri" w:cs="Times New Roman"/>
          <w:szCs w:val="28"/>
          <w:lang w:val="ro-RO"/>
        </w:rPr>
        <w:t>În perioada din 01.01.202</w:t>
      </w:r>
      <w:r>
        <w:rPr>
          <w:rFonts w:eastAsia="Calibri" w:cs="Times New Roman"/>
          <w:szCs w:val="28"/>
          <w:lang w:val="en-US"/>
        </w:rPr>
        <w:t>2</w:t>
      </w:r>
      <w:r>
        <w:rPr>
          <w:rFonts w:eastAsia="Calibri" w:cs="Times New Roman"/>
          <w:szCs w:val="28"/>
          <w:lang w:val="ro-RO"/>
        </w:rPr>
        <w:t xml:space="preserve"> și pînă 31.12.202</w:t>
      </w:r>
      <w:r>
        <w:rPr>
          <w:rFonts w:eastAsia="Calibri" w:cs="Times New Roman"/>
          <w:szCs w:val="28"/>
          <w:lang w:val="en-US"/>
        </w:rPr>
        <w:t>2</w:t>
      </w:r>
      <w:r>
        <w:rPr>
          <w:rFonts w:eastAsia="Calibri" w:cs="Times New Roman"/>
          <w:szCs w:val="28"/>
          <w:lang w:val="ro-RO"/>
        </w:rPr>
        <w:t xml:space="preserve"> judecătorului </w:t>
      </w:r>
      <w:r>
        <w:rPr>
          <w:rFonts w:eastAsia="Times New Roman" w:cs="Times New Roman"/>
          <w:szCs w:val="28"/>
          <w:lang w:val="ro-RO"/>
        </w:rPr>
        <w:t xml:space="preserve">Rau Stanislav i-a fost în procedură </w:t>
      </w:r>
      <w:r>
        <w:rPr>
          <w:rFonts w:eastAsia="Calibri" w:cs="Times New Roman"/>
          <w:szCs w:val="28"/>
          <w:lang w:val="ro-RO"/>
        </w:rPr>
        <w:t>total</w:t>
      </w:r>
      <w:r>
        <w:rPr>
          <w:rFonts w:eastAsia="Calibri" w:cs="Times New Roman"/>
          <w:b/>
          <w:szCs w:val="28"/>
          <w:lang w:val="ro-RO"/>
        </w:rPr>
        <w:t xml:space="preserve"> </w:t>
      </w:r>
      <w:r>
        <w:rPr>
          <w:rFonts w:eastAsia="Calibri" w:cs="Times New Roman"/>
          <w:b/>
          <w:szCs w:val="28"/>
          <w:lang w:val="en-US"/>
        </w:rPr>
        <w:t>666</w:t>
      </w:r>
      <w:r>
        <w:rPr>
          <w:rFonts w:eastAsia="Calibri" w:cs="Times New Roman"/>
          <w:szCs w:val="28"/>
          <w:lang w:val="ro-RO"/>
        </w:rPr>
        <w:t xml:space="preserve"> dosare: </w:t>
      </w:r>
    </w:p>
    <w:p w14:paraId="2C0D9DC6" w14:textId="77777777" w:rsidR="00B81E73" w:rsidRDefault="00B81E73" w:rsidP="00B81E73">
      <w:pPr>
        <w:jc w:val="both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ro-RO"/>
        </w:rPr>
        <w:t xml:space="preserve">                                          </w:t>
      </w:r>
      <w:r>
        <w:rPr>
          <w:rFonts w:eastAsia="Calibri" w:cs="Times New Roman"/>
          <w:szCs w:val="28"/>
          <w:lang w:val="en-US"/>
        </w:rPr>
        <w:t xml:space="preserve">- </w:t>
      </w:r>
      <w:r>
        <w:rPr>
          <w:rFonts w:eastAsia="Calibri" w:cs="Times New Roman"/>
          <w:b/>
          <w:szCs w:val="28"/>
          <w:lang w:val="en-US"/>
        </w:rPr>
        <w:t xml:space="preserve">91 </w:t>
      </w:r>
      <w:r>
        <w:rPr>
          <w:rFonts w:eastAsia="Calibri" w:cs="Times New Roman"/>
          <w:szCs w:val="28"/>
          <w:lang w:val="ro-RO"/>
        </w:rPr>
        <w:t>dosare penale</w:t>
      </w:r>
      <w:r>
        <w:rPr>
          <w:szCs w:val="28"/>
          <w:lang w:val="en-US"/>
        </w:rPr>
        <w:t>;</w:t>
      </w:r>
    </w:p>
    <w:p w14:paraId="216A8495" w14:textId="77777777" w:rsidR="00B81E73" w:rsidRDefault="00B81E73" w:rsidP="00B81E73">
      <w:pPr>
        <w:jc w:val="both"/>
        <w:rPr>
          <w:rFonts w:eastAsia="Calibri" w:cs="Times New Roman"/>
          <w:color w:val="FF0000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                              - </w:t>
      </w:r>
      <w:r>
        <w:rPr>
          <w:rFonts w:eastAsia="Calibri" w:cs="Times New Roman"/>
          <w:b/>
          <w:szCs w:val="28"/>
          <w:lang w:val="en-US"/>
        </w:rPr>
        <w:t>511</w:t>
      </w:r>
      <w:r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szCs w:val="28"/>
          <w:lang w:val="ro-RO"/>
        </w:rPr>
        <w:t>dosare civile</w:t>
      </w:r>
      <w:r>
        <w:rPr>
          <w:szCs w:val="28"/>
          <w:lang w:val="en-US"/>
        </w:rPr>
        <w:t>;</w:t>
      </w:r>
    </w:p>
    <w:p w14:paraId="0E6CFED4" w14:textId="77777777" w:rsidR="00B81E73" w:rsidRDefault="00B81E73" w:rsidP="00B81E73">
      <w:pPr>
        <w:jc w:val="both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                              - </w:t>
      </w:r>
      <w:r>
        <w:rPr>
          <w:rFonts w:eastAsia="Calibri" w:cs="Times New Roman"/>
          <w:b/>
          <w:szCs w:val="28"/>
          <w:lang w:val="en-US"/>
        </w:rPr>
        <w:t>63</w:t>
      </w:r>
      <w:r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szCs w:val="28"/>
          <w:lang w:val="ro-RO"/>
        </w:rPr>
        <w:t>dosare contravenționale</w:t>
      </w:r>
      <w:r>
        <w:rPr>
          <w:rFonts w:eastAsia="Calibri" w:cs="Times New Roman"/>
          <w:szCs w:val="28"/>
          <w:lang w:val="en-US"/>
        </w:rPr>
        <w:t>;</w:t>
      </w:r>
      <w:r>
        <w:rPr>
          <w:rFonts w:eastAsia="Calibri" w:cs="Times New Roman"/>
          <w:szCs w:val="28"/>
          <w:lang w:val="ro-RO"/>
        </w:rPr>
        <w:t xml:space="preserve"> </w:t>
      </w:r>
      <w:r>
        <w:rPr>
          <w:rFonts w:eastAsia="Calibri" w:cs="Times New Roman"/>
          <w:szCs w:val="28"/>
          <w:lang w:val="en-US"/>
        </w:rPr>
        <w:tab/>
      </w:r>
    </w:p>
    <w:p w14:paraId="0678D56C" w14:textId="77777777" w:rsidR="00B81E73" w:rsidRDefault="00B81E73" w:rsidP="00B81E73">
      <w:pPr>
        <w:tabs>
          <w:tab w:val="left" w:pos="1536"/>
        </w:tabs>
        <w:jc w:val="both"/>
        <w:rPr>
          <w:szCs w:val="28"/>
          <w:lang w:val="en-US"/>
        </w:rPr>
      </w:pPr>
      <w:r>
        <w:rPr>
          <w:rFonts w:eastAsia="Calibri" w:cs="Times New Roman"/>
          <w:b/>
          <w:szCs w:val="28"/>
          <w:lang w:val="en-US"/>
        </w:rPr>
        <w:tab/>
      </w:r>
      <w:r>
        <w:rPr>
          <w:rFonts w:eastAsia="Calibri" w:cs="Times New Roman"/>
          <w:b/>
          <w:szCs w:val="28"/>
          <w:lang w:val="en-US"/>
        </w:rPr>
        <w:tab/>
      </w:r>
      <w:r>
        <w:rPr>
          <w:rFonts w:eastAsia="Calibri" w:cs="Times New Roman"/>
          <w:b/>
          <w:szCs w:val="28"/>
          <w:lang w:val="en-US"/>
        </w:rPr>
        <w:tab/>
        <w:t xml:space="preserve"> -  1</w:t>
      </w:r>
      <w:r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szCs w:val="28"/>
          <w:lang w:val="ro-RO"/>
        </w:rPr>
        <w:t>alte dosare</w:t>
      </w:r>
      <w:r>
        <w:rPr>
          <w:szCs w:val="28"/>
          <w:lang w:val="en-US"/>
        </w:rPr>
        <w:t>.</w:t>
      </w:r>
    </w:p>
    <w:p w14:paraId="64A051DF" w14:textId="77777777" w:rsidR="00B81E73" w:rsidRDefault="00B81E73" w:rsidP="00B81E73">
      <w:pPr>
        <w:tabs>
          <w:tab w:val="left" w:pos="1536"/>
        </w:tabs>
        <w:jc w:val="both"/>
        <w:rPr>
          <w:szCs w:val="28"/>
          <w:lang w:val="en-US"/>
        </w:rPr>
      </w:pPr>
    </w:p>
    <w:p w14:paraId="7571B658" w14:textId="77777777" w:rsidR="00B81E73" w:rsidRDefault="00B81E73" w:rsidP="00B81E73">
      <w:pPr>
        <w:tabs>
          <w:tab w:val="left" w:pos="1536"/>
        </w:tabs>
        <w:jc w:val="both"/>
        <w:rPr>
          <w:rFonts w:eastAsia="Calibri" w:cs="Times New Roman"/>
          <w:b/>
          <w:szCs w:val="28"/>
          <w:lang w:val="ro-RO"/>
        </w:rPr>
      </w:pPr>
      <w:r>
        <w:rPr>
          <w:rFonts w:eastAsia="Calibri" w:cs="Times New Roman"/>
          <w:szCs w:val="28"/>
          <w:lang w:val="ro-RO"/>
        </w:rPr>
        <w:t xml:space="preserve">În perioada de raportare dl </w:t>
      </w:r>
      <w:r>
        <w:rPr>
          <w:rFonts w:eastAsia="Times New Roman" w:cs="Times New Roman"/>
          <w:szCs w:val="28"/>
          <w:lang w:val="ro-RO"/>
        </w:rPr>
        <w:t xml:space="preserve">Rau Stanislav </w:t>
      </w:r>
      <w:r>
        <w:rPr>
          <w:rFonts w:eastAsia="Calibri" w:cs="Times New Roman"/>
          <w:szCs w:val="28"/>
          <w:lang w:val="ro-RO"/>
        </w:rPr>
        <w:t>a examinat total</w:t>
      </w:r>
      <w:r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b/>
          <w:bCs/>
          <w:szCs w:val="28"/>
          <w:lang w:val="en-US"/>
        </w:rPr>
        <w:t>535</w:t>
      </w:r>
      <w:r>
        <w:rPr>
          <w:rFonts w:eastAsia="Calibri" w:cs="Times New Roman"/>
          <w:szCs w:val="28"/>
          <w:lang w:val="ro-RO"/>
        </w:rPr>
        <w:t xml:space="preserve"> dosare: </w:t>
      </w:r>
      <w:r>
        <w:rPr>
          <w:rFonts w:eastAsia="Calibri" w:cs="Times New Roman"/>
          <w:b/>
          <w:szCs w:val="28"/>
          <w:lang w:val="ro-RO"/>
        </w:rPr>
        <w:t>(59,18%)</w:t>
      </w:r>
    </w:p>
    <w:p w14:paraId="266D421C" w14:textId="77777777" w:rsidR="00B81E73" w:rsidRDefault="00B81E73" w:rsidP="00B81E73">
      <w:pPr>
        <w:tabs>
          <w:tab w:val="left" w:pos="1536"/>
        </w:tabs>
        <w:jc w:val="both"/>
        <w:rPr>
          <w:rFonts w:eastAsia="Calibri" w:cs="Times New Roman"/>
          <w:szCs w:val="28"/>
          <w:lang w:val="ro-RO"/>
        </w:rPr>
      </w:pPr>
      <w:r>
        <w:rPr>
          <w:rFonts w:eastAsia="Calibri" w:cs="Times New Roman"/>
          <w:szCs w:val="28"/>
          <w:lang w:val="ro-RO"/>
        </w:rPr>
        <w:tab/>
      </w:r>
      <w:r>
        <w:rPr>
          <w:rFonts w:eastAsia="Calibri" w:cs="Times New Roman"/>
          <w:szCs w:val="28"/>
          <w:lang w:val="ro-RO"/>
        </w:rPr>
        <w:tab/>
      </w:r>
      <w:r>
        <w:rPr>
          <w:rFonts w:eastAsia="Calibri" w:cs="Times New Roman"/>
          <w:szCs w:val="28"/>
          <w:lang w:val="ro-RO"/>
        </w:rPr>
        <w:tab/>
        <w:t xml:space="preserve">      - </w:t>
      </w:r>
      <w:r>
        <w:rPr>
          <w:rFonts w:eastAsia="Calibri" w:cs="Times New Roman"/>
          <w:b/>
          <w:szCs w:val="28"/>
          <w:lang w:val="en-US"/>
        </w:rPr>
        <w:t>67</w:t>
      </w:r>
      <w:r>
        <w:rPr>
          <w:rFonts w:eastAsia="Calibri" w:cs="Times New Roman"/>
          <w:szCs w:val="28"/>
          <w:lang w:val="ro-RO"/>
        </w:rPr>
        <w:t xml:space="preserve"> dosare penale;</w:t>
      </w:r>
    </w:p>
    <w:p w14:paraId="488DF4A1" w14:textId="77777777" w:rsidR="00B81E73" w:rsidRDefault="00B81E73" w:rsidP="00B81E73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                                  - </w:t>
      </w:r>
      <w:r>
        <w:rPr>
          <w:rFonts w:eastAsia="Calibri" w:cs="Times New Roman"/>
          <w:b/>
          <w:bCs/>
          <w:szCs w:val="28"/>
          <w:lang w:val="en-US"/>
        </w:rPr>
        <w:t>427</w:t>
      </w:r>
      <w:r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szCs w:val="28"/>
          <w:lang w:val="ro-RO"/>
        </w:rPr>
        <w:t>dosare civile</w:t>
      </w:r>
      <w:r>
        <w:rPr>
          <w:rFonts w:eastAsia="Calibri" w:cs="Times New Roman"/>
          <w:szCs w:val="28"/>
          <w:lang w:val="en-US"/>
        </w:rPr>
        <w:t>;</w:t>
      </w:r>
    </w:p>
    <w:p w14:paraId="08EE90C5" w14:textId="77777777" w:rsidR="00B81E73" w:rsidRDefault="00B81E73" w:rsidP="00B81E73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                                  - </w:t>
      </w:r>
      <w:r>
        <w:rPr>
          <w:rFonts w:eastAsia="Calibri" w:cs="Times New Roman"/>
          <w:b/>
          <w:szCs w:val="28"/>
          <w:lang w:val="en-US"/>
        </w:rPr>
        <w:t>40</w:t>
      </w:r>
      <w:r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szCs w:val="28"/>
          <w:lang w:val="ro-RO"/>
        </w:rPr>
        <w:t>dosare contravenționale</w:t>
      </w:r>
      <w:r>
        <w:rPr>
          <w:rFonts w:eastAsia="Calibri" w:cs="Times New Roman"/>
          <w:szCs w:val="28"/>
          <w:lang w:val="en-US"/>
        </w:rPr>
        <w:t>;</w:t>
      </w:r>
    </w:p>
    <w:p w14:paraId="43348598" w14:textId="77777777" w:rsidR="00B81E73" w:rsidRDefault="00B81E73" w:rsidP="00B81E73">
      <w:pPr>
        <w:tabs>
          <w:tab w:val="left" w:pos="1536"/>
        </w:tabs>
        <w:jc w:val="both"/>
        <w:rPr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                    </w:t>
      </w:r>
      <w:r>
        <w:rPr>
          <w:rFonts w:eastAsia="Calibri" w:cs="Times New Roman"/>
          <w:szCs w:val="28"/>
          <w:lang w:val="en-US"/>
        </w:rPr>
        <w:tab/>
        <w:t xml:space="preserve">     </w:t>
      </w:r>
      <w:r>
        <w:rPr>
          <w:rFonts w:eastAsia="Calibri" w:cs="Times New Roman"/>
          <w:b/>
          <w:szCs w:val="28"/>
          <w:lang w:val="en-US"/>
        </w:rPr>
        <w:t>-  1</w:t>
      </w:r>
      <w:r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szCs w:val="28"/>
          <w:lang w:val="ro-RO"/>
        </w:rPr>
        <w:t>alte dosare</w:t>
      </w:r>
      <w:r>
        <w:rPr>
          <w:szCs w:val="28"/>
          <w:lang w:val="en-US"/>
        </w:rPr>
        <w:t>.</w:t>
      </w:r>
    </w:p>
    <w:p w14:paraId="50F6029E" w14:textId="77777777" w:rsidR="00B81E73" w:rsidRDefault="00B81E73" w:rsidP="00B81E73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</w:p>
    <w:p w14:paraId="08CF3E8B" w14:textId="77777777" w:rsidR="00B81E73" w:rsidRDefault="00B81E73" w:rsidP="00B81E73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proofErr w:type="spellStart"/>
      <w:r>
        <w:rPr>
          <w:rFonts w:eastAsia="Calibri" w:cs="Times New Roman"/>
          <w:szCs w:val="28"/>
          <w:lang w:val="en-US"/>
        </w:rPr>
        <w:t>Restanța</w:t>
      </w:r>
      <w:proofErr w:type="spellEnd"/>
      <w:r>
        <w:rPr>
          <w:rFonts w:eastAsia="Calibri" w:cs="Times New Roman"/>
          <w:szCs w:val="28"/>
          <w:lang w:val="en-US"/>
        </w:rPr>
        <w:t xml:space="preserve"> </w:t>
      </w:r>
      <w:proofErr w:type="spellStart"/>
      <w:r>
        <w:rPr>
          <w:rFonts w:eastAsia="Calibri" w:cs="Times New Roman"/>
          <w:szCs w:val="28"/>
          <w:lang w:val="en-US"/>
        </w:rPr>
        <w:t>dosarelor</w:t>
      </w:r>
      <w:proofErr w:type="spellEnd"/>
      <w:r>
        <w:rPr>
          <w:rFonts w:eastAsia="Calibri" w:cs="Times New Roman"/>
          <w:szCs w:val="28"/>
          <w:lang w:val="en-US"/>
        </w:rPr>
        <w:t xml:space="preserve"> </w:t>
      </w:r>
      <w:proofErr w:type="spellStart"/>
      <w:r>
        <w:rPr>
          <w:rFonts w:eastAsia="Calibri" w:cs="Times New Roman"/>
          <w:szCs w:val="28"/>
          <w:lang w:val="en-US"/>
        </w:rPr>
        <w:t>pentru</w:t>
      </w:r>
      <w:proofErr w:type="spellEnd"/>
      <w:r>
        <w:rPr>
          <w:rFonts w:eastAsia="Calibri" w:cs="Times New Roman"/>
          <w:szCs w:val="28"/>
          <w:lang w:val="en-US"/>
        </w:rPr>
        <w:t xml:space="preserve"> </w:t>
      </w:r>
      <w:proofErr w:type="spellStart"/>
      <w:r>
        <w:rPr>
          <w:rFonts w:eastAsia="Calibri" w:cs="Times New Roman"/>
          <w:szCs w:val="28"/>
          <w:lang w:val="en-US"/>
        </w:rPr>
        <w:t>sfîrșitul</w:t>
      </w:r>
      <w:proofErr w:type="spellEnd"/>
      <w:r>
        <w:rPr>
          <w:rFonts w:eastAsia="Calibri" w:cs="Times New Roman"/>
          <w:szCs w:val="28"/>
          <w:lang w:val="en-US"/>
        </w:rPr>
        <w:t xml:space="preserve"> </w:t>
      </w:r>
      <w:proofErr w:type="spellStart"/>
      <w:r>
        <w:rPr>
          <w:rFonts w:eastAsia="Calibri" w:cs="Times New Roman"/>
          <w:szCs w:val="28"/>
          <w:lang w:val="en-US"/>
        </w:rPr>
        <w:t>perioadei</w:t>
      </w:r>
      <w:proofErr w:type="spellEnd"/>
      <w:r>
        <w:rPr>
          <w:rFonts w:eastAsia="Calibri" w:cs="Times New Roman"/>
          <w:szCs w:val="28"/>
          <w:lang w:val="en-US"/>
        </w:rPr>
        <w:t xml:space="preserve"> de </w:t>
      </w:r>
      <w:proofErr w:type="spellStart"/>
      <w:r>
        <w:rPr>
          <w:rFonts w:eastAsia="Calibri" w:cs="Times New Roman"/>
          <w:szCs w:val="28"/>
          <w:lang w:val="en-US"/>
        </w:rPr>
        <w:t>raportare</w:t>
      </w:r>
      <w:proofErr w:type="spellEnd"/>
      <w:r>
        <w:rPr>
          <w:rFonts w:eastAsia="Calibri" w:cs="Times New Roman"/>
          <w:szCs w:val="28"/>
          <w:lang w:val="en-US"/>
        </w:rPr>
        <w:t xml:space="preserve"> total </w:t>
      </w:r>
      <w:r>
        <w:rPr>
          <w:rFonts w:eastAsia="Calibri" w:cs="Times New Roman"/>
          <w:b/>
          <w:bCs/>
          <w:szCs w:val="28"/>
          <w:lang w:val="en-US"/>
        </w:rPr>
        <w:t xml:space="preserve">369 </w:t>
      </w:r>
      <w:r>
        <w:rPr>
          <w:rFonts w:eastAsia="Calibri" w:cs="Times New Roman"/>
          <w:szCs w:val="28"/>
          <w:lang w:val="ro-RO"/>
        </w:rPr>
        <w:t>dosare</w:t>
      </w:r>
      <w:r>
        <w:rPr>
          <w:rFonts w:eastAsia="Calibri" w:cs="Times New Roman"/>
          <w:szCs w:val="28"/>
          <w:lang w:val="en-US"/>
        </w:rPr>
        <w:t xml:space="preserve">: </w:t>
      </w:r>
    </w:p>
    <w:p w14:paraId="119F177E" w14:textId="77777777" w:rsidR="00B81E73" w:rsidRDefault="00B81E73" w:rsidP="00B81E73">
      <w:pPr>
        <w:jc w:val="both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ab/>
      </w:r>
      <w:r>
        <w:rPr>
          <w:rFonts w:eastAsia="Calibri" w:cs="Times New Roman"/>
          <w:szCs w:val="28"/>
          <w:lang w:val="en-US"/>
        </w:rPr>
        <w:tab/>
      </w:r>
      <w:r>
        <w:rPr>
          <w:rFonts w:eastAsia="Calibri" w:cs="Times New Roman"/>
          <w:szCs w:val="28"/>
          <w:lang w:val="en-US"/>
        </w:rPr>
        <w:tab/>
      </w:r>
      <w:r>
        <w:rPr>
          <w:rFonts w:eastAsia="Calibri" w:cs="Times New Roman"/>
          <w:szCs w:val="28"/>
          <w:lang w:val="en-US"/>
        </w:rPr>
        <w:tab/>
        <w:t xml:space="preserve">      - </w:t>
      </w:r>
      <w:r>
        <w:rPr>
          <w:rFonts w:eastAsia="Calibri" w:cs="Times New Roman"/>
          <w:b/>
          <w:szCs w:val="28"/>
          <w:lang w:val="en-US"/>
        </w:rPr>
        <w:t>86</w:t>
      </w:r>
      <w:r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szCs w:val="28"/>
          <w:lang w:val="ro-RO"/>
        </w:rPr>
        <w:t>dosare penale</w:t>
      </w:r>
      <w:r>
        <w:rPr>
          <w:rFonts w:eastAsia="Calibri" w:cs="Times New Roman"/>
          <w:szCs w:val="28"/>
          <w:lang w:val="en-US"/>
        </w:rPr>
        <w:t>;</w:t>
      </w:r>
    </w:p>
    <w:p w14:paraId="1F54EAB5" w14:textId="77777777" w:rsidR="00B81E73" w:rsidRDefault="00B81E73" w:rsidP="00B81E73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                                  - </w:t>
      </w:r>
      <w:r>
        <w:rPr>
          <w:rFonts w:eastAsia="Calibri" w:cs="Times New Roman"/>
          <w:b/>
          <w:szCs w:val="28"/>
          <w:lang w:val="en-US"/>
        </w:rPr>
        <w:t xml:space="preserve">242 </w:t>
      </w:r>
      <w:r>
        <w:rPr>
          <w:rFonts w:eastAsia="Calibri" w:cs="Times New Roman"/>
          <w:szCs w:val="28"/>
          <w:lang w:val="ro-RO"/>
        </w:rPr>
        <w:t>dosare civile</w:t>
      </w:r>
      <w:r>
        <w:rPr>
          <w:rFonts w:eastAsia="Calibri" w:cs="Times New Roman"/>
          <w:szCs w:val="28"/>
          <w:lang w:val="en-US"/>
        </w:rPr>
        <w:t>;</w:t>
      </w:r>
    </w:p>
    <w:p w14:paraId="17BCE27F" w14:textId="77777777" w:rsidR="00B81E73" w:rsidRDefault="00B81E73" w:rsidP="00B81E73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                                  - </w:t>
      </w:r>
      <w:r>
        <w:rPr>
          <w:rFonts w:eastAsia="Calibri" w:cs="Times New Roman"/>
          <w:b/>
          <w:szCs w:val="28"/>
          <w:lang w:val="en-US"/>
        </w:rPr>
        <w:t>41</w:t>
      </w:r>
      <w:r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szCs w:val="28"/>
          <w:lang w:val="ro-RO"/>
        </w:rPr>
        <w:t>dosare contravenționale</w:t>
      </w:r>
      <w:r>
        <w:rPr>
          <w:rFonts w:eastAsia="Calibri" w:cs="Times New Roman"/>
          <w:szCs w:val="28"/>
          <w:lang w:val="en-US"/>
        </w:rPr>
        <w:t>;</w:t>
      </w:r>
      <w:r>
        <w:rPr>
          <w:rFonts w:eastAsia="Calibri" w:cs="Times New Roman"/>
          <w:szCs w:val="28"/>
          <w:lang w:val="en-US"/>
        </w:rPr>
        <w:tab/>
      </w:r>
    </w:p>
    <w:p w14:paraId="5F38BDD8" w14:textId="4EB9D23F" w:rsidR="00B81E73" w:rsidRPr="002E4FA7" w:rsidRDefault="00B81E73" w:rsidP="002E4FA7">
      <w:pPr>
        <w:tabs>
          <w:tab w:val="left" w:pos="1536"/>
        </w:tabs>
        <w:jc w:val="both"/>
        <w:rPr>
          <w:rFonts w:eastAsia="Times New Roman" w:cs="Times New Roman"/>
          <w:szCs w:val="28"/>
          <w:lang w:val="en-US" w:eastAsia="ru-RU"/>
        </w:rPr>
      </w:pPr>
      <w:r>
        <w:rPr>
          <w:rFonts w:eastAsia="Calibri" w:cs="Times New Roman"/>
          <w:szCs w:val="28"/>
          <w:lang w:val="en-US"/>
        </w:rPr>
        <w:t xml:space="preserve">                                              </w:t>
      </w:r>
    </w:p>
    <w:p w14:paraId="1ED7F1A5" w14:textId="77777777" w:rsidR="00B81E73" w:rsidRDefault="00B81E73" w:rsidP="00B81E73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0628736D" w14:textId="2DA2623B" w:rsidR="002E4FA7" w:rsidRDefault="002E4FA7" w:rsidP="002E4FA7">
      <w:pPr>
        <w:rPr>
          <w:szCs w:val="28"/>
          <w:lang w:val="en-US"/>
        </w:rPr>
      </w:pPr>
      <w:proofErr w:type="spellStart"/>
      <w:r w:rsidRPr="001B3AF1">
        <w:rPr>
          <w:szCs w:val="28"/>
          <w:lang w:val="en-US"/>
        </w:rPr>
        <w:t>În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perioada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raportată</w:t>
      </w:r>
      <w:proofErr w:type="spellEnd"/>
      <w:r w:rsidRPr="001B3AF1">
        <w:rPr>
          <w:szCs w:val="28"/>
          <w:lang w:val="en-US"/>
        </w:rPr>
        <w:t xml:space="preserve"> au </w:t>
      </w:r>
      <w:proofErr w:type="spellStart"/>
      <w:r w:rsidRPr="001B3AF1">
        <w:rPr>
          <w:szCs w:val="28"/>
          <w:lang w:val="en-US"/>
        </w:rPr>
        <w:t>fost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contestate</w:t>
      </w:r>
      <w:proofErr w:type="spellEnd"/>
      <w:r w:rsidRPr="001B3AF1">
        <w:rPr>
          <w:szCs w:val="28"/>
          <w:lang w:val="en-US"/>
        </w:rPr>
        <w:t xml:space="preserve"> </w:t>
      </w:r>
      <w:r w:rsidR="0083570E">
        <w:rPr>
          <w:b/>
          <w:szCs w:val="28"/>
          <w:lang w:val="en-US"/>
        </w:rPr>
        <w:t>47</w:t>
      </w:r>
      <w:r w:rsidRPr="001B3AF1">
        <w:rPr>
          <w:b/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hotărâri</w:t>
      </w:r>
      <w:proofErr w:type="spellEnd"/>
      <w:r w:rsidRPr="001B3AF1">
        <w:rPr>
          <w:szCs w:val="28"/>
          <w:lang w:val="en-US"/>
        </w:rPr>
        <w:t>, din care</w:t>
      </w:r>
      <w:r w:rsidRPr="001E2308">
        <w:rPr>
          <w:szCs w:val="28"/>
          <w:lang w:val="en-US"/>
        </w:rPr>
        <w:t>:</w:t>
      </w:r>
    </w:p>
    <w:p w14:paraId="58E0E161" w14:textId="77777777" w:rsidR="002E4FA7" w:rsidRDefault="002E4FA7" w:rsidP="002E4FA7">
      <w:pPr>
        <w:rPr>
          <w:szCs w:val="28"/>
          <w:lang w:val="en-US"/>
        </w:rPr>
      </w:pPr>
    </w:p>
    <w:p w14:paraId="46333CB3" w14:textId="42C07A42" w:rsidR="002E4FA7" w:rsidRPr="00921617" w:rsidRDefault="0083570E" w:rsidP="002E4FA7">
      <w:pPr>
        <w:numPr>
          <w:ilvl w:val="0"/>
          <w:numId w:val="3"/>
        </w:numPr>
        <w:rPr>
          <w:szCs w:val="28"/>
        </w:rPr>
      </w:pPr>
      <w:r w:rsidRPr="0083570E">
        <w:rPr>
          <w:b/>
          <w:bCs/>
          <w:szCs w:val="28"/>
          <w:lang w:val="en-US"/>
        </w:rPr>
        <w:t>14</w:t>
      </w:r>
      <w:r w:rsidR="002E4FA7">
        <w:rPr>
          <w:szCs w:val="28"/>
          <w:lang w:val="en-US"/>
        </w:rPr>
        <w:t xml:space="preserve"> </w:t>
      </w:r>
      <w:proofErr w:type="spellStart"/>
      <w:r w:rsidR="002E4FA7" w:rsidRPr="001E2308">
        <w:rPr>
          <w:szCs w:val="28"/>
        </w:rPr>
        <w:t>hotărâri</w:t>
      </w:r>
      <w:proofErr w:type="spellEnd"/>
      <w:r w:rsidR="002E4FA7">
        <w:rPr>
          <w:szCs w:val="28"/>
        </w:rPr>
        <w:t xml:space="preserve"> </w:t>
      </w:r>
      <w:proofErr w:type="spellStart"/>
      <w:r w:rsidR="002E4FA7">
        <w:rPr>
          <w:szCs w:val="28"/>
        </w:rPr>
        <w:t>anulate</w:t>
      </w:r>
      <w:proofErr w:type="spellEnd"/>
      <w:r w:rsidR="002E4FA7">
        <w:rPr>
          <w:szCs w:val="28"/>
        </w:rPr>
        <w:t>,</w:t>
      </w:r>
    </w:p>
    <w:p w14:paraId="36AC7F89" w14:textId="5C4CAF7C" w:rsidR="002E4FA7" w:rsidRDefault="0083570E" w:rsidP="002E4FA7">
      <w:pPr>
        <w:numPr>
          <w:ilvl w:val="0"/>
          <w:numId w:val="3"/>
        </w:numPr>
        <w:rPr>
          <w:szCs w:val="28"/>
        </w:rPr>
      </w:pPr>
      <w:r w:rsidRPr="0083570E">
        <w:rPr>
          <w:b/>
          <w:bCs/>
          <w:szCs w:val="28"/>
          <w:lang w:val="ro-RO"/>
        </w:rPr>
        <w:t>3</w:t>
      </w:r>
      <w:r w:rsidR="002E4FA7" w:rsidRPr="00616761">
        <w:rPr>
          <w:szCs w:val="28"/>
        </w:rPr>
        <w:t xml:space="preserve">  </w:t>
      </w:r>
      <w:proofErr w:type="spellStart"/>
      <w:r w:rsidR="002E4FA7" w:rsidRPr="00616761">
        <w:rPr>
          <w:szCs w:val="28"/>
        </w:rPr>
        <w:t>hotărâre</w:t>
      </w:r>
      <w:proofErr w:type="spellEnd"/>
      <w:r w:rsidR="002E4FA7" w:rsidRPr="00616761">
        <w:rPr>
          <w:szCs w:val="28"/>
        </w:rPr>
        <w:t xml:space="preserve"> </w:t>
      </w:r>
      <w:proofErr w:type="spellStart"/>
      <w:r w:rsidR="002E4FA7" w:rsidRPr="00616761">
        <w:rPr>
          <w:szCs w:val="28"/>
        </w:rPr>
        <w:t>modificate</w:t>
      </w:r>
      <w:proofErr w:type="spellEnd"/>
      <w:r w:rsidR="002E4FA7" w:rsidRPr="00616761">
        <w:rPr>
          <w:szCs w:val="28"/>
        </w:rPr>
        <w:t>.</w:t>
      </w:r>
    </w:p>
    <w:p w14:paraId="12A582D0" w14:textId="0B81FE84" w:rsidR="002E4FA7" w:rsidRPr="00616761" w:rsidRDefault="0083570E" w:rsidP="002E4FA7">
      <w:pPr>
        <w:numPr>
          <w:ilvl w:val="0"/>
          <w:numId w:val="3"/>
        </w:numPr>
        <w:rPr>
          <w:szCs w:val="28"/>
        </w:rPr>
      </w:pPr>
      <w:r w:rsidRPr="0083570E">
        <w:rPr>
          <w:b/>
          <w:bCs/>
          <w:szCs w:val="28"/>
          <w:lang w:val="ro-RO"/>
        </w:rPr>
        <w:t>30</w:t>
      </w:r>
      <w:r w:rsidR="002E4FA7" w:rsidRPr="00616761">
        <w:rPr>
          <w:szCs w:val="28"/>
        </w:rPr>
        <w:t xml:space="preserve">  </w:t>
      </w:r>
      <w:proofErr w:type="spellStart"/>
      <w:r w:rsidR="002E4FA7" w:rsidRPr="00616761">
        <w:rPr>
          <w:szCs w:val="28"/>
        </w:rPr>
        <w:t>hotărâri</w:t>
      </w:r>
      <w:proofErr w:type="spellEnd"/>
      <w:r w:rsidR="002E4FA7" w:rsidRPr="00616761">
        <w:rPr>
          <w:szCs w:val="28"/>
        </w:rPr>
        <w:t xml:space="preserve"> </w:t>
      </w:r>
      <w:proofErr w:type="spellStart"/>
      <w:r w:rsidR="002E4FA7" w:rsidRPr="00616761">
        <w:rPr>
          <w:szCs w:val="28"/>
        </w:rPr>
        <w:t>fara</w:t>
      </w:r>
      <w:proofErr w:type="spellEnd"/>
      <w:r w:rsidR="002E4FA7" w:rsidRPr="00616761">
        <w:rPr>
          <w:szCs w:val="28"/>
        </w:rPr>
        <w:t xml:space="preserve"> </w:t>
      </w:r>
      <w:proofErr w:type="spellStart"/>
      <w:r w:rsidR="002E4FA7" w:rsidRPr="00616761">
        <w:rPr>
          <w:szCs w:val="28"/>
        </w:rPr>
        <w:t>modificare</w:t>
      </w:r>
      <w:proofErr w:type="spellEnd"/>
      <w:r w:rsidR="002E4FA7" w:rsidRPr="00616761">
        <w:rPr>
          <w:szCs w:val="28"/>
        </w:rPr>
        <w:t>.</w:t>
      </w:r>
    </w:p>
    <w:p w14:paraId="5D5E092D" w14:textId="77777777" w:rsidR="00B81E73" w:rsidRDefault="00B81E73" w:rsidP="00B81E73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7B92F310" w14:textId="77777777" w:rsidR="00B81E73" w:rsidRDefault="00B81E73" w:rsidP="00B81E73">
      <w:pPr>
        <w:rPr>
          <w:rFonts w:eastAsia="Times New Roman"/>
          <w:b/>
          <w:szCs w:val="32"/>
          <w:lang w:val="en-US" w:eastAsia="ru-RU"/>
        </w:rPr>
      </w:pPr>
    </w:p>
    <w:p w14:paraId="4F83A658" w14:textId="77777777" w:rsidR="00B81E73" w:rsidRDefault="00B81E73" w:rsidP="00B81E73">
      <w:pPr>
        <w:rPr>
          <w:lang w:val="en-US"/>
        </w:rPr>
      </w:pPr>
    </w:p>
    <w:p w14:paraId="73384536" w14:textId="77777777" w:rsidR="00180FF9" w:rsidRPr="00B81E73" w:rsidRDefault="00180FF9" w:rsidP="00180FF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50C416B0" w14:textId="77777777" w:rsidR="00180FF9" w:rsidRDefault="00180FF9" w:rsidP="00180FF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00CA31FF" w14:textId="77777777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bookmarkEnd w:id="21"/>
    <w:p w14:paraId="146E3A95" w14:textId="63CA3148" w:rsidR="00E06000" w:rsidRDefault="00E06000" w:rsidP="00AD4DF5">
      <w:pPr>
        <w:rPr>
          <w:rFonts w:eastAsia="Times New Roman"/>
          <w:b/>
          <w:szCs w:val="32"/>
          <w:lang w:val="en-US" w:eastAsia="ru-RU"/>
        </w:rPr>
      </w:pPr>
    </w:p>
    <w:p w14:paraId="5ED1781D" w14:textId="15605CD7" w:rsidR="00E06000" w:rsidRDefault="00E06000" w:rsidP="00AD4DF5">
      <w:pPr>
        <w:rPr>
          <w:rFonts w:eastAsia="Times New Roman"/>
          <w:b/>
          <w:szCs w:val="32"/>
          <w:lang w:val="en-US" w:eastAsia="ru-RU"/>
        </w:rPr>
      </w:pPr>
    </w:p>
    <w:p w14:paraId="2CD654CF" w14:textId="35806596" w:rsidR="00A06C0D" w:rsidRDefault="00A06C0D" w:rsidP="00AD4DF5">
      <w:pPr>
        <w:rPr>
          <w:rFonts w:eastAsia="Times New Roman"/>
          <w:b/>
          <w:szCs w:val="32"/>
          <w:lang w:val="en-US" w:eastAsia="ru-RU"/>
        </w:rPr>
      </w:pPr>
    </w:p>
    <w:p w14:paraId="19C603E9" w14:textId="5C90C202" w:rsidR="00A06C0D" w:rsidRDefault="00A06C0D" w:rsidP="00AD4DF5">
      <w:pPr>
        <w:rPr>
          <w:rFonts w:eastAsia="Times New Roman"/>
          <w:b/>
          <w:szCs w:val="32"/>
          <w:lang w:val="en-US" w:eastAsia="ru-RU"/>
        </w:rPr>
      </w:pPr>
    </w:p>
    <w:p w14:paraId="1E14D3B4" w14:textId="200A6BD8" w:rsidR="00E06000" w:rsidRDefault="00E06000" w:rsidP="00AD4DF5">
      <w:pPr>
        <w:rPr>
          <w:rFonts w:eastAsia="Times New Roman"/>
          <w:b/>
          <w:szCs w:val="32"/>
          <w:lang w:val="en-US" w:eastAsia="ru-RU"/>
        </w:rPr>
      </w:pPr>
    </w:p>
    <w:p w14:paraId="3FA17273" w14:textId="77777777" w:rsidR="00A06C0D" w:rsidRPr="002076C9" w:rsidRDefault="00A06C0D" w:rsidP="00A06C0D">
      <w:pPr>
        <w:rPr>
          <w:rFonts w:eastAsia="Times New Roman"/>
          <w:sz w:val="32"/>
          <w:szCs w:val="32"/>
          <w:lang w:val="en-US" w:eastAsia="ru-RU"/>
        </w:rPr>
      </w:pPr>
    </w:p>
    <w:p w14:paraId="059B2E85" w14:textId="77777777" w:rsidR="00A06C0D" w:rsidRPr="00F361FB" w:rsidRDefault="00A06C0D" w:rsidP="00A06C0D">
      <w:pPr>
        <w:rPr>
          <w:rFonts w:eastAsia="Times New Roman"/>
          <w:szCs w:val="32"/>
          <w:lang w:val="en-US" w:eastAsia="ru-RU"/>
        </w:rPr>
      </w:pPr>
    </w:p>
    <w:p w14:paraId="190075E8" w14:textId="77777777" w:rsidR="00B81E73" w:rsidRDefault="00B81E73" w:rsidP="00B81E73">
      <w:pPr>
        <w:spacing w:line="276" w:lineRule="auto"/>
        <w:jc w:val="center"/>
        <w:rPr>
          <w:rFonts w:eastAsia="Times New Roman"/>
          <w:b/>
          <w:szCs w:val="28"/>
          <w:lang w:val="ro-RO" w:eastAsia="ru-RU"/>
        </w:rPr>
      </w:pPr>
      <w:r>
        <w:rPr>
          <w:rFonts w:eastAsia="Times New Roman"/>
          <w:b/>
          <w:szCs w:val="28"/>
          <w:lang w:val="ro-RO" w:eastAsia="ru-RU"/>
        </w:rPr>
        <w:t xml:space="preserve">      Raport despre activitatea profilactică al judecătorului</w:t>
      </w:r>
    </w:p>
    <w:p w14:paraId="41B7F995" w14:textId="4ECBE882" w:rsidR="00B81E73" w:rsidRDefault="0083570E" w:rsidP="00B81E73">
      <w:pPr>
        <w:spacing w:line="276" w:lineRule="auto"/>
        <w:jc w:val="center"/>
        <w:rPr>
          <w:rFonts w:eastAsia="Calibri"/>
          <w:lang w:val="en-US"/>
        </w:rPr>
      </w:pPr>
      <w:r w:rsidRPr="0083570E">
        <w:rPr>
          <w:rFonts w:eastAsia="Times New Roman"/>
          <w:b/>
          <w:szCs w:val="28"/>
          <w:u w:val="single"/>
          <w:lang w:val="ro-RO" w:eastAsia="ru-RU"/>
        </w:rPr>
        <w:t>RAU STANISLAV</w:t>
      </w:r>
      <w:r>
        <w:rPr>
          <w:rFonts w:eastAsia="Times New Roman"/>
          <w:b/>
          <w:szCs w:val="28"/>
          <w:lang w:val="ro-RO" w:eastAsia="ru-RU"/>
        </w:rPr>
        <w:t xml:space="preserve"> </w:t>
      </w:r>
      <w:r w:rsidR="00B81E73">
        <w:rPr>
          <w:rFonts w:eastAsia="Times New Roman"/>
          <w:b/>
          <w:szCs w:val="28"/>
          <w:lang w:val="ro-RO" w:eastAsia="ru-RU"/>
        </w:rPr>
        <w:t>pentru 12 luni al anului 20</w:t>
      </w:r>
      <w:r w:rsidR="00B81E73">
        <w:rPr>
          <w:rFonts w:eastAsia="Times New Roman"/>
          <w:b/>
          <w:szCs w:val="28"/>
          <w:lang w:val="en-US" w:eastAsia="ru-RU"/>
        </w:rPr>
        <w:t>22</w:t>
      </w:r>
    </w:p>
    <w:p w14:paraId="49EE9ABA" w14:textId="77777777" w:rsidR="00B81E73" w:rsidRDefault="00B81E73" w:rsidP="00B81E73">
      <w:pPr>
        <w:rPr>
          <w:rFonts w:eastAsia="Times New Roman"/>
          <w:szCs w:val="28"/>
          <w:lang w:val="en-US" w:eastAsia="ru-RU"/>
        </w:rPr>
      </w:pPr>
    </w:p>
    <w:p w14:paraId="61B2A3FD" w14:textId="77777777" w:rsidR="00B81E73" w:rsidRDefault="00B81E73" w:rsidP="00B81E73">
      <w:pPr>
        <w:rPr>
          <w:rFonts w:eastAsia="Times New Roman"/>
          <w:szCs w:val="32"/>
          <w:lang w:val="en-US" w:eastAsia="ru-RU"/>
        </w:rPr>
      </w:pPr>
    </w:p>
    <w:p w14:paraId="1D4A199F" w14:textId="77777777" w:rsidR="00B81E73" w:rsidRDefault="00B81E73" w:rsidP="00B81E73">
      <w:pPr>
        <w:jc w:val="center"/>
        <w:rPr>
          <w:rFonts w:eastAsia="Calibri"/>
          <w:lang w:val="en-US"/>
        </w:rPr>
      </w:pPr>
    </w:p>
    <w:p w14:paraId="3EC5B424" w14:textId="77777777" w:rsidR="00B81E73" w:rsidRDefault="00B81E73" w:rsidP="00B81E73">
      <w:pPr>
        <w:jc w:val="center"/>
        <w:rPr>
          <w:lang w:val="en-US"/>
        </w:rPr>
      </w:pPr>
    </w:p>
    <w:tbl>
      <w:tblPr>
        <w:tblW w:w="10650" w:type="dxa"/>
        <w:tblInd w:w="-5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672"/>
        <w:gridCol w:w="671"/>
        <w:gridCol w:w="804"/>
        <w:gridCol w:w="670"/>
        <w:gridCol w:w="669"/>
        <w:gridCol w:w="536"/>
        <w:gridCol w:w="670"/>
        <w:gridCol w:w="536"/>
        <w:gridCol w:w="536"/>
        <w:gridCol w:w="536"/>
        <w:gridCol w:w="670"/>
        <w:gridCol w:w="803"/>
        <w:gridCol w:w="536"/>
        <w:gridCol w:w="536"/>
        <w:gridCol w:w="536"/>
        <w:gridCol w:w="403"/>
      </w:tblGrid>
      <w:tr w:rsidR="00B81E73" w14:paraId="35128921" w14:textId="77777777" w:rsidTr="00B81E73">
        <w:trPr>
          <w:cantSplit/>
          <w:trHeight w:val="351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C9894" w14:textId="77777777" w:rsidR="00B81E73" w:rsidRDefault="00B81E73">
            <w:pPr>
              <w:widowControl w:val="0"/>
              <w:autoSpaceDE w:val="0"/>
              <w:spacing w:line="276" w:lineRule="auto"/>
            </w:pPr>
            <w:r>
              <w:rPr>
                <w:rFonts w:eastAsia="Times New Roman"/>
                <w:sz w:val="32"/>
                <w:szCs w:val="32"/>
                <w:lang w:val="ro-RO" w:eastAsia="ru-RU"/>
              </w:rPr>
              <w:t xml:space="preserve">          </w:t>
            </w: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categoria cauzelor</w:t>
            </w:r>
          </w:p>
        </w:tc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F9634E4" w14:textId="77777777" w:rsidR="00B81E73" w:rsidRDefault="00B81E73">
            <w:pPr>
              <w:widowControl w:val="0"/>
              <w:autoSpaceDE w:val="0"/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Restanţa la începutul perioadei de gestionare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077E17A" w14:textId="77777777" w:rsidR="00B81E73" w:rsidRDefault="00B81E73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Au parvenit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211C636" w14:textId="77777777" w:rsidR="00B81E73" w:rsidRDefault="00B81E73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În total examinate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EEDC4A1" w14:textId="77777777" w:rsidR="00B81E73" w:rsidRDefault="00B81E73">
            <w:pPr>
              <w:spacing w:line="276" w:lineRule="auto"/>
              <w:ind w:right="113"/>
              <w:rPr>
                <w:rFonts w:eastAsia="Calibri"/>
                <w:lang w:val="en-US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Restanţa la finele perioadei de gestionare</w:t>
            </w:r>
          </w:p>
        </w:tc>
        <w:tc>
          <w:tcPr>
            <w:tcW w:w="1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D4B7B" w14:textId="77777777" w:rsidR="00B81E73" w:rsidRDefault="00B81E73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Inclusiv contestate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562F5" w14:textId="77777777" w:rsidR="00B81E73" w:rsidRDefault="00B81E73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3077" w14:textId="77777777" w:rsidR="00B81E73" w:rsidRDefault="00B81E73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E5A1F71" w14:textId="77777777" w:rsidR="00B81E73" w:rsidRDefault="00B81E73">
            <w:pPr>
              <w:spacing w:line="276" w:lineRule="auto"/>
              <w:ind w:right="113"/>
              <w:rPr>
                <w:rFonts w:eastAsia="Calibri"/>
              </w:rPr>
            </w:pPr>
            <w:r>
              <w:rPr>
                <w:rFonts w:eastAsia="Times New Roman"/>
                <w:b/>
                <w:sz w:val="22"/>
                <w:szCs w:val="32"/>
                <w:lang w:val="ro-RO" w:eastAsia="ru-RU"/>
              </w:rPr>
              <w:t>menţinute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2752690" w14:textId="77777777" w:rsidR="00B81E73" w:rsidRDefault="00B81E73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% de examinare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3554D89" w14:textId="77777777" w:rsidR="00B81E73" w:rsidRDefault="00B81E73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% de atacare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C57D6" w14:textId="77777777" w:rsidR="00B81E73" w:rsidRDefault="00B81E73">
            <w:pPr>
              <w:widowControl w:val="0"/>
              <w:autoSpaceDE w:val="0"/>
              <w:spacing w:line="276" w:lineRule="auto"/>
              <w:rPr>
                <w:rFonts w:eastAsia="Calibri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 xml:space="preserve">Inclusiv </w:t>
            </w:r>
          </w:p>
        </w:tc>
      </w:tr>
      <w:tr w:rsidR="00B81E73" w14:paraId="3952C55E" w14:textId="77777777" w:rsidTr="00B81E73">
        <w:trPr>
          <w:cantSplit/>
          <w:trHeight w:val="592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38F68" w14:textId="77777777" w:rsidR="00B81E73" w:rsidRDefault="00B81E73">
            <w:pPr>
              <w:rPr>
                <w:rFonts w:cs="Times New Roman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14926" w14:textId="77777777" w:rsidR="00B81E73" w:rsidRDefault="00B81E73">
            <w:pPr>
              <w:rPr>
                <w:rFonts w:eastAsia="Times New Roman" w:cs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FEB68" w14:textId="77777777" w:rsidR="00B81E73" w:rsidRDefault="00B81E73">
            <w:pPr>
              <w:rPr>
                <w:rFonts w:eastAsia="Times New Roman" w:cs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6BBE3" w14:textId="77777777" w:rsidR="00B81E73" w:rsidRDefault="00B81E73">
            <w:pPr>
              <w:rPr>
                <w:rFonts w:eastAsia="Times New Roman" w:cs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2DBC5" w14:textId="77777777" w:rsidR="00B81E73" w:rsidRDefault="00B81E73">
            <w:pPr>
              <w:rPr>
                <w:rFonts w:cs="Times New Roman"/>
                <w:lang w:val="en-US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825C20C" w14:textId="77777777" w:rsidR="00B81E73" w:rsidRDefault="00B81E73">
            <w:pPr>
              <w:widowControl w:val="0"/>
              <w:autoSpaceDE w:val="0"/>
              <w:spacing w:line="276" w:lineRule="auto"/>
              <w:ind w:right="113"/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În total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22A04" w14:textId="77777777" w:rsidR="00B81E73" w:rsidRDefault="00B81E73">
            <w:pPr>
              <w:widowControl w:val="0"/>
              <w:autoSpaceDE w:val="0"/>
              <w:spacing w:line="276" w:lineRule="auto"/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Inclusiv</w:t>
            </w: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62A543" w14:textId="77777777" w:rsidR="00B81E73" w:rsidRDefault="00B81E73">
            <w:pPr>
              <w:rPr>
                <w:rFonts w:eastAsia="Times New Roman" w:cs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6AAB98" w14:textId="77777777" w:rsidR="00B81E73" w:rsidRDefault="00B81E73">
            <w:pPr>
              <w:rPr>
                <w:rFonts w:eastAsia="Times New Roman" w:cs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5BF29" w14:textId="77777777" w:rsidR="00B81E73" w:rsidRDefault="00B81E73">
            <w:pPr>
              <w:rPr>
                <w:rFonts w:cs="Times New Roman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35E24" w14:textId="77777777" w:rsidR="00B81E73" w:rsidRDefault="00B81E73">
            <w:pPr>
              <w:rPr>
                <w:rFonts w:eastAsia="Times New Roman" w:cs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F412D" w14:textId="77777777" w:rsidR="00B81E73" w:rsidRDefault="00B81E73">
            <w:pPr>
              <w:rPr>
                <w:rFonts w:eastAsia="Times New Roman" w:cs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9743ABB" w14:textId="77777777" w:rsidR="00B81E73" w:rsidRDefault="00B81E73">
            <w:pPr>
              <w:spacing w:line="276" w:lineRule="auto"/>
            </w:pPr>
            <w:r>
              <w:rPr>
                <w:rFonts w:eastAsia="Times New Roman"/>
                <w:sz w:val="24"/>
                <w:szCs w:val="32"/>
                <w:lang w:val="ro-RO" w:eastAsia="ru-RU"/>
              </w:rPr>
              <w:t>Din motivul lipsei competenţei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AFDFA8B" w14:textId="77777777" w:rsidR="00B81E73" w:rsidRDefault="00B81E73">
            <w:pPr>
              <w:spacing w:line="276" w:lineRule="auto"/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 xml:space="preserve">cu pronunţarea noii hotărîri </w:t>
            </w:r>
          </w:p>
          <w:p w14:paraId="4C815B78" w14:textId="77777777" w:rsidR="00B81E73" w:rsidRDefault="00B81E73">
            <w:pPr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99EF48C" w14:textId="77777777" w:rsidR="00B81E73" w:rsidRDefault="00B81E73">
            <w:pPr>
              <w:spacing w:line="276" w:lineRule="auto"/>
              <w:rPr>
                <w:rFonts w:eastAsia="Calibri"/>
              </w:rPr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strămutare la rejudecarea</w:t>
            </w:r>
          </w:p>
          <w:p w14:paraId="02184C32" w14:textId="77777777" w:rsidR="00B81E73" w:rsidRDefault="00B81E73">
            <w:pPr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92FC984" w14:textId="77777777" w:rsidR="00B81E73" w:rsidRDefault="00B81E73">
            <w:pPr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suspendat e</w:t>
            </w:r>
          </w:p>
        </w:tc>
      </w:tr>
      <w:tr w:rsidR="00B81E73" w14:paraId="51F222A4" w14:textId="77777777" w:rsidTr="00B81E73">
        <w:trPr>
          <w:cantSplit/>
          <w:trHeight w:val="2314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A6DA8" w14:textId="77777777" w:rsidR="00B81E73" w:rsidRDefault="00B81E73">
            <w:pPr>
              <w:rPr>
                <w:rFonts w:cs="Times New Roman"/>
              </w:rPr>
            </w:pPr>
          </w:p>
        </w:tc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D9CF4" w14:textId="77777777" w:rsidR="00B81E73" w:rsidRDefault="00B81E73">
            <w:pPr>
              <w:rPr>
                <w:rFonts w:eastAsia="Times New Roman" w:cs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AE4BB" w14:textId="77777777" w:rsidR="00B81E73" w:rsidRDefault="00B81E73">
            <w:pPr>
              <w:rPr>
                <w:rFonts w:eastAsia="Times New Roman" w:cs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5943A" w14:textId="77777777" w:rsidR="00B81E73" w:rsidRDefault="00B81E73">
            <w:pPr>
              <w:rPr>
                <w:rFonts w:eastAsia="Times New Roman" w:cs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45B0C" w14:textId="77777777" w:rsidR="00B81E73" w:rsidRDefault="00B81E73">
            <w:pPr>
              <w:rPr>
                <w:rFonts w:cs="Times New Roman"/>
                <w:lang w:val="en-US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5BD71" w14:textId="77777777" w:rsidR="00B81E73" w:rsidRDefault="00B81E73">
            <w:pPr>
              <w:rPr>
                <w:rFonts w:cs="Times New Roma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29168F9" w14:textId="77777777" w:rsidR="00B81E73" w:rsidRDefault="00B81E73">
            <w:pPr>
              <w:widowControl w:val="0"/>
              <w:autoSpaceDE w:val="0"/>
              <w:spacing w:line="276" w:lineRule="auto"/>
              <w:ind w:right="113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apel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F74F8E5" w14:textId="77777777" w:rsidR="00B81E73" w:rsidRDefault="00B81E73">
            <w:pPr>
              <w:widowControl w:val="0"/>
              <w:autoSpaceDE w:val="0"/>
              <w:spacing w:line="276" w:lineRule="auto"/>
              <w:ind w:right="113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recurs</w:t>
            </w: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57D13E7" w14:textId="77777777" w:rsidR="00B81E73" w:rsidRDefault="00B81E73">
            <w:pPr>
              <w:spacing w:line="276" w:lineRule="auto"/>
              <w:ind w:right="113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În total casate</w:t>
            </w:r>
          </w:p>
        </w:tc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A714CEC" w14:textId="77777777" w:rsidR="00B81E73" w:rsidRDefault="00B81E73">
            <w:pPr>
              <w:widowControl w:val="0"/>
              <w:autoSpaceDE w:val="0"/>
              <w:spacing w:line="276" w:lineRule="auto"/>
              <w:ind w:right="113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modificate</w:t>
            </w: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0E8ED" w14:textId="77777777" w:rsidR="00B81E73" w:rsidRDefault="00B81E73">
            <w:pPr>
              <w:rPr>
                <w:rFonts w:cs="Times New Roman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4BB38" w14:textId="77777777" w:rsidR="00B81E73" w:rsidRDefault="00B81E73">
            <w:pPr>
              <w:rPr>
                <w:rFonts w:eastAsia="Times New Roman" w:cs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F1521" w14:textId="77777777" w:rsidR="00B81E73" w:rsidRDefault="00B81E73">
            <w:pPr>
              <w:rPr>
                <w:rFonts w:eastAsia="Times New Roman" w:cs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A7F42" w14:textId="77777777" w:rsidR="00B81E73" w:rsidRDefault="00B81E73">
            <w:pPr>
              <w:rPr>
                <w:rFonts w:cs="Times New Roman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0F2F3" w14:textId="77777777" w:rsidR="00B81E73" w:rsidRDefault="00B81E73">
            <w:pPr>
              <w:rPr>
                <w:rFonts w:eastAsia="Times New Roman" w:cs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52461" w14:textId="77777777" w:rsidR="00B81E73" w:rsidRDefault="00B81E73">
            <w:pPr>
              <w:rPr>
                <w:rFonts w:eastAsia="Times New Roman" w:cs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15761" w14:textId="77777777" w:rsidR="00B81E73" w:rsidRDefault="00B81E73">
            <w:pPr>
              <w:rPr>
                <w:rFonts w:eastAsia="Times New Roman" w:cs="Times New Roman"/>
                <w:b/>
                <w:sz w:val="24"/>
                <w:szCs w:val="32"/>
                <w:lang w:val="ro-RO" w:eastAsia="ru-RU"/>
              </w:rPr>
            </w:pPr>
          </w:p>
        </w:tc>
      </w:tr>
      <w:tr w:rsidR="00B81E73" w14:paraId="1DFA98CA" w14:textId="77777777" w:rsidTr="00B81E73">
        <w:trPr>
          <w:trHeight w:val="39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7D7E7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Penale </w:t>
            </w:r>
            <w:r>
              <w:rPr>
                <w:b/>
                <w:color w:val="000000"/>
                <w:sz w:val="14"/>
                <w:szCs w:val="20"/>
              </w:rPr>
              <w:t>(1)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28918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21ED6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5A54D" w14:textId="77777777" w:rsidR="00B81E73" w:rsidRDefault="00B81E73">
            <w:pPr>
              <w:widowControl w:val="0"/>
              <w:autoSpaceDE w:val="0"/>
              <w:spacing w:line="276" w:lineRule="auto"/>
              <w:rPr>
                <w:rFonts w:eastAsia="Times New Roman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67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34ABC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6E2AB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281D4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B7557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13D7A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07E56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B7D62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61821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1,4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889D3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C2358" w14:textId="77777777" w:rsidR="00B81E73" w:rsidRDefault="00B81E73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4A994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A7EF7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5884C" w14:textId="77777777" w:rsidR="00B81E73" w:rsidRDefault="00B81E73">
            <w:pPr>
              <w:jc w:val="center"/>
              <w:rPr>
                <w:rFonts w:eastAsia="Times New Roman"/>
                <w:sz w:val="22"/>
                <w:lang w:val="en-US" w:eastAsia="ru-RU"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-</w:t>
            </w:r>
          </w:p>
        </w:tc>
      </w:tr>
      <w:tr w:rsidR="00B81E73" w14:paraId="314538F6" w14:textId="77777777" w:rsidTr="00B81E73">
        <w:trPr>
          <w:trHeight w:val="709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4344E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Civile</w:t>
            </w:r>
          </w:p>
          <w:p w14:paraId="4F1773A5" w14:textId="77777777" w:rsidR="00B81E73" w:rsidRDefault="00B81E73">
            <w:pPr>
              <w:widowControl w:val="0"/>
              <w:autoSpaceDE w:val="0"/>
              <w:spacing w:line="276" w:lineRule="auto"/>
              <w:rPr>
                <w:rFonts w:eastAsia="Calibri"/>
                <w:lang w:val="en-US"/>
              </w:rPr>
            </w:pPr>
            <w:r>
              <w:rPr>
                <w:b/>
                <w:color w:val="000000"/>
                <w:sz w:val="14"/>
                <w:szCs w:val="20"/>
                <w:lang w:val="en-US"/>
              </w:rPr>
              <w:t>(2,2p/o,2rh,2c,3,9,25,27</w:t>
            </w:r>
            <w:r w:rsidRPr="00B81E73">
              <w:rPr>
                <w:b/>
                <w:color w:val="000000"/>
                <w:sz w:val="14"/>
                <w:szCs w:val="20"/>
                <w:lang w:val="en-US"/>
              </w:rPr>
              <w:t>, 2</w:t>
            </w:r>
            <w:r>
              <w:rPr>
                <w:b/>
                <w:color w:val="000000"/>
                <w:sz w:val="14"/>
                <w:szCs w:val="20"/>
                <w:lang w:val="en-US"/>
              </w:rPr>
              <w:t>i)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C5C94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158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87939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511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F6949" w14:textId="77777777" w:rsidR="00B81E73" w:rsidRDefault="00B81E73">
            <w:pPr>
              <w:widowControl w:val="0"/>
              <w:autoSpaceDE w:val="0"/>
              <w:spacing w:line="276" w:lineRule="auto"/>
              <w:rPr>
                <w:rFonts w:eastAsia="Times New Roman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 427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6C660" w14:textId="77777777" w:rsidR="00B81E73" w:rsidRDefault="00B81E73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242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514D6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D25EB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697C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F8DF8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6275A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093BE" w14:textId="77777777" w:rsidR="00B81E73" w:rsidRDefault="00B81E73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0B704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1,87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9E9E0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DEC8D" w14:textId="77777777" w:rsidR="00B81E73" w:rsidRDefault="00B81E73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89D37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3FF19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E6429" w14:textId="77777777" w:rsidR="00B81E73" w:rsidRDefault="00B81E73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 xml:space="preserve"> -</w:t>
            </w:r>
          </w:p>
        </w:tc>
      </w:tr>
      <w:tr w:rsidR="00B81E73" w14:paraId="4508EA48" w14:textId="77777777" w:rsidTr="00B81E73">
        <w:trPr>
          <w:trHeight w:val="542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6F475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Materiale CC RM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b/>
                <w:color w:val="000000"/>
                <w:sz w:val="14"/>
                <w:szCs w:val="20"/>
                <w:lang w:val="en-US"/>
              </w:rPr>
              <w:t>(4,4d,5r)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D0418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2F386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51740" w14:textId="77777777" w:rsidR="00B81E73" w:rsidRDefault="00B81E73">
            <w:pPr>
              <w:widowControl w:val="0"/>
              <w:autoSpaceDE w:val="0"/>
              <w:spacing w:line="276" w:lineRule="auto"/>
              <w:rPr>
                <w:rFonts w:eastAsia="Times New Roman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40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9B53D" w14:textId="77777777" w:rsidR="00B81E73" w:rsidRDefault="00B81E73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AA779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9D47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9A235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096EF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B13D6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4B763" w14:textId="77777777" w:rsidR="00B81E73" w:rsidRDefault="00B81E73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BFEBE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12,5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8BE8E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31,2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3070E" w14:textId="77777777" w:rsidR="00B81E73" w:rsidRDefault="00B81E73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28A24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A49B0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9D123" w14:textId="77777777" w:rsidR="00B81E73" w:rsidRDefault="00B81E73">
            <w:pPr>
              <w:jc w:val="center"/>
              <w:rPr>
                <w:rFonts w:eastAsia="Times New Roman"/>
                <w:sz w:val="22"/>
                <w:lang w:val="en-US" w:eastAsia="ru-RU"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-</w:t>
            </w:r>
          </w:p>
        </w:tc>
      </w:tr>
      <w:tr w:rsidR="00B81E73" w14:paraId="473FAFAF" w14:textId="77777777" w:rsidTr="00B81E73">
        <w:trPr>
          <w:trHeight w:val="446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09956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Alte </w:t>
            </w:r>
            <w:r>
              <w:rPr>
                <w:b/>
                <w:color w:val="000000"/>
                <w:sz w:val="14"/>
                <w:szCs w:val="20"/>
                <w:lang w:val="en-US"/>
              </w:rPr>
              <w:t>(,10, 21)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72F2A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93D92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BD650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9B7D1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DB767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1A22B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7047E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42A72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D14A1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D4DB0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A33AC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D4C6B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4CD0" w14:textId="77777777" w:rsidR="00B81E73" w:rsidRDefault="00B81E73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473EC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FEC96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43E1D" w14:textId="77777777" w:rsidR="00B81E73" w:rsidRDefault="00B81E73">
            <w:pPr>
              <w:jc w:val="center"/>
              <w:rPr>
                <w:rFonts w:eastAsia="Times New Roman"/>
                <w:sz w:val="22"/>
                <w:lang w:val="en-US" w:eastAsia="ru-RU"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-</w:t>
            </w:r>
          </w:p>
        </w:tc>
      </w:tr>
      <w:tr w:rsidR="00B81E73" w14:paraId="3E8D8B4D" w14:textId="77777777" w:rsidTr="00B81E73">
        <w:trPr>
          <w:trHeight w:val="534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39B8C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  <w:p w14:paraId="49B334EF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  <w:t>În total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27E07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9BE24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03E9F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F47E7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669B8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29AF9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02848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64CAA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7EF00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8934A" w14:textId="77777777" w:rsidR="00B81E73" w:rsidRDefault="00B81E73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751E1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2,61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CFE5B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29,7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6A5D4" w14:textId="77777777" w:rsidR="00B81E73" w:rsidRDefault="00B81E73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47568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8E3E2" w14:textId="77777777" w:rsidR="00B81E73" w:rsidRDefault="00B81E73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2B6B" w14:textId="77777777" w:rsidR="00B81E73" w:rsidRDefault="00B81E73">
            <w:pPr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</w:tr>
    </w:tbl>
    <w:p w14:paraId="5725E43C" w14:textId="77777777" w:rsidR="00B81E73" w:rsidRDefault="00B81E73" w:rsidP="00B81E73">
      <w:pPr>
        <w:spacing w:line="276" w:lineRule="auto"/>
        <w:ind w:left="720"/>
        <w:rPr>
          <w:rFonts w:eastAsia="Calibri"/>
          <w:lang w:val="en-US"/>
        </w:rPr>
      </w:pPr>
    </w:p>
    <w:p w14:paraId="63B1B4C6" w14:textId="77777777" w:rsidR="00B81E73" w:rsidRDefault="00B81E73" w:rsidP="00B81E73">
      <w:pPr>
        <w:spacing w:line="276" w:lineRule="auto"/>
        <w:ind w:left="720"/>
        <w:rPr>
          <w:lang w:val="en-US"/>
        </w:rPr>
      </w:pPr>
    </w:p>
    <w:p w14:paraId="2D54553F" w14:textId="77777777" w:rsidR="00A06C0D" w:rsidRPr="00F361FB" w:rsidRDefault="00A06C0D" w:rsidP="00A06C0D">
      <w:pPr>
        <w:jc w:val="center"/>
        <w:rPr>
          <w:lang w:val="en-US"/>
        </w:rPr>
      </w:pPr>
    </w:p>
    <w:p w14:paraId="17571CD1" w14:textId="77777777" w:rsidR="00A06C0D" w:rsidRPr="00F361FB" w:rsidRDefault="00A06C0D" w:rsidP="00A06C0D">
      <w:pPr>
        <w:jc w:val="center"/>
        <w:rPr>
          <w:lang w:val="en-US"/>
        </w:rPr>
      </w:pPr>
    </w:p>
    <w:p w14:paraId="2AF621CF" w14:textId="77777777" w:rsidR="00A06C0D" w:rsidRPr="00353189" w:rsidRDefault="00A06C0D" w:rsidP="00A06C0D">
      <w:pPr>
        <w:spacing w:line="276" w:lineRule="auto"/>
        <w:ind w:left="720"/>
        <w:rPr>
          <w:lang w:val="en-US"/>
        </w:rPr>
      </w:pPr>
    </w:p>
    <w:p w14:paraId="3F7BBD2B" w14:textId="77777777" w:rsidR="00A06C0D" w:rsidRPr="00353189" w:rsidRDefault="00A06C0D" w:rsidP="00A06C0D">
      <w:pPr>
        <w:spacing w:line="276" w:lineRule="auto"/>
        <w:ind w:left="720"/>
        <w:rPr>
          <w:lang w:val="en-US"/>
        </w:rPr>
      </w:pPr>
    </w:p>
    <w:p w14:paraId="0914F297" w14:textId="77777777" w:rsidR="00A06C0D" w:rsidRDefault="00A06C0D" w:rsidP="00A06C0D">
      <w:pPr>
        <w:spacing w:line="276" w:lineRule="auto"/>
        <w:rPr>
          <w:rFonts w:eastAsia="Times New Roman"/>
          <w:b/>
          <w:szCs w:val="32"/>
          <w:lang w:val="en-US" w:eastAsia="ru-RU"/>
        </w:rPr>
      </w:pPr>
      <w:r w:rsidRPr="00353189">
        <w:rPr>
          <w:rFonts w:eastAsia="Times New Roman"/>
          <w:b/>
          <w:szCs w:val="32"/>
          <w:lang w:val="en-US" w:eastAsia="ru-RU"/>
        </w:rPr>
        <w:t xml:space="preserve">  </w:t>
      </w:r>
    </w:p>
    <w:p w14:paraId="4AD813F0" w14:textId="5E81A930" w:rsidR="00E06000" w:rsidRDefault="00E06000" w:rsidP="00AD4DF5">
      <w:pPr>
        <w:rPr>
          <w:rFonts w:eastAsia="Times New Roman"/>
          <w:b/>
          <w:szCs w:val="32"/>
          <w:lang w:val="en-US" w:eastAsia="ru-RU"/>
        </w:rPr>
      </w:pPr>
    </w:p>
    <w:p w14:paraId="2F448FD3" w14:textId="744E4F04" w:rsidR="00E06000" w:rsidRDefault="00E06000" w:rsidP="00AD4DF5">
      <w:pPr>
        <w:rPr>
          <w:rFonts w:eastAsia="Times New Roman"/>
          <w:b/>
          <w:szCs w:val="32"/>
          <w:lang w:val="en-US" w:eastAsia="ru-RU"/>
        </w:rPr>
      </w:pPr>
    </w:p>
    <w:p w14:paraId="7B3A4396" w14:textId="0B2E30B6" w:rsidR="00E06000" w:rsidRDefault="00E06000" w:rsidP="00AD4DF5">
      <w:pPr>
        <w:rPr>
          <w:rFonts w:eastAsia="Times New Roman"/>
          <w:b/>
          <w:szCs w:val="32"/>
          <w:lang w:val="en-US" w:eastAsia="ru-RU"/>
        </w:rPr>
      </w:pPr>
    </w:p>
    <w:p w14:paraId="060F75A9" w14:textId="1A219493" w:rsidR="001C71B5" w:rsidRDefault="001C71B5" w:rsidP="00AD4DF5">
      <w:pPr>
        <w:rPr>
          <w:rFonts w:eastAsia="Times New Roman"/>
          <w:b/>
          <w:szCs w:val="32"/>
          <w:lang w:val="en-US" w:eastAsia="ru-RU"/>
        </w:rPr>
      </w:pPr>
    </w:p>
    <w:p w14:paraId="154D81C4" w14:textId="5977FA6E" w:rsidR="001C71B5" w:rsidRDefault="001C71B5" w:rsidP="00AD4DF5">
      <w:pPr>
        <w:rPr>
          <w:rFonts w:eastAsia="Times New Roman"/>
          <w:b/>
          <w:szCs w:val="32"/>
          <w:lang w:val="en-US" w:eastAsia="ru-RU"/>
        </w:rPr>
      </w:pPr>
    </w:p>
    <w:p w14:paraId="6ACF3552" w14:textId="2A3D8DC4" w:rsidR="001C71B5" w:rsidRDefault="001C71B5" w:rsidP="00AD4DF5">
      <w:pPr>
        <w:rPr>
          <w:rFonts w:eastAsia="Times New Roman"/>
          <w:b/>
          <w:szCs w:val="32"/>
          <w:lang w:val="en-US" w:eastAsia="ru-RU"/>
        </w:rPr>
      </w:pPr>
    </w:p>
    <w:p w14:paraId="16745F2A" w14:textId="09738243" w:rsidR="001C71B5" w:rsidRDefault="001C71B5" w:rsidP="00AD4DF5">
      <w:pPr>
        <w:rPr>
          <w:rFonts w:eastAsia="Times New Roman"/>
          <w:b/>
          <w:szCs w:val="32"/>
          <w:lang w:val="en-US" w:eastAsia="ru-RU"/>
        </w:rPr>
      </w:pPr>
    </w:p>
    <w:p w14:paraId="2F58FA11" w14:textId="037E1AB9" w:rsidR="001C71B5" w:rsidRDefault="001C71B5" w:rsidP="00AD4DF5">
      <w:pPr>
        <w:rPr>
          <w:rFonts w:eastAsia="Times New Roman"/>
          <w:b/>
          <w:szCs w:val="32"/>
          <w:lang w:val="en-US" w:eastAsia="ru-RU"/>
        </w:rPr>
      </w:pPr>
    </w:p>
    <w:p w14:paraId="17D3D5B2" w14:textId="34B9C0C4" w:rsidR="001C71B5" w:rsidRDefault="001C71B5" w:rsidP="00AD4DF5">
      <w:pPr>
        <w:rPr>
          <w:rFonts w:eastAsia="Times New Roman"/>
          <w:b/>
          <w:szCs w:val="32"/>
          <w:lang w:val="en-US" w:eastAsia="ru-RU"/>
        </w:rPr>
      </w:pPr>
    </w:p>
    <w:p w14:paraId="7B4877D3" w14:textId="2629C600" w:rsidR="00E06000" w:rsidRDefault="00E06000" w:rsidP="00AD4DF5">
      <w:pPr>
        <w:rPr>
          <w:rFonts w:eastAsia="Times New Roman"/>
          <w:b/>
          <w:szCs w:val="32"/>
          <w:lang w:val="en-US" w:eastAsia="ru-RU"/>
        </w:rPr>
      </w:pPr>
    </w:p>
    <w:p w14:paraId="524390BB" w14:textId="77777777" w:rsidR="00B85477" w:rsidRDefault="00B85477" w:rsidP="002076C9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7D4AD0B6" w14:textId="719DEABF" w:rsidR="002076C9" w:rsidRPr="001A01AF" w:rsidRDefault="002076C9" w:rsidP="002076C9">
      <w:pPr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1A01AF">
        <w:rPr>
          <w:rFonts w:eastAsia="Times New Roman" w:cs="Times New Roman"/>
          <w:b/>
          <w:szCs w:val="28"/>
          <w:lang w:val="ro-RO" w:eastAsia="ru-RU"/>
        </w:rPr>
        <w:t>N O T A      I N F O R M A T I VĂ</w:t>
      </w:r>
    </w:p>
    <w:p w14:paraId="19CB5E75" w14:textId="77777777" w:rsidR="00173BC6" w:rsidRDefault="00173BC6" w:rsidP="00173BC6">
      <w:pPr>
        <w:jc w:val="center"/>
        <w:rPr>
          <w:rFonts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lang w:val="ro-RO" w:eastAsia="ru-RU"/>
        </w:rPr>
        <w:t>despre  calitatea examinării dosarelor pe perioada 01.01.20</w:t>
      </w:r>
      <w:r>
        <w:rPr>
          <w:rFonts w:eastAsia="Times New Roman" w:cs="Times New Roman"/>
          <w:szCs w:val="28"/>
          <w:lang w:val="en-US" w:eastAsia="ru-RU"/>
        </w:rPr>
        <w:t>22</w:t>
      </w:r>
      <w:r>
        <w:rPr>
          <w:rFonts w:eastAsia="Times New Roman" w:cs="Times New Roman"/>
          <w:szCs w:val="28"/>
          <w:lang w:val="ro-RO" w:eastAsia="ru-RU"/>
        </w:rPr>
        <w:t>-</w:t>
      </w:r>
      <w:r>
        <w:rPr>
          <w:rFonts w:eastAsia="Times New Roman" w:cs="Times New Roman"/>
          <w:szCs w:val="28"/>
          <w:lang w:val="en-US" w:eastAsia="ru-RU"/>
        </w:rPr>
        <w:t>31.12</w:t>
      </w:r>
      <w:r>
        <w:rPr>
          <w:rFonts w:eastAsia="Times New Roman" w:cs="Times New Roman"/>
          <w:szCs w:val="28"/>
          <w:lang w:val="ro-RO" w:eastAsia="ru-RU"/>
        </w:rPr>
        <w:t>.20</w:t>
      </w:r>
      <w:r>
        <w:rPr>
          <w:rFonts w:eastAsia="Times New Roman" w:cs="Times New Roman"/>
          <w:szCs w:val="28"/>
          <w:lang w:val="en-US" w:eastAsia="ru-RU"/>
        </w:rPr>
        <w:t>22</w:t>
      </w:r>
    </w:p>
    <w:p w14:paraId="29F36547" w14:textId="2552611E" w:rsidR="00173BC6" w:rsidRDefault="00173BC6" w:rsidP="00173BC6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  <w:r>
        <w:rPr>
          <w:rFonts w:eastAsia="Times New Roman" w:cs="Times New Roman"/>
          <w:szCs w:val="28"/>
          <w:lang w:val="ro-RO" w:eastAsia="ru-RU"/>
        </w:rPr>
        <w:t xml:space="preserve">a judecătorului judecătoriei Comrat </w:t>
      </w:r>
      <w:r>
        <w:rPr>
          <w:rFonts w:eastAsia="Times New Roman" w:cs="Times New Roman"/>
          <w:b/>
          <w:szCs w:val="28"/>
          <w:u w:val="single"/>
          <w:lang w:val="ro-RO" w:eastAsia="ru-RU"/>
        </w:rPr>
        <w:t>Sediul CEADÎR-LUNGA</w:t>
      </w:r>
    </w:p>
    <w:p w14:paraId="64647A29" w14:textId="77777777" w:rsidR="00107A5B" w:rsidRDefault="00107A5B" w:rsidP="00173BC6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</w:p>
    <w:p w14:paraId="79812629" w14:textId="77777777" w:rsidR="00173BC6" w:rsidRDefault="00173BC6" w:rsidP="00173BC6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  <w:r>
        <w:rPr>
          <w:rFonts w:eastAsia="Times New Roman" w:cs="Times New Roman"/>
          <w:b/>
          <w:szCs w:val="28"/>
          <w:u w:val="single"/>
          <w:lang w:val="ro-RO" w:eastAsia="ru-RU"/>
        </w:rPr>
        <w:t xml:space="preserve">domnului </w:t>
      </w:r>
      <w:r>
        <w:rPr>
          <w:rFonts w:eastAsia="Times New Roman"/>
          <w:b/>
          <w:szCs w:val="28"/>
          <w:lang w:val="ro-RO" w:eastAsia="ru-RU"/>
        </w:rPr>
        <w:t>Muntean Vitalie</w:t>
      </w:r>
    </w:p>
    <w:p w14:paraId="6AA1FD23" w14:textId="77777777" w:rsidR="00173BC6" w:rsidRDefault="00173BC6" w:rsidP="00173BC6">
      <w:pPr>
        <w:jc w:val="both"/>
        <w:rPr>
          <w:rFonts w:eastAsia="Times New Roman" w:cs="Times New Roman"/>
          <w:szCs w:val="28"/>
          <w:lang w:val="ro-RO"/>
        </w:rPr>
      </w:pPr>
    </w:p>
    <w:p w14:paraId="6379067F" w14:textId="77777777" w:rsidR="00173BC6" w:rsidRDefault="00173BC6" w:rsidP="00173BC6">
      <w:pPr>
        <w:ind w:firstLine="567"/>
        <w:jc w:val="both"/>
        <w:rPr>
          <w:rFonts w:eastAsia="Calibri" w:cs="Times New Roman"/>
          <w:szCs w:val="28"/>
          <w:lang w:val="ro-RO"/>
        </w:rPr>
      </w:pPr>
      <w:r>
        <w:rPr>
          <w:rFonts w:eastAsia="Times New Roman" w:cs="Times New Roman"/>
          <w:szCs w:val="28"/>
          <w:lang w:val="ro-RO" w:eastAsia="ru-RU"/>
        </w:rPr>
        <w:t>Pentru data de 01 ianuarie 202</w:t>
      </w:r>
      <w:r>
        <w:rPr>
          <w:rFonts w:eastAsia="Times New Roman" w:cs="Times New Roman"/>
          <w:szCs w:val="28"/>
          <w:lang w:val="en-US" w:eastAsia="ru-RU"/>
        </w:rPr>
        <w:t>2</w:t>
      </w:r>
      <w:r>
        <w:rPr>
          <w:rFonts w:eastAsia="Times New Roman" w:cs="Times New Roman"/>
          <w:szCs w:val="28"/>
          <w:lang w:val="ro-RO" w:eastAsia="ru-RU"/>
        </w:rPr>
        <w:t xml:space="preserve"> restanța dosarelor în </w:t>
      </w:r>
      <w:r>
        <w:rPr>
          <w:rFonts w:eastAsia="Calibri" w:cs="Times New Roman"/>
          <w:szCs w:val="28"/>
          <w:lang w:val="ro-RO"/>
        </w:rPr>
        <w:t xml:space="preserve">judecătorului </w:t>
      </w:r>
      <w:r>
        <w:rPr>
          <w:rFonts w:eastAsia="Times New Roman" w:cs="Times New Roman"/>
          <w:szCs w:val="28"/>
          <w:lang w:val="ro-RO"/>
        </w:rPr>
        <w:t xml:space="preserve">Muntean Vitalie </w:t>
      </w:r>
      <w:r>
        <w:rPr>
          <w:rFonts w:eastAsia="Times New Roman" w:cs="Times New Roman"/>
          <w:szCs w:val="28"/>
          <w:lang w:val="ro-RO" w:eastAsia="ru-RU"/>
        </w:rPr>
        <w:t>a constituit</w:t>
      </w:r>
      <w:r>
        <w:rPr>
          <w:rFonts w:eastAsia="Calibri" w:cs="Times New Roman"/>
          <w:szCs w:val="28"/>
          <w:lang w:val="ro-RO"/>
        </w:rPr>
        <w:t xml:space="preserve"> total</w:t>
      </w:r>
      <w:r>
        <w:rPr>
          <w:rFonts w:eastAsia="Calibri" w:cs="Times New Roman"/>
          <w:b/>
          <w:szCs w:val="28"/>
          <w:lang w:val="ro-RO"/>
        </w:rPr>
        <w:t xml:space="preserve"> </w:t>
      </w:r>
      <w:r>
        <w:rPr>
          <w:rFonts w:eastAsia="Calibri" w:cs="Times New Roman"/>
          <w:b/>
          <w:szCs w:val="28"/>
          <w:lang w:val="en-US"/>
        </w:rPr>
        <w:t>218</w:t>
      </w:r>
      <w:r>
        <w:rPr>
          <w:rFonts w:eastAsia="Calibri" w:cs="Times New Roman"/>
          <w:szCs w:val="28"/>
          <w:lang w:val="ro-RO"/>
        </w:rPr>
        <w:t xml:space="preserve"> dosare: </w:t>
      </w:r>
    </w:p>
    <w:p w14:paraId="34FB2DB9" w14:textId="77777777" w:rsidR="00173BC6" w:rsidRDefault="00173BC6" w:rsidP="00173BC6">
      <w:pPr>
        <w:jc w:val="both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ro-RO"/>
        </w:rPr>
        <w:t xml:space="preserve">                                          </w:t>
      </w:r>
      <w:r>
        <w:rPr>
          <w:rFonts w:eastAsia="Calibri" w:cs="Times New Roman"/>
          <w:szCs w:val="28"/>
          <w:lang w:val="en-US"/>
        </w:rPr>
        <w:t xml:space="preserve">- </w:t>
      </w:r>
      <w:r>
        <w:rPr>
          <w:rFonts w:eastAsia="Calibri" w:cs="Times New Roman"/>
          <w:b/>
          <w:szCs w:val="28"/>
          <w:lang w:val="en-US"/>
        </w:rPr>
        <w:t xml:space="preserve">74 </w:t>
      </w:r>
      <w:r>
        <w:rPr>
          <w:rFonts w:eastAsia="Calibri" w:cs="Times New Roman"/>
          <w:szCs w:val="28"/>
          <w:lang w:val="ro-RO"/>
        </w:rPr>
        <w:t>dosare penale</w:t>
      </w:r>
      <w:r>
        <w:rPr>
          <w:szCs w:val="28"/>
          <w:lang w:val="en-US"/>
        </w:rPr>
        <w:t>;</w:t>
      </w:r>
    </w:p>
    <w:p w14:paraId="2315E827" w14:textId="77777777" w:rsidR="00173BC6" w:rsidRDefault="00173BC6" w:rsidP="00173BC6">
      <w:pPr>
        <w:jc w:val="both"/>
        <w:rPr>
          <w:rFonts w:eastAsia="Calibri" w:cs="Times New Roman"/>
          <w:color w:val="FF0000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                              - </w:t>
      </w:r>
      <w:r>
        <w:rPr>
          <w:rFonts w:eastAsia="Calibri" w:cs="Times New Roman"/>
          <w:b/>
          <w:szCs w:val="28"/>
          <w:lang w:val="en-US"/>
        </w:rPr>
        <w:t>124</w:t>
      </w:r>
      <w:r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szCs w:val="28"/>
          <w:lang w:val="ro-RO"/>
        </w:rPr>
        <w:t>dosare civile</w:t>
      </w:r>
      <w:r>
        <w:rPr>
          <w:szCs w:val="28"/>
          <w:lang w:val="en-US"/>
        </w:rPr>
        <w:t>;</w:t>
      </w:r>
    </w:p>
    <w:p w14:paraId="1A77E0C2" w14:textId="77777777" w:rsidR="00173BC6" w:rsidRDefault="00173BC6" w:rsidP="00173BC6">
      <w:pPr>
        <w:jc w:val="both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                              - </w:t>
      </w:r>
      <w:r>
        <w:rPr>
          <w:rFonts w:eastAsia="Calibri" w:cs="Times New Roman"/>
          <w:b/>
          <w:szCs w:val="28"/>
          <w:lang w:val="en-US"/>
        </w:rPr>
        <w:t>20</w:t>
      </w:r>
      <w:r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szCs w:val="28"/>
          <w:lang w:val="ro-RO"/>
        </w:rPr>
        <w:t>dosare contravenționale</w:t>
      </w:r>
      <w:r>
        <w:rPr>
          <w:rFonts w:eastAsia="Calibri" w:cs="Times New Roman"/>
          <w:szCs w:val="28"/>
          <w:lang w:val="en-US"/>
        </w:rPr>
        <w:t>;</w:t>
      </w:r>
      <w:r>
        <w:rPr>
          <w:rFonts w:eastAsia="Calibri" w:cs="Times New Roman"/>
          <w:szCs w:val="28"/>
          <w:lang w:val="ro-RO"/>
        </w:rPr>
        <w:t xml:space="preserve"> </w:t>
      </w:r>
    </w:p>
    <w:p w14:paraId="03F63BFC" w14:textId="77777777" w:rsidR="00173BC6" w:rsidRDefault="00173BC6" w:rsidP="00173BC6">
      <w:pPr>
        <w:jc w:val="both"/>
        <w:rPr>
          <w:rFonts w:eastAsia="Times New Roman" w:cs="Times New Roman"/>
          <w:szCs w:val="28"/>
          <w:lang w:val="ro-RO"/>
        </w:rPr>
      </w:pPr>
    </w:p>
    <w:p w14:paraId="1867ED4B" w14:textId="77777777" w:rsidR="00173BC6" w:rsidRDefault="00173BC6" w:rsidP="00173BC6">
      <w:pPr>
        <w:ind w:firstLine="567"/>
        <w:jc w:val="both"/>
        <w:rPr>
          <w:rFonts w:eastAsia="Calibri" w:cs="Times New Roman"/>
          <w:szCs w:val="28"/>
          <w:lang w:val="ro-RO"/>
        </w:rPr>
      </w:pPr>
      <w:r>
        <w:rPr>
          <w:rFonts w:eastAsia="Calibri" w:cs="Times New Roman"/>
          <w:szCs w:val="28"/>
          <w:lang w:val="ro-RO"/>
        </w:rPr>
        <w:t>În perioada din 01.01.202</w:t>
      </w:r>
      <w:r>
        <w:rPr>
          <w:rFonts w:eastAsia="Calibri" w:cs="Times New Roman"/>
          <w:szCs w:val="28"/>
          <w:lang w:val="en-US"/>
        </w:rPr>
        <w:t>2</w:t>
      </w:r>
      <w:r>
        <w:rPr>
          <w:rFonts w:eastAsia="Calibri" w:cs="Times New Roman"/>
          <w:szCs w:val="28"/>
          <w:lang w:val="ro-RO"/>
        </w:rPr>
        <w:t xml:space="preserve"> și pînă 31.12.202</w:t>
      </w:r>
      <w:r>
        <w:rPr>
          <w:rFonts w:eastAsia="Calibri" w:cs="Times New Roman"/>
          <w:szCs w:val="28"/>
          <w:lang w:val="en-US"/>
        </w:rPr>
        <w:t>2</w:t>
      </w:r>
      <w:r>
        <w:rPr>
          <w:rFonts w:eastAsia="Calibri" w:cs="Times New Roman"/>
          <w:szCs w:val="28"/>
          <w:lang w:val="ro-RO"/>
        </w:rPr>
        <w:t xml:space="preserve"> judecătorului </w:t>
      </w:r>
      <w:r>
        <w:rPr>
          <w:rFonts w:eastAsia="Times New Roman" w:cs="Times New Roman"/>
          <w:szCs w:val="28"/>
          <w:lang w:val="ro-RO"/>
        </w:rPr>
        <w:t xml:space="preserve">Muntean Vitalie i-a fost în procedură </w:t>
      </w:r>
      <w:r>
        <w:rPr>
          <w:rFonts w:eastAsia="Calibri" w:cs="Times New Roman"/>
          <w:szCs w:val="28"/>
          <w:lang w:val="ro-RO"/>
        </w:rPr>
        <w:t>total</w:t>
      </w:r>
      <w:r>
        <w:rPr>
          <w:rFonts w:eastAsia="Calibri" w:cs="Times New Roman"/>
          <w:b/>
          <w:szCs w:val="28"/>
          <w:lang w:val="ro-RO"/>
        </w:rPr>
        <w:t xml:space="preserve"> </w:t>
      </w:r>
      <w:r>
        <w:rPr>
          <w:rFonts w:eastAsia="Calibri" w:cs="Times New Roman"/>
          <w:b/>
          <w:szCs w:val="28"/>
          <w:lang w:val="en-US"/>
        </w:rPr>
        <w:t>607</w:t>
      </w:r>
      <w:r>
        <w:rPr>
          <w:rFonts w:eastAsia="Calibri" w:cs="Times New Roman"/>
          <w:szCs w:val="28"/>
          <w:lang w:val="ro-RO"/>
        </w:rPr>
        <w:t xml:space="preserve"> dosare: </w:t>
      </w:r>
    </w:p>
    <w:p w14:paraId="6607194E" w14:textId="77777777" w:rsidR="00173BC6" w:rsidRDefault="00173BC6" w:rsidP="00173BC6">
      <w:pPr>
        <w:jc w:val="both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ro-RO"/>
        </w:rPr>
        <w:t xml:space="preserve">                                          </w:t>
      </w:r>
      <w:r>
        <w:rPr>
          <w:rFonts w:eastAsia="Calibri" w:cs="Times New Roman"/>
          <w:szCs w:val="28"/>
          <w:lang w:val="en-US"/>
        </w:rPr>
        <w:t xml:space="preserve">- </w:t>
      </w:r>
      <w:r>
        <w:rPr>
          <w:rFonts w:eastAsia="Calibri" w:cs="Times New Roman"/>
          <w:b/>
          <w:szCs w:val="28"/>
          <w:lang w:val="en-US"/>
        </w:rPr>
        <w:t xml:space="preserve">97 </w:t>
      </w:r>
      <w:r>
        <w:rPr>
          <w:rFonts w:eastAsia="Calibri" w:cs="Times New Roman"/>
          <w:szCs w:val="28"/>
          <w:lang w:val="ro-RO"/>
        </w:rPr>
        <w:t>dosare penale</w:t>
      </w:r>
      <w:r>
        <w:rPr>
          <w:szCs w:val="28"/>
          <w:lang w:val="en-US"/>
        </w:rPr>
        <w:t>;</w:t>
      </w:r>
    </w:p>
    <w:p w14:paraId="3962B4FB" w14:textId="77777777" w:rsidR="00173BC6" w:rsidRDefault="00173BC6" w:rsidP="00173BC6">
      <w:pPr>
        <w:jc w:val="both"/>
        <w:rPr>
          <w:rFonts w:eastAsia="Calibri" w:cs="Times New Roman"/>
          <w:color w:val="FF0000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                              - </w:t>
      </w:r>
      <w:r>
        <w:rPr>
          <w:rFonts w:eastAsia="Calibri" w:cs="Times New Roman"/>
          <w:b/>
          <w:szCs w:val="28"/>
          <w:lang w:val="en-US"/>
        </w:rPr>
        <w:t>439</w:t>
      </w:r>
      <w:r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szCs w:val="28"/>
          <w:lang w:val="ro-RO"/>
        </w:rPr>
        <w:t>dosare civile</w:t>
      </w:r>
      <w:r>
        <w:rPr>
          <w:szCs w:val="28"/>
          <w:lang w:val="en-US"/>
        </w:rPr>
        <w:t>;</w:t>
      </w:r>
    </w:p>
    <w:p w14:paraId="1AC5CD63" w14:textId="77777777" w:rsidR="00173BC6" w:rsidRDefault="00173BC6" w:rsidP="00173BC6">
      <w:pPr>
        <w:jc w:val="both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                              - </w:t>
      </w:r>
      <w:r>
        <w:rPr>
          <w:rFonts w:eastAsia="Calibri" w:cs="Times New Roman"/>
          <w:b/>
          <w:szCs w:val="28"/>
          <w:lang w:val="en-US"/>
        </w:rPr>
        <w:t>69</w:t>
      </w:r>
      <w:r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szCs w:val="28"/>
          <w:lang w:val="ro-RO"/>
        </w:rPr>
        <w:t>dosare contravenționale</w:t>
      </w:r>
      <w:r>
        <w:rPr>
          <w:rFonts w:eastAsia="Calibri" w:cs="Times New Roman"/>
          <w:szCs w:val="28"/>
          <w:lang w:val="en-US"/>
        </w:rPr>
        <w:t>;</w:t>
      </w:r>
      <w:r>
        <w:rPr>
          <w:rFonts w:eastAsia="Calibri" w:cs="Times New Roman"/>
          <w:szCs w:val="28"/>
          <w:lang w:val="ro-RO"/>
        </w:rPr>
        <w:t xml:space="preserve"> </w:t>
      </w:r>
      <w:r>
        <w:rPr>
          <w:rFonts w:eastAsia="Calibri" w:cs="Times New Roman"/>
          <w:szCs w:val="28"/>
          <w:lang w:val="en-US"/>
        </w:rPr>
        <w:tab/>
      </w:r>
    </w:p>
    <w:p w14:paraId="31651E64" w14:textId="77777777" w:rsidR="00173BC6" w:rsidRDefault="00173BC6" w:rsidP="00173BC6">
      <w:pPr>
        <w:tabs>
          <w:tab w:val="left" w:pos="1536"/>
        </w:tabs>
        <w:jc w:val="both"/>
        <w:rPr>
          <w:szCs w:val="28"/>
          <w:lang w:val="en-US"/>
        </w:rPr>
      </w:pPr>
      <w:r>
        <w:rPr>
          <w:rFonts w:eastAsia="Calibri" w:cs="Times New Roman"/>
          <w:b/>
          <w:szCs w:val="28"/>
          <w:lang w:val="en-US"/>
        </w:rPr>
        <w:tab/>
      </w:r>
      <w:r>
        <w:rPr>
          <w:rFonts w:eastAsia="Calibri" w:cs="Times New Roman"/>
          <w:b/>
          <w:szCs w:val="28"/>
          <w:lang w:val="en-US"/>
        </w:rPr>
        <w:tab/>
      </w:r>
      <w:r>
        <w:rPr>
          <w:rFonts w:eastAsia="Calibri" w:cs="Times New Roman"/>
          <w:b/>
          <w:szCs w:val="28"/>
          <w:lang w:val="en-US"/>
        </w:rPr>
        <w:tab/>
        <w:t xml:space="preserve"> -  2</w:t>
      </w:r>
      <w:r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szCs w:val="28"/>
          <w:lang w:val="ro-RO"/>
        </w:rPr>
        <w:t>alte dosare</w:t>
      </w:r>
      <w:r>
        <w:rPr>
          <w:szCs w:val="28"/>
          <w:lang w:val="en-US"/>
        </w:rPr>
        <w:t>.</w:t>
      </w:r>
    </w:p>
    <w:p w14:paraId="0F4BAA7D" w14:textId="77777777" w:rsidR="00173BC6" w:rsidRDefault="00173BC6" w:rsidP="00173BC6">
      <w:pPr>
        <w:tabs>
          <w:tab w:val="left" w:pos="1536"/>
        </w:tabs>
        <w:jc w:val="both"/>
        <w:rPr>
          <w:szCs w:val="28"/>
          <w:lang w:val="en-US"/>
        </w:rPr>
      </w:pPr>
    </w:p>
    <w:p w14:paraId="64D82DD0" w14:textId="77777777" w:rsidR="00173BC6" w:rsidRDefault="00173BC6" w:rsidP="00173BC6">
      <w:pPr>
        <w:tabs>
          <w:tab w:val="left" w:pos="1536"/>
        </w:tabs>
        <w:jc w:val="both"/>
        <w:rPr>
          <w:rFonts w:eastAsia="Calibri" w:cs="Times New Roman"/>
          <w:b/>
          <w:szCs w:val="28"/>
          <w:lang w:val="ro-RO"/>
        </w:rPr>
      </w:pPr>
      <w:r>
        <w:rPr>
          <w:rFonts w:eastAsia="Calibri" w:cs="Times New Roman"/>
          <w:szCs w:val="28"/>
          <w:lang w:val="ro-RO"/>
        </w:rPr>
        <w:t xml:space="preserve">În perioada de raportare dl </w:t>
      </w:r>
      <w:r>
        <w:rPr>
          <w:rFonts w:eastAsia="Times New Roman" w:cs="Times New Roman"/>
          <w:szCs w:val="28"/>
          <w:lang w:val="ro-RO"/>
        </w:rPr>
        <w:t>Muntean Vitalie</w:t>
      </w:r>
      <w:r>
        <w:rPr>
          <w:rFonts w:eastAsia="Calibri" w:cs="Times New Roman"/>
          <w:szCs w:val="28"/>
          <w:lang w:val="ro-RO"/>
        </w:rPr>
        <w:t xml:space="preserve"> a examinat total</w:t>
      </w:r>
      <w:r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b/>
          <w:bCs/>
          <w:szCs w:val="28"/>
          <w:lang w:val="en-US"/>
        </w:rPr>
        <w:t>497</w:t>
      </w:r>
      <w:r>
        <w:rPr>
          <w:rFonts w:eastAsia="Calibri" w:cs="Times New Roman"/>
          <w:szCs w:val="28"/>
          <w:lang w:val="ro-RO"/>
        </w:rPr>
        <w:t xml:space="preserve"> dosare: </w:t>
      </w:r>
      <w:r>
        <w:rPr>
          <w:rFonts w:eastAsia="Calibri" w:cs="Times New Roman"/>
          <w:b/>
          <w:szCs w:val="28"/>
          <w:lang w:val="ro-RO"/>
        </w:rPr>
        <w:t>(60,24%)</w:t>
      </w:r>
    </w:p>
    <w:p w14:paraId="54626B70" w14:textId="77777777" w:rsidR="00173BC6" w:rsidRDefault="00173BC6" w:rsidP="00173BC6">
      <w:pPr>
        <w:tabs>
          <w:tab w:val="left" w:pos="1536"/>
        </w:tabs>
        <w:jc w:val="both"/>
        <w:rPr>
          <w:rFonts w:eastAsia="Calibri" w:cs="Times New Roman"/>
          <w:szCs w:val="28"/>
          <w:lang w:val="ro-RO"/>
        </w:rPr>
      </w:pPr>
      <w:r>
        <w:rPr>
          <w:rFonts w:eastAsia="Calibri" w:cs="Times New Roman"/>
          <w:szCs w:val="28"/>
          <w:lang w:val="ro-RO"/>
        </w:rPr>
        <w:tab/>
      </w:r>
      <w:r>
        <w:rPr>
          <w:rFonts w:eastAsia="Calibri" w:cs="Times New Roman"/>
          <w:szCs w:val="28"/>
          <w:lang w:val="ro-RO"/>
        </w:rPr>
        <w:tab/>
      </w:r>
      <w:r>
        <w:rPr>
          <w:rFonts w:eastAsia="Calibri" w:cs="Times New Roman"/>
          <w:szCs w:val="28"/>
          <w:lang w:val="ro-RO"/>
        </w:rPr>
        <w:tab/>
        <w:t xml:space="preserve">      - </w:t>
      </w:r>
      <w:r>
        <w:rPr>
          <w:rFonts w:eastAsia="Calibri" w:cs="Times New Roman"/>
          <w:b/>
          <w:szCs w:val="28"/>
          <w:lang w:val="en-US"/>
        </w:rPr>
        <w:t>89</w:t>
      </w:r>
      <w:r>
        <w:rPr>
          <w:rFonts w:eastAsia="Calibri" w:cs="Times New Roman"/>
          <w:szCs w:val="28"/>
          <w:lang w:val="ro-RO"/>
        </w:rPr>
        <w:t xml:space="preserve"> dosare penale;</w:t>
      </w:r>
    </w:p>
    <w:p w14:paraId="5EC09096" w14:textId="77777777" w:rsidR="00173BC6" w:rsidRDefault="00173BC6" w:rsidP="00173BC6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                                  - </w:t>
      </w:r>
      <w:r>
        <w:rPr>
          <w:rFonts w:eastAsia="Calibri" w:cs="Times New Roman"/>
          <w:b/>
          <w:bCs/>
          <w:szCs w:val="28"/>
          <w:lang w:val="en-US"/>
        </w:rPr>
        <w:t>354</w:t>
      </w:r>
      <w:r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szCs w:val="28"/>
          <w:lang w:val="ro-RO"/>
        </w:rPr>
        <w:t>dosare civile</w:t>
      </w:r>
      <w:r>
        <w:rPr>
          <w:rFonts w:eastAsia="Calibri" w:cs="Times New Roman"/>
          <w:szCs w:val="28"/>
          <w:lang w:val="en-US"/>
        </w:rPr>
        <w:t>;</w:t>
      </w:r>
    </w:p>
    <w:p w14:paraId="1C77AFB9" w14:textId="77777777" w:rsidR="00173BC6" w:rsidRDefault="00173BC6" w:rsidP="00173BC6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                                  - </w:t>
      </w:r>
      <w:r>
        <w:rPr>
          <w:rFonts w:eastAsia="Calibri" w:cs="Times New Roman"/>
          <w:b/>
          <w:szCs w:val="28"/>
          <w:lang w:val="en-US"/>
        </w:rPr>
        <w:t>53</w:t>
      </w:r>
      <w:r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szCs w:val="28"/>
          <w:lang w:val="ro-RO"/>
        </w:rPr>
        <w:t>dosare contravenționale</w:t>
      </w:r>
      <w:r>
        <w:rPr>
          <w:rFonts w:eastAsia="Calibri" w:cs="Times New Roman"/>
          <w:szCs w:val="28"/>
          <w:lang w:val="en-US"/>
        </w:rPr>
        <w:t>;</w:t>
      </w:r>
    </w:p>
    <w:p w14:paraId="369D0EE5" w14:textId="77777777" w:rsidR="00173BC6" w:rsidRDefault="00173BC6" w:rsidP="00173BC6">
      <w:pPr>
        <w:tabs>
          <w:tab w:val="left" w:pos="1536"/>
        </w:tabs>
        <w:jc w:val="both"/>
        <w:rPr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                    </w:t>
      </w:r>
      <w:r>
        <w:rPr>
          <w:rFonts w:eastAsia="Calibri" w:cs="Times New Roman"/>
          <w:szCs w:val="28"/>
          <w:lang w:val="en-US"/>
        </w:rPr>
        <w:tab/>
        <w:t xml:space="preserve">     </w:t>
      </w:r>
      <w:r>
        <w:rPr>
          <w:rFonts w:eastAsia="Calibri" w:cs="Times New Roman"/>
          <w:b/>
          <w:szCs w:val="28"/>
          <w:lang w:val="en-US"/>
        </w:rPr>
        <w:t>-  1</w:t>
      </w:r>
      <w:r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szCs w:val="28"/>
          <w:lang w:val="ro-RO"/>
        </w:rPr>
        <w:t>alte dosare</w:t>
      </w:r>
      <w:r>
        <w:rPr>
          <w:szCs w:val="28"/>
          <w:lang w:val="en-US"/>
        </w:rPr>
        <w:t>.</w:t>
      </w:r>
    </w:p>
    <w:p w14:paraId="425133FE" w14:textId="77777777" w:rsidR="00173BC6" w:rsidRDefault="00173BC6" w:rsidP="00173BC6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</w:p>
    <w:p w14:paraId="40447815" w14:textId="77777777" w:rsidR="00173BC6" w:rsidRDefault="00173BC6" w:rsidP="00173BC6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proofErr w:type="spellStart"/>
      <w:r>
        <w:rPr>
          <w:rFonts w:eastAsia="Calibri" w:cs="Times New Roman"/>
          <w:szCs w:val="28"/>
          <w:lang w:val="en-US"/>
        </w:rPr>
        <w:t>Restanța</w:t>
      </w:r>
      <w:proofErr w:type="spellEnd"/>
      <w:r>
        <w:rPr>
          <w:rFonts w:eastAsia="Calibri" w:cs="Times New Roman"/>
          <w:szCs w:val="28"/>
          <w:lang w:val="en-US"/>
        </w:rPr>
        <w:t xml:space="preserve"> </w:t>
      </w:r>
      <w:proofErr w:type="spellStart"/>
      <w:r>
        <w:rPr>
          <w:rFonts w:eastAsia="Calibri" w:cs="Times New Roman"/>
          <w:szCs w:val="28"/>
          <w:lang w:val="en-US"/>
        </w:rPr>
        <w:t>dosarelor</w:t>
      </w:r>
      <w:proofErr w:type="spellEnd"/>
      <w:r>
        <w:rPr>
          <w:rFonts w:eastAsia="Calibri" w:cs="Times New Roman"/>
          <w:szCs w:val="28"/>
          <w:lang w:val="en-US"/>
        </w:rPr>
        <w:t xml:space="preserve"> </w:t>
      </w:r>
      <w:proofErr w:type="spellStart"/>
      <w:r>
        <w:rPr>
          <w:rFonts w:eastAsia="Calibri" w:cs="Times New Roman"/>
          <w:szCs w:val="28"/>
          <w:lang w:val="en-US"/>
        </w:rPr>
        <w:t>pentru</w:t>
      </w:r>
      <w:proofErr w:type="spellEnd"/>
      <w:r>
        <w:rPr>
          <w:rFonts w:eastAsia="Calibri" w:cs="Times New Roman"/>
          <w:szCs w:val="28"/>
          <w:lang w:val="en-US"/>
        </w:rPr>
        <w:t xml:space="preserve"> </w:t>
      </w:r>
      <w:proofErr w:type="spellStart"/>
      <w:r>
        <w:rPr>
          <w:rFonts w:eastAsia="Calibri" w:cs="Times New Roman"/>
          <w:szCs w:val="28"/>
          <w:lang w:val="en-US"/>
        </w:rPr>
        <w:t>sfîrșitul</w:t>
      </w:r>
      <w:proofErr w:type="spellEnd"/>
      <w:r>
        <w:rPr>
          <w:rFonts w:eastAsia="Calibri" w:cs="Times New Roman"/>
          <w:szCs w:val="28"/>
          <w:lang w:val="en-US"/>
        </w:rPr>
        <w:t xml:space="preserve"> </w:t>
      </w:r>
      <w:proofErr w:type="spellStart"/>
      <w:r>
        <w:rPr>
          <w:rFonts w:eastAsia="Calibri" w:cs="Times New Roman"/>
          <w:szCs w:val="28"/>
          <w:lang w:val="en-US"/>
        </w:rPr>
        <w:t>perioadei</w:t>
      </w:r>
      <w:proofErr w:type="spellEnd"/>
      <w:r>
        <w:rPr>
          <w:rFonts w:eastAsia="Calibri" w:cs="Times New Roman"/>
          <w:szCs w:val="28"/>
          <w:lang w:val="en-US"/>
        </w:rPr>
        <w:t xml:space="preserve"> de </w:t>
      </w:r>
      <w:proofErr w:type="spellStart"/>
      <w:r>
        <w:rPr>
          <w:rFonts w:eastAsia="Calibri" w:cs="Times New Roman"/>
          <w:szCs w:val="28"/>
          <w:lang w:val="en-US"/>
        </w:rPr>
        <w:t>raportare</w:t>
      </w:r>
      <w:proofErr w:type="spellEnd"/>
      <w:r>
        <w:rPr>
          <w:rFonts w:eastAsia="Calibri" w:cs="Times New Roman"/>
          <w:szCs w:val="28"/>
          <w:lang w:val="en-US"/>
        </w:rPr>
        <w:t xml:space="preserve"> total </w:t>
      </w:r>
      <w:r>
        <w:rPr>
          <w:rFonts w:eastAsia="Calibri" w:cs="Times New Roman"/>
          <w:b/>
          <w:bCs/>
          <w:szCs w:val="28"/>
          <w:lang w:val="en-US"/>
        </w:rPr>
        <w:t xml:space="preserve">328 </w:t>
      </w:r>
      <w:r>
        <w:rPr>
          <w:rFonts w:eastAsia="Calibri" w:cs="Times New Roman"/>
          <w:szCs w:val="28"/>
          <w:lang w:val="ro-RO"/>
        </w:rPr>
        <w:t>dosare</w:t>
      </w:r>
      <w:r>
        <w:rPr>
          <w:rFonts w:eastAsia="Calibri" w:cs="Times New Roman"/>
          <w:szCs w:val="28"/>
          <w:lang w:val="en-US"/>
        </w:rPr>
        <w:t xml:space="preserve">: </w:t>
      </w:r>
    </w:p>
    <w:p w14:paraId="1DBF8B2F" w14:textId="77777777" w:rsidR="00173BC6" w:rsidRDefault="00173BC6" w:rsidP="00173BC6">
      <w:pPr>
        <w:jc w:val="both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ab/>
      </w:r>
      <w:r>
        <w:rPr>
          <w:rFonts w:eastAsia="Calibri" w:cs="Times New Roman"/>
          <w:szCs w:val="28"/>
          <w:lang w:val="en-US"/>
        </w:rPr>
        <w:tab/>
      </w:r>
      <w:r>
        <w:rPr>
          <w:rFonts w:eastAsia="Calibri" w:cs="Times New Roman"/>
          <w:szCs w:val="28"/>
          <w:lang w:val="en-US"/>
        </w:rPr>
        <w:tab/>
      </w:r>
      <w:r>
        <w:rPr>
          <w:rFonts w:eastAsia="Calibri" w:cs="Times New Roman"/>
          <w:szCs w:val="28"/>
          <w:lang w:val="en-US"/>
        </w:rPr>
        <w:tab/>
        <w:t xml:space="preserve">      - </w:t>
      </w:r>
      <w:r>
        <w:rPr>
          <w:rFonts w:eastAsia="Calibri" w:cs="Times New Roman"/>
          <w:b/>
          <w:szCs w:val="28"/>
          <w:lang w:val="en-US"/>
        </w:rPr>
        <w:t>82</w:t>
      </w:r>
      <w:r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szCs w:val="28"/>
          <w:lang w:val="ro-RO"/>
        </w:rPr>
        <w:t>dosare penale</w:t>
      </w:r>
      <w:r>
        <w:rPr>
          <w:rFonts w:eastAsia="Calibri" w:cs="Times New Roman"/>
          <w:szCs w:val="28"/>
          <w:lang w:val="en-US"/>
        </w:rPr>
        <w:t>;</w:t>
      </w:r>
    </w:p>
    <w:p w14:paraId="584B3D79" w14:textId="77777777" w:rsidR="00173BC6" w:rsidRDefault="00173BC6" w:rsidP="00173BC6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                                  - </w:t>
      </w:r>
      <w:r>
        <w:rPr>
          <w:rFonts w:eastAsia="Calibri" w:cs="Times New Roman"/>
          <w:b/>
          <w:szCs w:val="28"/>
          <w:lang w:val="en-US"/>
        </w:rPr>
        <w:t xml:space="preserve">209 </w:t>
      </w:r>
      <w:r>
        <w:rPr>
          <w:rFonts w:eastAsia="Calibri" w:cs="Times New Roman"/>
          <w:szCs w:val="28"/>
          <w:lang w:val="ro-RO"/>
        </w:rPr>
        <w:t>dosare civile</w:t>
      </w:r>
      <w:r>
        <w:rPr>
          <w:rFonts w:eastAsia="Calibri" w:cs="Times New Roman"/>
          <w:szCs w:val="28"/>
          <w:lang w:val="en-US"/>
        </w:rPr>
        <w:t>;</w:t>
      </w:r>
    </w:p>
    <w:p w14:paraId="59823C06" w14:textId="77777777" w:rsidR="00173BC6" w:rsidRDefault="00173BC6" w:rsidP="00173BC6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                                  - </w:t>
      </w:r>
      <w:r>
        <w:rPr>
          <w:rFonts w:eastAsia="Calibri" w:cs="Times New Roman"/>
          <w:b/>
          <w:szCs w:val="28"/>
          <w:lang w:val="en-US"/>
        </w:rPr>
        <w:t>36</w:t>
      </w:r>
      <w:r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szCs w:val="28"/>
          <w:lang w:val="ro-RO"/>
        </w:rPr>
        <w:t>dosare contravenționale</w:t>
      </w:r>
      <w:r>
        <w:rPr>
          <w:rFonts w:eastAsia="Calibri" w:cs="Times New Roman"/>
          <w:szCs w:val="28"/>
          <w:lang w:val="en-US"/>
        </w:rPr>
        <w:t>;</w:t>
      </w:r>
      <w:r>
        <w:rPr>
          <w:rFonts w:eastAsia="Calibri" w:cs="Times New Roman"/>
          <w:szCs w:val="28"/>
          <w:lang w:val="en-US"/>
        </w:rPr>
        <w:tab/>
      </w:r>
    </w:p>
    <w:p w14:paraId="74458FB0" w14:textId="77777777" w:rsidR="00173BC6" w:rsidRDefault="00173BC6" w:rsidP="00173BC6">
      <w:pPr>
        <w:tabs>
          <w:tab w:val="left" w:pos="1536"/>
        </w:tabs>
        <w:jc w:val="both"/>
        <w:rPr>
          <w:rFonts w:eastAsia="Times New Roman" w:cs="Times New Roman"/>
          <w:szCs w:val="28"/>
          <w:lang w:val="en-US" w:eastAsia="ru-RU"/>
        </w:rPr>
      </w:pPr>
      <w:r>
        <w:rPr>
          <w:rFonts w:eastAsia="Calibri" w:cs="Times New Roman"/>
          <w:szCs w:val="28"/>
          <w:lang w:val="en-US"/>
        </w:rPr>
        <w:t xml:space="preserve">                                              </w:t>
      </w:r>
      <w:r>
        <w:rPr>
          <w:rFonts w:eastAsia="Calibri" w:cs="Times New Roman"/>
          <w:b/>
          <w:szCs w:val="28"/>
          <w:lang w:val="en-US"/>
        </w:rPr>
        <w:t>-  1</w:t>
      </w:r>
      <w:r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szCs w:val="28"/>
          <w:lang w:val="ro-RO"/>
        </w:rPr>
        <w:t>alte dosare</w:t>
      </w:r>
      <w:r>
        <w:rPr>
          <w:szCs w:val="28"/>
          <w:lang w:val="en-US"/>
        </w:rPr>
        <w:t>.</w:t>
      </w:r>
    </w:p>
    <w:p w14:paraId="2BA64727" w14:textId="77777777" w:rsidR="00173BC6" w:rsidRDefault="00173BC6" w:rsidP="00173BC6">
      <w:pPr>
        <w:rPr>
          <w:rFonts w:eastAsia="Calibri" w:cs="Times New Roman"/>
          <w:szCs w:val="28"/>
          <w:lang w:val="ro-RO"/>
        </w:rPr>
      </w:pPr>
    </w:p>
    <w:p w14:paraId="701114CA" w14:textId="72EED0BF" w:rsidR="0022025F" w:rsidRDefault="0022025F" w:rsidP="0022025F">
      <w:pPr>
        <w:rPr>
          <w:szCs w:val="28"/>
          <w:lang w:val="en-US"/>
        </w:rPr>
      </w:pPr>
      <w:bookmarkStart w:id="22" w:name="_Hlk125613780"/>
      <w:proofErr w:type="spellStart"/>
      <w:r w:rsidRPr="001B3AF1">
        <w:rPr>
          <w:szCs w:val="28"/>
          <w:lang w:val="en-US"/>
        </w:rPr>
        <w:t>În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perioada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raportată</w:t>
      </w:r>
      <w:proofErr w:type="spellEnd"/>
      <w:r w:rsidRPr="001B3AF1">
        <w:rPr>
          <w:szCs w:val="28"/>
          <w:lang w:val="en-US"/>
        </w:rPr>
        <w:t xml:space="preserve"> au </w:t>
      </w:r>
      <w:proofErr w:type="spellStart"/>
      <w:r w:rsidRPr="001B3AF1">
        <w:rPr>
          <w:szCs w:val="28"/>
          <w:lang w:val="en-US"/>
        </w:rPr>
        <w:t>fost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contestate</w:t>
      </w:r>
      <w:proofErr w:type="spellEnd"/>
      <w:r w:rsidRPr="001B3AF1">
        <w:rPr>
          <w:szCs w:val="28"/>
          <w:lang w:val="en-US"/>
        </w:rPr>
        <w:t xml:space="preserve"> </w:t>
      </w:r>
      <w:r w:rsidR="00E54D38">
        <w:rPr>
          <w:b/>
          <w:szCs w:val="28"/>
          <w:lang w:val="en-US"/>
        </w:rPr>
        <w:t>55</w:t>
      </w:r>
      <w:r w:rsidRPr="001B3AF1">
        <w:rPr>
          <w:b/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hotărâri</w:t>
      </w:r>
      <w:proofErr w:type="spellEnd"/>
      <w:r w:rsidRPr="001B3AF1">
        <w:rPr>
          <w:szCs w:val="28"/>
          <w:lang w:val="en-US"/>
        </w:rPr>
        <w:t>, din care</w:t>
      </w:r>
      <w:r w:rsidRPr="001E2308">
        <w:rPr>
          <w:szCs w:val="28"/>
          <w:lang w:val="en-US"/>
        </w:rPr>
        <w:t>:</w:t>
      </w:r>
    </w:p>
    <w:p w14:paraId="5A578696" w14:textId="77777777" w:rsidR="0022025F" w:rsidRDefault="0022025F" w:rsidP="0022025F">
      <w:pPr>
        <w:rPr>
          <w:szCs w:val="28"/>
          <w:lang w:val="en-US"/>
        </w:rPr>
      </w:pPr>
    </w:p>
    <w:p w14:paraId="6AD31669" w14:textId="5574164E" w:rsidR="0022025F" w:rsidRPr="00921617" w:rsidRDefault="0022025F" w:rsidP="0022025F">
      <w:pPr>
        <w:numPr>
          <w:ilvl w:val="0"/>
          <w:numId w:val="3"/>
        </w:numPr>
        <w:rPr>
          <w:szCs w:val="28"/>
        </w:rPr>
      </w:pPr>
      <w:r w:rsidRPr="0022025F">
        <w:rPr>
          <w:b/>
          <w:bCs/>
          <w:szCs w:val="28"/>
          <w:lang w:val="en-US"/>
        </w:rPr>
        <w:t xml:space="preserve">17 </w:t>
      </w:r>
      <w:proofErr w:type="spellStart"/>
      <w:r w:rsidRPr="001E2308">
        <w:rPr>
          <w:szCs w:val="28"/>
        </w:rPr>
        <w:t>hotărâri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anulate</w:t>
      </w:r>
      <w:proofErr w:type="spellEnd"/>
      <w:r>
        <w:rPr>
          <w:szCs w:val="28"/>
        </w:rPr>
        <w:t>,</w:t>
      </w:r>
    </w:p>
    <w:p w14:paraId="3F0FA5E4" w14:textId="618891C4" w:rsidR="0022025F" w:rsidRDefault="0022025F" w:rsidP="0022025F">
      <w:pPr>
        <w:numPr>
          <w:ilvl w:val="0"/>
          <w:numId w:val="3"/>
        </w:numPr>
        <w:rPr>
          <w:szCs w:val="28"/>
        </w:rPr>
      </w:pPr>
      <w:proofErr w:type="gramStart"/>
      <w:r w:rsidRPr="0022025F">
        <w:rPr>
          <w:b/>
          <w:bCs/>
          <w:szCs w:val="28"/>
        </w:rPr>
        <w:t>6</w:t>
      </w:r>
      <w:r w:rsidRPr="00616761">
        <w:rPr>
          <w:szCs w:val="28"/>
        </w:rPr>
        <w:t xml:space="preserve">  </w:t>
      </w:r>
      <w:proofErr w:type="spellStart"/>
      <w:r w:rsidRPr="00616761">
        <w:rPr>
          <w:szCs w:val="28"/>
        </w:rPr>
        <w:t>hotărâre</w:t>
      </w:r>
      <w:proofErr w:type="spellEnd"/>
      <w:proofErr w:type="gramEnd"/>
      <w:r w:rsidRPr="00616761">
        <w:rPr>
          <w:szCs w:val="28"/>
        </w:rPr>
        <w:t xml:space="preserve"> </w:t>
      </w:r>
      <w:proofErr w:type="spellStart"/>
      <w:r w:rsidRPr="00616761">
        <w:rPr>
          <w:szCs w:val="28"/>
        </w:rPr>
        <w:t>modificate</w:t>
      </w:r>
      <w:proofErr w:type="spellEnd"/>
      <w:r w:rsidRPr="00616761">
        <w:rPr>
          <w:szCs w:val="28"/>
        </w:rPr>
        <w:t>.</w:t>
      </w:r>
    </w:p>
    <w:p w14:paraId="565BFD75" w14:textId="677A266E" w:rsidR="0022025F" w:rsidRPr="00616761" w:rsidRDefault="0022025F" w:rsidP="0022025F">
      <w:pPr>
        <w:numPr>
          <w:ilvl w:val="0"/>
          <w:numId w:val="3"/>
        </w:numPr>
        <w:rPr>
          <w:szCs w:val="28"/>
        </w:rPr>
      </w:pPr>
      <w:r w:rsidRPr="0022025F">
        <w:rPr>
          <w:b/>
          <w:bCs/>
          <w:szCs w:val="28"/>
          <w:lang w:val="ro-RO"/>
        </w:rPr>
        <w:t>32</w:t>
      </w:r>
      <w:r w:rsidRPr="00616761">
        <w:rPr>
          <w:szCs w:val="28"/>
        </w:rPr>
        <w:t xml:space="preserve">  </w:t>
      </w:r>
      <w:proofErr w:type="spellStart"/>
      <w:r w:rsidRPr="00616761">
        <w:rPr>
          <w:szCs w:val="28"/>
        </w:rPr>
        <w:t>hotărâri</w:t>
      </w:r>
      <w:proofErr w:type="spellEnd"/>
      <w:r w:rsidRPr="00616761">
        <w:rPr>
          <w:szCs w:val="28"/>
        </w:rPr>
        <w:t xml:space="preserve"> </w:t>
      </w:r>
      <w:proofErr w:type="spellStart"/>
      <w:r w:rsidRPr="00616761">
        <w:rPr>
          <w:szCs w:val="28"/>
        </w:rPr>
        <w:t>fara</w:t>
      </w:r>
      <w:proofErr w:type="spellEnd"/>
      <w:r w:rsidRPr="00616761">
        <w:rPr>
          <w:szCs w:val="28"/>
        </w:rPr>
        <w:t xml:space="preserve"> </w:t>
      </w:r>
      <w:proofErr w:type="spellStart"/>
      <w:r w:rsidRPr="00616761">
        <w:rPr>
          <w:szCs w:val="28"/>
        </w:rPr>
        <w:t>modificare</w:t>
      </w:r>
      <w:proofErr w:type="spellEnd"/>
      <w:r w:rsidRPr="00616761">
        <w:rPr>
          <w:szCs w:val="28"/>
        </w:rPr>
        <w:t>.</w:t>
      </w:r>
    </w:p>
    <w:bookmarkEnd w:id="22"/>
    <w:p w14:paraId="36A144C1" w14:textId="77777777" w:rsidR="00173BC6" w:rsidRDefault="00173BC6" w:rsidP="00173BC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63D76040" w14:textId="77777777" w:rsidR="00173BC6" w:rsidRDefault="00173BC6" w:rsidP="00173BC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589463AC" w14:textId="77777777" w:rsidR="00173BC6" w:rsidRDefault="00173BC6" w:rsidP="00173BC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4FC090F4" w14:textId="77777777" w:rsidR="00173BC6" w:rsidRDefault="00173BC6" w:rsidP="00173BC6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1153ECB5" w14:textId="77777777" w:rsidR="002076C9" w:rsidRDefault="002076C9" w:rsidP="002076C9">
      <w:pPr>
        <w:rPr>
          <w:rFonts w:eastAsia="Calibri" w:cs="Times New Roman"/>
          <w:szCs w:val="28"/>
          <w:lang w:val="ro-RO"/>
        </w:rPr>
      </w:pPr>
    </w:p>
    <w:p w14:paraId="5BAC8377" w14:textId="5C9B1AD8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4561B446" w14:textId="504DB92C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50C59B5C" w14:textId="47E5F21C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5B860645" w14:textId="3FAB66B3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2D8FAE81" w14:textId="7C265DA8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66E3EB38" w14:textId="50C3A07B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7BF0600D" w14:textId="72D50445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65CD4DC3" w14:textId="77777777" w:rsidR="001C71B5" w:rsidRDefault="001C71B5" w:rsidP="00702386">
      <w:pPr>
        <w:jc w:val="both"/>
        <w:rPr>
          <w:rFonts w:eastAsia="Times New Roman"/>
          <w:szCs w:val="28"/>
          <w:lang w:eastAsia="ru-RU"/>
        </w:rPr>
      </w:pPr>
    </w:p>
    <w:p w14:paraId="7C2C8D11" w14:textId="77777777" w:rsidR="0022025F" w:rsidRDefault="0022025F" w:rsidP="0022025F">
      <w:pPr>
        <w:spacing w:line="276" w:lineRule="auto"/>
        <w:jc w:val="center"/>
        <w:rPr>
          <w:rFonts w:eastAsia="Times New Roman"/>
          <w:b/>
          <w:szCs w:val="32"/>
          <w:lang w:val="en-US" w:eastAsia="ru-RU"/>
        </w:rPr>
      </w:pPr>
    </w:p>
    <w:p w14:paraId="7F8C2880" w14:textId="0DE3EDF5" w:rsidR="00702386" w:rsidRDefault="00702386" w:rsidP="0022025F">
      <w:pPr>
        <w:spacing w:line="276" w:lineRule="auto"/>
        <w:jc w:val="center"/>
        <w:rPr>
          <w:rFonts w:eastAsia="Times New Roman"/>
          <w:b/>
          <w:szCs w:val="28"/>
          <w:lang w:val="ro-RO" w:eastAsia="ru-RU"/>
        </w:rPr>
      </w:pPr>
      <w:r>
        <w:rPr>
          <w:rFonts w:eastAsia="Times New Roman"/>
          <w:b/>
          <w:szCs w:val="28"/>
          <w:lang w:val="ro-RO" w:eastAsia="ru-RU"/>
        </w:rPr>
        <w:t>Raport despre activitatea profilactică al judecătorului</w:t>
      </w:r>
    </w:p>
    <w:p w14:paraId="3EFAADF0" w14:textId="7C6C107D" w:rsidR="00702386" w:rsidRDefault="0022025F" w:rsidP="00702386">
      <w:pPr>
        <w:spacing w:line="276" w:lineRule="auto"/>
        <w:jc w:val="center"/>
        <w:rPr>
          <w:rFonts w:eastAsia="Times New Roman"/>
          <w:b/>
          <w:szCs w:val="28"/>
          <w:lang w:val="ro-RO" w:eastAsia="ru-RU"/>
        </w:rPr>
      </w:pPr>
      <w:r w:rsidRPr="0022025F">
        <w:rPr>
          <w:rFonts w:eastAsia="Times New Roman"/>
          <w:b/>
          <w:szCs w:val="28"/>
          <w:u w:val="single"/>
          <w:lang w:val="ro-RO" w:eastAsia="ru-RU"/>
        </w:rPr>
        <w:t>MUNTEAN V</w:t>
      </w:r>
      <w:r>
        <w:rPr>
          <w:rFonts w:eastAsia="Times New Roman"/>
          <w:b/>
          <w:szCs w:val="28"/>
          <w:u w:val="single"/>
          <w:lang w:val="ro-RO" w:eastAsia="ru-RU"/>
        </w:rPr>
        <w:t>ITALIE</w:t>
      </w:r>
      <w:r>
        <w:rPr>
          <w:rFonts w:eastAsia="Times New Roman"/>
          <w:b/>
          <w:szCs w:val="28"/>
          <w:lang w:val="ro-RO" w:eastAsia="ru-RU"/>
        </w:rPr>
        <w:t xml:space="preserve"> </w:t>
      </w:r>
      <w:r w:rsidR="00702386">
        <w:rPr>
          <w:rFonts w:eastAsia="Times New Roman"/>
          <w:b/>
          <w:szCs w:val="28"/>
          <w:lang w:val="ro-RO" w:eastAsia="ru-RU"/>
        </w:rPr>
        <w:t>pentru 12 luni al anului 2022</w:t>
      </w:r>
    </w:p>
    <w:p w14:paraId="77DB2623" w14:textId="2D530341" w:rsidR="00702386" w:rsidRDefault="00702386" w:rsidP="00702386">
      <w:pPr>
        <w:spacing w:line="276" w:lineRule="auto"/>
        <w:jc w:val="center"/>
        <w:rPr>
          <w:rFonts w:eastAsia="Times New Roman"/>
          <w:b/>
          <w:szCs w:val="28"/>
          <w:lang w:val="ro-RO" w:eastAsia="ru-RU"/>
        </w:rPr>
      </w:pPr>
    </w:p>
    <w:p w14:paraId="64B095E0" w14:textId="6572943B" w:rsidR="00702386" w:rsidRDefault="00702386" w:rsidP="00702386">
      <w:pPr>
        <w:spacing w:line="276" w:lineRule="auto"/>
        <w:jc w:val="center"/>
        <w:rPr>
          <w:rFonts w:eastAsia="Times New Roman"/>
          <w:b/>
          <w:szCs w:val="28"/>
          <w:lang w:val="ro-RO" w:eastAsia="ru-RU"/>
        </w:rPr>
      </w:pPr>
    </w:p>
    <w:p w14:paraId="77AD7DD0" w14:textId="77777777" w:rsidR="00702386" w:rsidRDefault="00702386" w:rsidP="00702386">
      <w:pPr>
        <w:spacing w:line="276" w:lineRule="auto"/>
        <w:jc w:val="center"/>
        <w:rPr>
          <w:rFonts w:eastAsia="Calibri"/>
          <w:lang w:val="en-US"/>
        </w:rPr>
      </w:pPr>
    </w:p>
    <w:tbl>
      <w:tblPr>
        <w:tblW w:w="10980" w:type="dxa"/>
        <w:tblInd w:w="-5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"/>
        <w:gridCol w:w="710"/>
        <w:gridCol w:w="708"/>
        <w:gridCol w:w="709"/>
        <w:gridCol w:w="709"/>
        <w:gridCol w:w="709"/>
        <w:gridCol w:w="582"/>
        <w:gridCol w:w="552"/>
        <w:gridCol w:w="567"/>
        <w:gridCol w:w="567"/>
        <w:gridCol w:w="567"/>
        <w:gridCol w:w="708"/>
        <w:gridCol w:w="709"/>
        <w:gridCol w:w="567"/>
        <w:gridCol w:w="567"/>
        <w:gridCol w:w="567"/>
        <w:gridCol w:w="567"/>
      </w:tblGrid>
      <w:tr w:rsidR="00702386" w14:paraId="48CF2A42" w14:textId="77777777" w:rsidTr="005B556D">
        <w:trPr>
          <w:cantSplit/>
          <w:trHeight w:val="368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F9858" w14:textId="77777777" w:rsidR="00702386" w:rsidRDefault="00702386">
            <w:pPr>
              <w:widowControl w:val="0"/>
              <w:autoSpaceDE w:val="0"/>
              <w:spacing w:line="276" w:lineRule="auto"/>
            </w:pPr>
            <w:r>
              <w:rPr>
                <w:rFonts w:eastAsia="Times New Roman"/>
                <w:sz w:val="32"/>
                <w:szCs w:val="32"/>
                <w:lang w:val="ro-RO" w:eastAsia="ru-RU"/>
              </w:rPr>
              <w:t xml:space="preserve">          </w:t>
            </w: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categoria cauzelor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FB43EBC" w14:textId="77777777" w:rsidR="00702386" w:rsidRDefault="00702386">
            <w:pPr>
              <w:widowControl w:val="0"/>
              <w:autoSpaceDE w:val="0"/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Restanţa la începutul perioadei de gestionare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0D7992C" w14:textId="77777777" w:rsidR="00702386" w:rsidRDefault="00702386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Au parvenit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A1C15E1" w14:textId="77777777" w:rsidR="00702386" w:rsidRDefault="00702386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În total examinate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2806455" w14:textId="77777777" w:rsidR="00702386" w:rsidRDefault="00702386">
            <w:pPr>
              <w:spacing w:line="276" w:lineRule="auto"/>
              <w:ind w:right="113"/>
              <w:rPr>
                <w:rFonts w:eastAsia="Calibri"/>
                <w:lang w:val="en-US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Restanţa la finele perioadei de gestionare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5D3A4" w14:textId="77777777" w:rsidR="00702386" w:rsidRDefault="00702386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Inclusiv contestate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0E59" w14:textId="77777777" w:rsidR="00702386" w:rsidRDefault="00702386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6644905" w14:textId="77777777" w:rsidR="00702386" w:rsidRDefault="00702386" w:rsidP="005B556D">
            <w:pPr>
              <w:widowControl w:val="0"/>
              <w:autoSpaceDE w:val="0"/>
              <w:spacing w:line="276" w:lineRule="auto"/>
              <w:ind w:left="113"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modificate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05212BF" w14:textId="77777777" w:rsidR="00702386" w:rsidRDefault="00702386">
            <w:pPr>
              <w:spacing w:line="276" w:lineRule="auto"/>
              <w:ind w:right="113"/>
              <w:rPr>
                <w:rFonts w:eastAsia="Calibri"/>
              </w:rPr>
            </w:pPr>
            <w:r>
              <w:rPr>
                <w:rFonts w:eastAsia="Times New Roman"/>
                <w:b/>
                <w:sz w:val="22"/>
                <w:szCs w:val="32"/>
                <w:lang w:val="ro-RO" w:eastAsia="ru-RU"/>
              </w:rPr>
              <w:t>menţinute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7A5D944" w14:textId="77777777" w:rsidR="00702386" w:rsidRDefault="00702386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% de examinare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08CE229" w14:textId="77777777" w:rsidR="00702386" w:rsidRDefault="00702386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% de atacare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D44A4" w14:textId="77777777" w:rsidR="00702386" w:rsidRDefault="00702386">
            <w:pPr>
              <w:widowControl w:val="0"/>
              <w:autoSpaceDE w:val="0"/>
              <w:spacing w:line="276" w:lineRule="auto"/>
              <w:rPr>
                <w:rFonts w:eastAsia="Calibri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 xml:space="preserve">Inclusiv </w:t>
            </w:r>
          </w:p>
        </w:tc>
      </w:tr>
      <w:tr w:rsidR="00702386" w14:paraId="6917CC25" w14:textId="77777777" w:rsidTr="00702386">
        <w:trPr>
          <w:cantSplit/>
          <w:trHeight w:val="620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50848" w14:textId="77777777" w:rsidR="00702386" w:rsidRDefault="00702386">
            <w:pPr>
              <w:rPr>
                <w:rFonts w:cs="Times New Roma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B97FC" w14:textId="77777777" w:rsidR="00702386" w:rsidRDefault="00702386">
            <w:pPr>
              <w:rPr>
                <w:rFonts w:eastAsia="Times New Roman" w:cs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2729E" w14:textId="77777777" w:rsidR="00702386" w:rsidRDefault="00702386">
            <w:pPr>
              <w:rPr>
                <w:rFonts w:eastAsia="Times New Roman" w:cs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3E998" w14:textId="77777777" w:rsidR="00702386" w:rsidRDefault="00702386">
            <w:pPr>
              <w:rPr>
                <w:rFonts w:eastAsia="Times New Roman" w:cs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55006" w14:textId="77777777" w:rsidR="00702386" w:rsidRDefault="00702386">
            <w:pPr>
              <w:rPr>
                <w:rFonts w:cs="Times New Roman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F5BCDEB" w14:textId="77777777" w:rsidR="00702386" w:rsidRDefault="00702386">
            <w:pPr>
              <w:widowControl w:val="0"/>
              <w:autoSpaceDE w:val="0"/>
              <w:spacing w:line="276" w:lineRule="auto"/>
              <w:ind w:right="113"/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În 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7A51C" w14:textId="77777777" w:rsidR="00702386" w:rsidRDefault="00702386">
            <w:pPr>
              <w:widowControl w:val="0"/>
              <w:autoSpaceDE w:val="0"/>
              <w:spacing w:line="276" w:lineRule="auto"/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Inclusiv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85FD03" w14:textId="77777777" w:rsidR="00702386" w:rsidRDefault="00702386">
            <w:pPr>
              <w:rPr>
                <w:rFonts w:eastAsia="Times New Roman" w:cs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82DC4" w14:textId="77777777" w:rsidR="00702386" w:rsidRDefault="00702386">
            <w:pPr>
              <w:rPr>
                <w:rFonts w:eastAsia="Times New Roman" w:cs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06B3B" w14:textId="77777777" w:rsidR="00702386" w:rsidRDefault="00702386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E84A9" w14:textId="77777777" w:rsidR="00702386" w:rsidRDefault="00702386">
            <w:pPr>
              <w:rPr>
                <w:rFonts w:eastAsia="Times New Roman" w:cs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41326" w14:textId="77777777" w:rsidR="00702386" w:rsidRDefault="00702386">
            <w:pPr>
              <w:rPr>
                <w:rFonts w:eastAsia="Times New Roman" w:cs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C3F64C7" w14:textId="77777777" w:rsidR="00702386" w:rsidRDefault="00702386">
            <w:pPr>
              <w:spacing w:line="276" w:lineRule="auto"/>
            </w:pPr>
            <w:r>
              <w:rPr>
                <w:rFonts w:eastAsia="Times New Roman"/>
                <w:sz w:val="24"/>
                <w:szCs w:val="32"/>
                <w:lang w:val="ro-RO" w:eastAsia="ru-RU"/>
              </w:rPr>
              <w:t>Din motivul lipsei competenţei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70A2D8A" w14:textId="77777777" w:rsidR="00702386" w:rsidRDefault="00702386">
            <w:pPr>
              <w:spacing w:line="276" w:lineRule="auto"/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 xml:space="preserve">cu pronunţarea noii hotărîri </w:t>
            </w:r>
          </w:p>
          <w:p w14:paraId="4C81DBBA" w14:textId="77777777" w:rsidR="00702386" w:rsidRDefault="00702386">
            <w:pPr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CD74B2F" w14:textId="77777777" w:rsidR="00702386" w:rsidRDefault="00702386">
            <w:pPr>
              <w:spacing w:line="276" w:lineRule="auto"/>
              <w:rPr>
                <w:rFonts w:eastAsia="Calibri"/>
              </w:rPr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strămutare la rejudecarea</w:t>
            </w:r>
          </w:p>
          <w:p w14:paraId="5A6C1108" w14:textId="77777777" w:rsidR="00702386" w:rsidRDefault="00702386">
            <w:pPr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ED63A44" w14:textId="77777777" w:rsidR="00702386" w:rsidRDefault="00702386">
            <w:pPr>
              <w:spacing w:line="276" w:lineRule="auto"/>
              <w:rPr>
                <w:rFonts w:eastAsia="Calibri"/>
              </w:rPr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Procedura este suspendată</w:t>
            </w:r>
          </w:p>
          <w:p w14:paraId="7B864526" w14:textId="77777777" w:rsidR="00702386" w:rsidRDefault="00702386">
            <w:pPr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</w:tr>
      <w:tr w:rsidR="00702386" w14:paraId="7DD94751" w14:textId="77777777" w:rsidTr="00702386">
        <w:trPr>
          <w:cantSplit/>
          <w:trHeight w:val="2601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FA5B2" w14:textId="77777777" w:rsidR="00702386" w:rsidRDefault="00702386">
            <w:pPr>
              <w:rPr>
                <w:rFonts w:cs="Times New Roman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479F9" w14:textId="77777777" w:rsidR="00702386" w:rsidRDefault="00702386">
            <w:pPr>
              <w:rPr>
                <w:rFonts w:eastAsia="Times New Roman" w:cs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83D44" w14:textId="77777777" w:rsidR="00702386" w:rsidRDefault="00702386">
            <w:pPr>
              <w:rPr>
                <w:rFonts w:eastAsia="Times New Roman" w:cs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344A0" w14:textId="77777777" w:rsidR="00702386" w:rsidRDefault="00702386">
            <w:pPr>
              <w:rPr>
                <w:rFonts w:eastAsia="Times New Roman" w:cs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C8FAF" w14:textId="77777777" w:rsidR="00702386" w:rsidRDefault="00702386">
            <w:pPr>
              <w:rPr>
                <w:rFonts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0F316" w14:textId="77777777" w:rsidR="00702386" w:rsidRDefault="00702386">
            <w:pPr>
              <w:rPr>
                <w:rFonts w:cs="Times New Roman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4EA438B" w14:textId="77777777" w:rsidR="00702386" w:rsidRDefault="00702386">
            <w:pPr>
              <w:widowControl w:val="0"/>
              <w:autoSpaceDE w:val="0"/>
              <w:spacing w:line="276" w:lineRule="auto"/>
              <w:ind w:right="113"/>
              <w:rPr>
                <w:rFonts w:eastAsia="Calibri"/>
              </w:rPr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apel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A2E2050" w14:textId="77777777" w:rsidR="00702386" w:rsidRDefault="00702386">
            <w:pPr>
              <w:widowControl w:val="0"/>
              <w:autoSpaceDE w:val="0"/>
              <w:spacing w:line="276" w:lineRule="auto"/>
              <w:ind w:right="113"/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recurs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69A575C" w14:textId="77777777" w:rsidR="00702386" w:rsidRDefault="00702386">
            <w:pPr>
              <w:spacing w:line="276" w:lineRule="auto"/>
              <w:ind w:right="113"/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În total casate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6240A" w14:textId="77777777" w:rsidR="00702386" w:rsidRDefault="00702386">
            <w:pPr>
              <w:rPr>
                <w:rFonts w:eastAsia="Times New Roman" w:cs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14F47" w14:textId="77777777" w:rsidR="00702386" w:rsidRDefault="00702386">
            <w:pPr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B20C0" w14:textId="77777777" w:rsidR="00702386" w:rsidRDefault="00702386">
            <w:pPr>
              <w:rPr>
                <w:rFonts w:eastAsia="Times New Roman" w:cs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423F0" w14:textId="77777777" w:rsidR="00702386" w:rsidRDefault="00702386">
            <w:pPr>
              <w:rPr>
                <w:rFonts w:eastAsia="Times New Roman" w:cs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3A53F" w14:textId="77777777" w:rsidR="00702386" w:rsidRDefault="00702386">
            <w:pPr>
              <w:rPr>
                <w:rFonts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753C7" w14:textId="77777777" w:rsidR="00702386" w:rsidRDefault="00702386">
            <w:pPr>
              <w:rPr>
                <w:rFonts w:eastAsia="Times New Roman" w:cs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5D6BB" w14:textId="77777777" w:rsidR="00702386" w:rsidRDefault="00702386">
            <w:pPr>
              <w:rPr>
                <w:rFonts w:eastAsia="Times New Roman" w:cs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B8AD1" w14:textId="77777777" w:rsidR="00702386" w:rsidRDefault="00702386">
            <w:pPr>
              <w:rPr>
                <w:rFonts w:eastAsia="Times New Roman" w:cs="Times New Roman"/>
                <w:b/>
                <w:sz w:val="24"/>
                <w:szCs w:val="32"/>
                <w:lang w:val="ro-RO" w:eastAsia="ru-RU"/>
              </w:rPr>
            </w:pPr>
          </w:p>
        </w:tc>
      </w:tr>
      <w:tr w:rsidR="00702386" w14:paraId="07B71EDE" w14:textId="77777777" w:rsidTr="00702386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1F500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Penale </w:t>
            </w:r>
            <w:r>
              <w:rPr>
                <w:b/>
                <w:color w:val="000000"/>
                <w:sz w:val="14"/>
                <w:szCs w:val="20"/>
              </w:rPr>
              <w:t>(1)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BD2A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5EEFE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E4DFC" w14:textId="77777777" w:rsidR="00702386" w:rsidRDefault="00702386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26981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6531A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EF319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0DA15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AFC7E" w14:textId="77777777" w:rsidR="00702386" w:rsidRDefault="00702386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555B3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5A266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3EBE2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2,24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D2C38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64893" w14:textId="77777777" w:rsidR="00702386" w:rsidRDefault="00702386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AD5EA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D59C8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A3D87" w14:textId="77777777" w:rsidR="00702386" w:rsidRDefault="00702386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02386" w14:paraId="6D7BEE92" w14:textId="77777777" w:rsidTr="00702386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7CE51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 xml:space="preserve">Civile </w:t>
            </w:r>
            <w:r>
              <w:rPr>
                <w:b/>
                <w:color w:val="000000"/>
                <w:sz w:val="14"/>
                <w:szCs w:val="20"/>
                <w:lang w:val="en-US"/>
              </w:rPr>
              <w:t>(2,2p/o,2rh, 2c,3,9,25,27)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2BE95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64D11" w14:textId="77777777" w:rsidR="00702386" w:rsidRDefault="00702386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77797" w14:textId="77777777" w:rsidR="00702386" w:rsidRDefault="00702386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3C3B4" w14:textId="77777777" w:rsidR="00702386" w:rsidRDefault="00702386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7C727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FF943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A4DDD" w14:textId="77777777" w:rsidR="00702386" w:rsidRDefault="00702386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9FEEA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51293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67AC0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0006C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1,69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D25EC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33,3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49DC9" w14:textId="77777777" w:rsidR="00702386" w:rsidRDefault="00702386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5F3B2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2DF09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34146" w14:textId="77777777" w:rsidR="00702386" w:rsidRDefault="00702386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02386" w14:paraId="20DA9442" w14:textId="77777777" w:rsidTr="00702386">
        <w:trPr>
          <w:trHeight w:val="719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C5691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Materiale CC RM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b/>
                <w:color w:val="000000"/>
                <w:sz w:val="14"/>
                <w:szCs w:val="20"/>
                <w:lang w:val="en-US"/>
              </w:rPr>
              <w:t>(4,4d 5r)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1D883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BD947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B61C4" w14:textId="77777777" w:rsidR="00702386" w:rsidRDefault="00702386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28866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795FB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1B1BA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BE3A4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8F7D3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82D0C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50591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36E36" w14:textId="77777777" w:rsidR="00702386" w:rsidRDefault="00702386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7BB9F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47,3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5B0D5" w14:textId="77777777" w:rsidR="00702386" w:rsidRDefault="00702386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DAEC6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6C224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29B3E" w14:textId="77777777" w:rsidR="00702386" w:rsidRDefault="00702386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02386" w14:paraId="1CFC93A8" w14:textId="77777777" w:rsidTr="00702386">
        <w:trPr>
          <w:trHeight w:val="35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66FD4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Alte </w:t>
            </w:r>
            <w:r>
              <w:rPr>
                <w:b/>
                <w:color w:val="000000"/>
                <w:sz w:val="14"/>
                <w:szCs w:val="20"/>
                <w:lang w:val="en-US"/>
              </w:rPr>
              <w:t>(10, 21)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D1FA2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3815D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9BC3" w14:textId="77777777" w:rsidR="00702386" w:rsidRDefault="00702386">
            <w:pPr>
              <w:widowControl w:val="0"/>
              <w:autoSpaceDE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24C8C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F865B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20F53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2BAD2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5D1B2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A7779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646AE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2665E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DDFDE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21892" w14:textId="77777777" w:rsidR="00702386" w:rsidRDefault="00702386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57978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1E807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4310" w14:textId="77777777" w:rsidR="00702386" w:rsidRDefault="00702386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02386" w14:paraId="7D56AE2B" w14:textId="77777777" w:rsidTr="00702386">
        <w:trPr>
          <w:trHeight w:val="4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5B84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1F8955F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  <w:t>În total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71CC1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6D748" w14:textId="77777777" w:rsidR="00702386" w:rsidRDefault="00702386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DB45B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CE0AC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4099D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1B1CB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E5F7C" w14:textId="77777777" w:rsidR="00702386" w:rsidRDefault="00702386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1EE5E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24938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F9E3E" w14:textId="77777777" w:rsidR="00702386" w:rsidRDefault="00702386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69380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3,42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593AE" w14:textId="77777777" w:rsidR="00702386" w:rsidRDefault="00702386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30,9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F4F8E" w14:textId="77777777" w:rsidR="00702386" w:rsidRDefault="00702386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BD028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D52A4" w14:textId="77777777" w:rsidR="00702386" w:rsidRDefault="00702386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83BAF" w14:textId="77777777" w:rsidR="00702386" w:rsidRDefault="00702386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14:paraId="0164A2BC" w14:textId="77777777" w:rsidR="00702386" w:rsidRDefault="00702386" w:rsidP="00702386">
      <w:pPr>
        <w:ind w:firstLine="567"/>
        <w:jc w:val="both"/>
        <w:rPr>
          <w:rFonts w:eastAsia="Times New Roman"/>
          <w:szCs w:val="28"/>
          <w:lang w:eastAsia="ru-RU"/>
        </w:rPr>
      </w:pPr>
    </w:p>
    <w:p w14:paraId="0CC3A432" w14:textId="77777777" w:rsidR="00702386" w:rsidRDefault="00702386" w:rsidP="00702386">
      <w:pPr>
        <w:spacing w:line="276" w:lineRule="auto"/>
        <w:rPr>
          <w:rFonts w:eastAsia="Times New Roman"/>
          <w:b/>
          <w:szCs w:val="32"/>
          <w:lang w:eastAsia="ru-RU"/>
        </w:rPr>
      </w:pPr>
      <w:r>
        <w:rPr>
          <w:rFonts w:eastAsia="Times New Roman"/>
          <w:b/>
          <w:szCs w:val="32"/>
          <w:lang w:eastAsia="ru-RU"/>
        </w:rPr>
        <w:t xml:space="preserve">     </w:t>
      </w:r>
    </w:p>
    <w:p w14:paraId="6EAEE74A" w14:textId="46EBE8D6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63502365" w14:textId="146AC8BD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41A9B2F7" w14:textId="264394FC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09B74691" w14:textId="571AD2EF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3B1B05BF" w14:textId="26CFFF92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148C4E72" w14:textId="65AA2D0D" w:rsidR="005C46C3" w:rsidRDefault="005C46C3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4C8F2A0F" w14:textId="2B4D4F3A" w:rsidR="005C46C3" w:rsidRDefault="005C46C3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4FE52C60" w14:textId="25E44395" w:rsidR="005C46C3" w:rsidRDefault="005C46C3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41016366" w14:textId="6D4F29B3" w:rsidR="005C46C3" w:rsidRDefault="005C46C3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10FFBC94" w14:textId="7DAF74EC" w:rsidR="005C46C3" w:rsidRDefault="005C46C3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4F256F81" w14:textId="77777777" w:rsidR="00107A5B" w:rsidRDefault="00107A5B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382C776C" w14:textId="1CEE4127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7B46439D" w14:textId="519CE50E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0B0C3037" w14:textId="6DA2778F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0CD19107" w14:textId="5EB5788E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72DED692" w14:textId="69DA89F6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7FEB83FF" w14:textId="0933C17B" w:rsidR="002076C9" w:rsidRDefault="002076C9" w:rsidP="002076C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305BAF6D" w14:textId="77777777" w:rsidR="005C46C3" w:rsidRDefault="005C46C3" w:rsidP="005C46C3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4865BF24" w14:textId="77777777" w:rsidR="005C46C3" w:rsidRDefault="005C46C3" w:rsidP="005C46C3">
      <w:pPr>
        <w:jc w:val="center"/>
        <w:rPr>
          <w:rFonts w:eastAsia="Times New Roman" w:cs="Times New Roman"/>
          <w:b/>
          <w:szCs w:val="28"/>
          <w:lang w:val="ro-RO" w:eastAsia="ru-RU"/>
        </w:rPr>
      </w:pPr>
      <w:r>
        <w:rPr>
          <w:rFonts w:eastAsia="Times New Roman" w:cs="Times New Roman"/>
          <w:b/>
          <w:szCs w:val="28"/>
          <w:lang w:val="ro-RO" w:eastAsia="ru-RU"/>
        </w:rPr>
        <w:t>N O T A      I N F O R M A T I VĂ</w:t>
      </w:r>
    </w:p>
    <w:p w14:paraId="02629A0E" w14:textId="77777777" w:rsidR="005C46C3" w:rsidRPr="007B05A2" w:rsidRDefault="005C46C3" w:rsidP="005C46C3">
      <w:pPr>
        <w:jc w:val="center"/>
        <w:rPr>
          <w:rFonts w:eastAsia="Times New Roman" w:cs="Times New Roman"/>
          <w:szCs w:val="28"/>
          <w:lang w:val="en-US" w:eastAsia="ru-RU"/>
        </w:rPr>
      </w:pPr>
      <w:r>
        <w:rPr>
          <w:rFonts w:eastAsia="Times New Roman" w:cs="Times New Roman"/>
          <w:szCs w:val="28"/>
          <w:lang w:val="ro-RO" w:eastAsia="ru-RU"/>
        </w:rPr>
        <w:t xml:space="preserve">despre  calitatea examinării dosarelor </w:t>
      </w:r>
      <w:bookmarkStart w:id="23" w:name="_Hlk125789086"/>
      <w:r>
        <w:rPr>
          <w:rFonts w:eastAsia="Times New Roman" w:cs="Times New Roman"/>
          <w:szCs w:val="28"/>
          <w:lang w:val="ro-RO" w:eastAsia="ru-RU"/>
        </w:rPr>
        <w:t>pe perioada 01.01.20</w:t>
      </w:r>
      <w:r>
        <w:rPr>
          <w:rFonts w:eastAsia="Times New Roman" w:cs="Times New Roman"/>
          <w:szCs w:val="28"/>
          <w:lang w:val="en-US" w:eastAsia="ru-RU"/>
        </w:rPr>
        <w:t>2</w:t>
      </w:r>
      <w:r w:rsidRPr="007B05A2">
        <w:rPr>
          <w:rFonts w:eastAsia="Times New Roman" w:cs="Times New Roman"/>
          <w:szCs w:val="28"/>
          <w:lang w:val="en-US" w:eastAsia="ru-RU"/>
        </w:rPr>
        <w:t>2</w:t>
      </w:r>
      <w:r>
        <w:rPr>
          <w:rFonts w:eastAsia="Times New Roman" w:cs="Times New Roman"/>
          <w:szCs w:val="28"/>
          <w:lang w:val="ro-RO" w:eastAsia="ru-RU"/>
        </w:rPr>
        <w:t>-</w:t>
      </w:r>
      <w:r w:rsidRPr="002037C1">
        <w:rPr>
          <w:rFonts w:eastAsia="Times New Roman" w:cs="Times New Roman"/>
          <w:szCs w:val="28"/>
          <w:lang w:val="en-US" w:eastAsia="ru-RU"/>
        </w:rPr>
        <w:t>09</w:t>
      </w:r>
      <w:r>
        <w:rPr>
          <w:rFonts w:eastAsia="Times New Roman" w:cs="Times New Roman"/>
          <w:szCs w:val="28"/>
          <w:lang w:val="en-US" w:eastAsia="ru-RU"/>
        </w:rPr>
        <w:t>.</w:t>
      </w:r>
      <w:r w:rsidRPr="002037C1">
        <w:rPr>
          <w:rFonts w:eastAsia="Times New Roman" w:cs="Times New Roman"/>
          <w:szCs w:val="28"/>
          <w:lang w:val="en-US" w:eastAsia="ru-RU"/>
        </w:rPr>
        <w:t>09</w:t>
      </w:r>
      <w:r>
        <w:rPr>
          <w:rFonts w:eastAsia="Times New Roman" w:cs="Times New Roman"/>
          <w:szCs w:val="28"/>
          <w:lang w:val="ro-RO" w:eastAsia="ru-RU"/>
        </w:rPr>
        <w:t>.20</w:t>
      </w:r>
      <w:r>
        <w:rPr>
          <w:rFonts w:eastAsia="Times New Roman" w:cs="Times New Roman"/>
          <w:szCs w:val="28"/>
          <w:lang w:val="en-US" w:eastAsia="ru-RU"/>
        </w:rPr>
        <w:t>2</w:t>
      </w:r>
      <w:r w:rsidRPr="007B05A2">
        <w:rPr>
          <w:rFonts w:eastAsia="Times New Roman" w:cs="Times New Roman"/>
          <w:szCs w:val="28"/>
          <w:lang w:val="en-US" w:eastAsia="ru-RU"/>
        </w:rPr>
        <w:t>2</w:t>
      </w:r>
      <w:bookmarkEnd w:id="23"/>
    </w:p>
    <w:p w14:paraId="1BBCB3A0" w14:textId="020726D9" w:rsidR="005C46C3" w:rsidRDefault="005C46C3" w:rsidP="005C46C3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  <w:r>
        <w:rPr>
          <w:rFonts w:eastAsia="Times New Roman" w:cs="Times New Roman"/>
          <w:szCs w:val="28"/>
          <w:lang w:val="ro-RO" w:eastAsia="ru-RU"/>
        </w:rPr>
        <w:t xml:space="preserve">a judecătorului judecătoriei Comrat </w:t>
      </w:r>
      <w:r>
        <w:rPr>
          <w:rFonts w:eastAsia="Times New Roman" w:cs="Times New Roman"/>
          <w:b/>
          <w:szCs w:val="28"/>
          <w:u w:val="single"/>
          <w:lang w:val="ro-RO" w:eastAsia="ru-RU"/>
        </w:rPr>
        <w:t>Sediul CEADÎR-LUNGA</w:t>
      </w:r>
    </w:p>
    <w:p w14:paraId="6769FA51" w14:textId="77777777" w:rsidR="005033F2" w:rsidRDefault="005033F2" w:rsidP="005C46C3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</w:p>
    <w:p w14:paraId="3143BEDF" w14:textId="77777777" w:rsidR="005C46C3" w:rsidRDefault="005C46C3" w:rsidP="005C46C3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  <w:r>
        <w:rPr>
          <w:rFonts w:eastAsia="Times New Roman" w:cs="Times New Roman"/>
          <w:b/>
          <w:szCs w:val="28"/>
          <w:u w:val="single"/>
          <w:lang w:val="ro-RO" w:eastAsia="ru-RU"/>
        </w:rPr>
        <w:t xml:space="preserve">domnului </w:t>
      </w:r>
      <w:proofErr w:type="spellStart"/>
      <w:r>
        <w:rPr>
          <w:rFonts w:eastAsia="Times New Roman"/>
          <w:b/>
          <w:szCs w:val="28"/>
          <w:lang w:val="ro-RO" w:eastAsia="ru-RU"/>
        </w:rPr>
        <w:t>Lazareva</w:t>
      </w:r>
      <w:proofErr w:type="spellEnd"/>
      <w:r>
        <w:rPr>
          <w:rFonts w:eastAsia="Times New Roman"/>
          <w:b/>
          <w:szCs w:val="28"/>
          <w:lang w:val="ro-RO" w:eastAsia="ru-RU"/>
        </w:rPr>
        <w:t xml:space="preserve"> Nadejda</w:t>
      </w:r>
    </w:p>
    <w:p w14:paraId="0EFE2EE8" w14:textId="77777777" w:rsidR="005C46C3" w:rsidRDefault="005C46C3" w:rsidP="005C46C3">
      <w:pPr>
        <w:jc w:val="both"/>
        <w:rPr>
          <w:rFonts w:eastAsia="Times New Roman" w:cs="Times New Roman"/>
          <w:szCs w:val="28"/>
          <w:lang w:val="ro-RO"/>
        </w:rPr>
      </w:pPr>
    </w:p>
    <w:p w14:paraId="485A2F1B" w14:textId="77777777" w:rsidR="005C46C3" w:rsidRDefault="005C46C3" w:rsidP="005C46C3">
      <w:pPr>
        <w:ind w:firstLine="567"/>
        <w:jc w:val="both"/>
        <w:rPr>
          <w:rFonts w:eastAsia="Calibri" w:cs="Times New Roman"/>
          <w:szCs w:val="28"/>
          <w:lang w:val="ro-RO"/>
        </w:rPr>
      </w:pPr>
      <w:r>
        <w:rPr>
          <w:rFonts w:eastAsia="Times New Roman" w:cs="Times New Roman"/>
          <w:szCs w:val="28"/>
          <w:lang w:val="ro-RO" w:eastAsia="ru-RU"/>
        </w:rPr>
        <w:t>Pentru data de 01 ianuarie 202</w:t>
      </w:r>
      <w:r w:rsidRPr="007B05A2">
        <w:rPr>
          <w:rFonts w:eastAsia="Times New Roman" w:cs="Times New Roman"/>
          <w:szCs w:val="28"/>
          <w:lang w:val="en-US" w:eastAsia="ru-RU"/>
        </w:rPr>
        <w:t>2</w:t>
      </w:r>
      <w:r>
        <w:rPr>
          <w:rFonts w:eastAsia="Times New Roman" w:cs="Times New Roman"/>
          <w:szCs w:val="28"/>
          <w:lang w:val="ro-RO" w:eastAsia="ru-RU"/>
        </w:rPr>
        <w:t xml:space="preserve"> restanța dosarelor în </w:t>
      </w:r>
      <w:r>
        <w:rPr>
          <w:rFonts w:eastAsia="Calibri" w:cs="Times New Roman"/>
          <w:szCs w:val="28"/>
          <w:lang w:val="ro-RO"/>
        </w:rPr>
        <w:t xml:space="preserve">judecătorului </w:t>
      </w:r>
      <w:proofErr w:type="spellStart"/>
      <w:r>
        <w:rPr>
          <w:rFonts w:eastAsia="Times New Roman" w:cs="Times New Roman"/>
          <w:szCs w:val="28"/>
          <w:lang w:val="ro-RO"/>
        </w:rPr>
        <w:t>Lazareva</w:t>
      </w:r>
      <w:proofErr w:type="spellEnd"/>
      <w:r>
        <w:rPr>
          <w:rFonts w:eastAsia="Times New Roman" w:cs="Times New Roman"/>
          <w:szCs w:val="28"/>
          <w:lang w:val="ro-RO"/>
        </w:rPr>
        <w:t xml:space="preserve"> Nadejda </w:t>
      </w:r>
      <w:r>
        <w:rPr>
          <w:rFonts w:eastAsia="Times New Roman" w:cs="Times New Roman"/>
          <w:szCs w:val="28"/>
          <w:lang w:val="ro-RO" w:eastAsia="ru-RU"/>
        </w:rPr>
        <w:t>a constituit</w:t>
      </w:r>
      <w:r>
        <w:rPr>
          <w:rFonts w:eastAsia="Calibri" w:cs="Times New Roman"/>
          <w:szCs w:val="28"/>
          <w:lang w:val="ro-RO"/>
        </w:rPr>
        <w:t xml:space="preserve"> total</w:t>
      </w:r>
      <w:r>
        <w:rPr>
          <w:rFonts w:eastAsia="Calibri" w:cs="Times New Roman"/>
          <w:b/>
          <w:szCs w:val="28"/>
          <w:lang w:val="ro-RO"/>
        </w:rPr>
        <w:t xml:space="preserve"> </w:t>
      </w:r>
      <w:r>
        <w:rPr>
          <w:rFonts w:eastAsia="Calibri" w:cs="Times New Roman"/>
          <w:b/>
          <w:szCs w:val="28"/>
          <w:lang w:val="en-US"/>
        </w:rPr>
        <w:t>368</w:t>
      </w:r>
      <w:r>
        <w:rPr>
          <w:rFonts w:eastAsia="Calibri" w:cs="Times New Roman"/>
          <w:szCs w:val="28"/>
          <w:lang w:val="ro-RO"/>
        </w:rPr>
        <w:t xml:space="preserve"> dosare: </w:t>
      </w:r>
    </w:p>
    <w:p w14:paraId="46CDFAD2" w14:textId="77777777" w:rsidR="005C46C3" w:rsidRDefault="005C46C3" w:rsidP="005C46C3">
      <w:pPr>
        <w:jc w:val="both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ro-RO"/>
        </w:rPr>
        <w:t xml:space="preserve">                                          </w:t>
      </w:r>
      <w:r>
        <w:rPr>
          <w:rFonts w:eastAsia="Calibri" w:cs="Times New Roman"/>
          <w:szCs w:val="28"/>
          <w:lang w:val="en-US"/>
        </w:rPr>
        <w:t xml:space="preserve">- </w:t>
      </w:r>
      <w:r>
        <w:rPr>
          <w:rFonts w:eastAsia="Calibri" w:cs="Times New Roman"/>
          <w:b/>
          <w:szCs w:val="28"/>
          <w:lang w:val="en-US"/>
        </w:rPr>
        <w:t xml:space="preserve">49 </w:t>
      </w:r>
      <w:r>
        <w:rPr>
          <w:rFonts w:eastAsia="Calibri" w:cs="Times New Roman"/>
          <w:szCs w:val="28"/>
          <w:lang w:val="ro-RO"/>
        </w:rPr>
        <w:t>dosare penale</w:t>
      </w:r>
      <w:r>
        <w:rPr>
          <w:szCs w:val="28"/>
          <w:lang w:val="en-US"/>
        </w:rPr>
        <w:t>;</w:t>
      </w:r>
    </w:p>
    <w:p w14:paraId="671C2639" w14:textId="77777777" w:rsidR="005C46C3" w:rsidRDefault="005C46C3" w:rsidP="005C46C3">
      <w:pPr>
        <w:jc w:val="both"/>
        <w:rPr>
          <w:rFonts w:eastAsia="Calibri" w:cs="Times New Roman"/>
          <w:color w:val="FF0000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                              - </w:t>
      </w:r>
      <w:r>
        <w:rPr>
          <w:rFonts w:eastAsia="Calibri" w:cs="Times New Roman"/>
          <w:b/>
          <w:szCs w:val="28"/>
          <w:lang w:val="en-US"/>
        </w:rPr>
        <w:t>309</w:t>
      </w:r>
      <w:r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szCs w:val="28"/>
          <w:lang w:val="ro-RO"/>
        </w:rPr>
        <w:t>dosare civile</w:t>
      </w:r>
      <w:r>
        <w:rPr>
          <w:szCs w:val="28"/>
          <w:lang w:val="en-US"/>
        </w:rPr>
        <w:t>;</w:t>
      </w:r>
    </w:p>
    <w:p w14:paraId="3DF3540A" w14:textId="77777777" w:rsidR="005C46C3" w:rsidRDefault="005C46C3" w:rsidP="005C46C3">
      <w:pPr>
        <w:jc w:val="both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                              - </w:t>
      </w:r>
      <w:r>
        <w:rPr>
          <w:rFonts w:eastAsia="Calibri" w:cs="Times New Roman"/>
          <w:b/>
          <w:szCs w:val="28"/>
          <w:lang w:val="en-US"/>
        </w:rPr>
        <w:t>10</w:t>
      </w:r>
      <w:r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szCs w:val="28"/>
          <w:lang w:val="ro-RO"/>
        </w:rPr>
        <w:t>dosare contravenționale</w:t>
      </w:r>
      <w:r>
        <w:rPr>
          <w:rFonts w:eastAsia="Calibri" w:cs="Times New Roman"/>
          <w:szCs w:val="28"/>
          <w:lang w:val="en-US"/>
        </w:rPr>
        <w:t>;</w:t>
      </w:r>
      <w:r>
        <w:rPr>
          <w:rFonts w:eastAsia="Calibri" w:cs="Times New Roman"/>
          <w:szCs w:val="28"/>
          <w:lang w:val="ro-RO"/>
        </w:rPr>
        <w:t xml:space="preserve"> </w:t>
      </w:r>
    </w:p>
    <w:p w14:paraId="3AEBDCB9" w14:textId="77777777" w:rsidR="005C46C3" w:rsidRDefault="005C46C3" w:rsidP="005C46C3">
      <w:pPr>
        <w:jc w:val="both"/>
        <w:rPr>
          <w:rFonts w:eastAsia="Times New Roman" w:cs="Times New Roman"/>
          <w:szCs w:val="28"/>
          <w:lang w:val="ro-RO"/>
        </w:rPr>
      </w:pPr>
    </w:p>
    <w:p w14:paraId="057F7DED" w14:textId="77777777" w:rsidR="005C46C3" w:rsidRDefault="005C46C3" w:rsidP="005C46C3">
      <w:pPr>
        <w:ind w:firstLine="567"/>
        <w:jc w:val="both"/>
        <w:rPr>
          <w:rFonts w:eastAsia="Calibri" w:cs="Times New Roman"/>
          <w:szCs w:val="28"/>
          <w:lang w:val="ro-RO"/>
        </w:rPr>
      </w:pPr>
      <w:r>
        <w:rPr>
          <w:rFonts w:eastAsia="Calibri" w:cs="Times New Roman"/>
          <w:szCs w:val="28"/>
          <w:lang w:val="ro-RO"/>
        </w:rPr>
        <w:t>În perioada din 01.01.202</w:t>
      </w:r>
      <w:r w:rsidRPr="007B05A2">
        <w:rPr>
          <w:rFonts w:eastAsia="Calibri" w:cs="Times New Roman"/>
          <w:szCs w:val="28"/>
          <w:lang w:val="en-US"/>
        </w:rPr>
        <w:t>2</w:t>
      </w:r>
      <w:r>
        <w:rPr>
          <w:rFonts w:eastAsia="Calibri" w:cs="Times New Roman"/>
          <w:szCs w:val="28"/>
          <w:lang w:val="ro-RO"/>
        </w:rPr>
        <w:t xml:space="preserve"> și </w:t>
      </w:r>
      <w:proofErr w:type="spellStart"/>
      <w:r>
        <w:rPr>
          <w:rFonts w:eastAsia="Calibri" w:cs="Times New Roman"/>
          <w:szCs w:val="28"/>
          <w:lang w:val="ro-RO"/>
        </w:rPr>
        <w:t>pînă</w:t>
      </w:r>
      <w:proofErr w:type="spellEnd"/>
      <w:r>
        <w:rPr>
          <w:rFonts w:eastAsia="Calibri" w:cs="Times New Roman"/>
          <w:szCs w:val="28"/>
          <w:lang w:val="ro-RO"/>
        </w:rPr>
        <w:t xml:space="preserve"> </w:t>
      </w:r>
      <w:r w:rsidRPr="002037C1">
        <w:rPr>
          <w:rFonts w:eastAsia="Calibri" w:cs="Times New Roman"/>
          <w:szCs w:val="28"/>
          <w:lang w:val="en-US"/>
        </w:rPr>
        <w:t>09</w:t>
      </w:r>
      <w:r>
        <w:rPr>
          <w:rFonts w:eastAsia="Calibri" w:cs="Times New Roman"/>
          <w:szCs w:val="28"/>
          <w:lang w:val="ro-RO"/>
        </w:rPr>
        <w:t>.</w:t>
      </w:r>
      <w:r w:rsidRPr="002037C1">
        <w:rPr>
          <w:rFonts w:eastAsia="Calibri" w:cs="Times New Roman"/>
          <w:szCs w:val="28"/>
          <w:lang w:val="en-US"/>
        </w:rPr>
        <w:t>09</w:t>
      </w:r>
      <w:r>
        <w:rPr>
          <w:rFonts w:eastAsia="Calibri" w:cs="Times New Roman"/>
          <w:szCs w:val="28"/>
          <w:lang w:val="ro-RO"/>
        </w:rPr>
        <w:t>.202</w:t>
      </w:r>
      <w:r w:rsidRPr="007B05A2">
        <w:rPr>
          <w:rFonts w:eastAsia="Calibri" w:cs="Times New Roman"/>
          <w:szCs w:val="28"/>
          <w:lang w:val="en-US"/>
        </w:rPr>
        <w:t>2</w:t>
      </w:r>
      <w:r>
        <w:rPr>
          <w:rFonts w:eastAsia="Calibri" w:cs="Times New Roman"/>
          <w:szCs w:val="28"/>
          <w:lang w:val="ro-RO"/>
        </w:rPr>
        <w:t xml:space="preserve"> judecătorului </w:t>
      </w:r>
      <w:proofErr w:type="spellStart"/>
      <w:r>
        <w:rPr>
          <w:rFonts w:eastAsia="Times New Roman" w:cs="Times New Roman"/>
          <w:szCs w:val="28"/>
          <w:lang w:val="ro-RO"/>
        </w:rPr>
        <w:t>Lazareva</w:t>
      </w:r>
      <w:proofErr w:type="spellEnd"/>
      <w:r>
        <w:rPr>
          <w:rFonts w:eastAsia="Times New Roman" w:cs="Times New Roman"/>
          <w:szCs w:val="28"/>
          <w:lang w:val="ro-RO"/>
        </w:rPr>
        <w:t xml:space="preserve"> Nadejda i-a fost în procedură </w:t>
      </w:r>
      <w:r>
        <w:rPr>
          <w:rFonts w:eastAsia="Calibri" w:cs="Times New Roman"/>
          <w:szCs w:val="28"/>
          <w:lang w:val="ro-RO"/>
        </w:rPr>
        <w:t>total</w:t>
      </w:r>
      <w:r>
        <w:rPr>
          <w:rFonts w:eastAsia="Calibri" w:cs="Times New Roman"/>
          <w:b/>
          <w:szCs w:val="28"/>
          <w:lang w:val="ro-RO"/>
        </w:rPr>
        <w:t xml:space="preserve"> </w:t>
      </w:r>
      <w:r>
        <w:rPr>
          <w:rFonts w:eastAsia="Calibri" w:cs="Times New Roman"/>
          <w:b/>
          <w:szCs w:val="28"/>
          <w:lang w:val="en-US"/>
        </w:rPr>
        <w:t>78</w:t>
      </w:r>
      <w:r>
        <w:rPr>
          <w:rFonts w:eastAsia="Calibri" w:cs="Times New Roman"/>
          <w:szCs w:val="28"/>
          <w:lang w:val="ro-RO"/>
        </w:rPr>
        <w:t xml:space="preserve"> dosare: </w:t>
      </w:r>
    </w:p>
    <w:p w14:paraId="070EA2FA" w14:textId="77777777" w:rsidR="005C46C3" w:rsidRDefault="005C46C3" w:rsidP="005C46C3">
      <w:pPr>
        <w:jc w:val="both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ro-RO"/>
        </w:rPr>
        <w:t xml:space="preserve">                                          </w:t>
      </w:r>
      <w:r>
        <w:rPr>
          <w:rFonts w:eastAsia="Calibri" w:cs="Times New Roman"/>
          <w:szCs w:val="28"/>
          <w:lang w:val="en-US"/>
        </w:rPr>
        <w:t xml:space="preserve">- </w:t>
      </w:r>
      <w:r>
        <w:rPr>
          <w:rFonts w:eastAsia="Calibri" w:cs="Times New Roman"/>
          <w:b/>
          <w:szCs w:val="28"/>
          <w:lang w:val="en-US"/>
        </w:rPr>
        <w:t xml:space="preserve">4 </w:t>
      </w:r>
      <w:r>
        <w:rPr>
          <w:rFonts w:eastAsia="Calibri" w:cs="Times New Roman"/>
          <w:szCs w:val="28"/>
          <w:lang w:val="ro-RO"/>
        </w:rPr>
        <w:t>dosare penale</w:t>
      </w:r>
      <w:r>
        <w:rPr>
          <w:szCs w:val="28"/>
          <w:lang w:val="en-US"/>
        </w:rPr>
        <w:t>;</w:t>
      </w:r>
    </w:p>
    <w:p w14:paraId="578EF4EF" w14:textId="77777777" w:rsidR="005C46C3" w:rsidRDefault="005C46C3" w:rsidP="005C46C3">
      <w:pPr>
        <w:jc w:val="both"/>
        <w:rPr>
          <w:rFonts w:eastAsia="Calibri" w:cs="Times New Roman"/>
          <w:color w:val="FF0000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                              - </w:t>
      </w:r>
      <w:r>
        <w:rPr>
          <w:rFonts w:eastAsia="Calibri" w:cs="Times New Roman"/>
          <w:b/>
          <w:szCs w:val="28"/>
          <w:lang w:val="en-US"/>
        </w:rPr>
        <w:t>65</w:t>
      </w:r>
      <w:r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szCs w:val="28"/>
          <w:lang w:val="ro-RO"/>
        </w:rPr>
        <w:t>dosare civile</w:t>
      </w:r>
      <w:r>
        <w:rPr>
          <w:szCs w:val="28"/>
          <w:lang w:val="en-US"/>
        </w:rPr>
        <w:t>;</w:t>
      </w:r>
    </w:p>
    <w:p w14:paraId="225763CC" w14:textId="77777777" w:rsidR="005C46C3" w:rsidRDefault="005C46C3" w:rsidP="005C46C3">
      <w:pPr>
        <w:jc w:val="both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                              - </w:t>
      </w:r>
      <w:r>
        <w:rPr>
          <w:rFonts w:eastAsia="Calibri" w:cs="Times New Roman"/>
          <w:b/>
          <w:szCs w:val="28"/>
          <w:lang w:val="en-US"/>
        </w:rPr>
        <w:t>9</w:t>
      </w:r>
      <w:r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szCs w:val="28"/>
          <w:lang w:val="ro-RO"/>
        </w:rPr>
        <w:t>dosare contravenționale</w:t>
      </w:r>
      <w:r>
        <w:rPr>
          <w:rFonts w:eastAsia="Calibri" w:cs="Times New Roman"/>
          <w:szCs w:val="28"/>
          <w:lang w:val="en-US"/>
        </w:rPr>
        <w:t>;</w:t>
      </w:r>
      <w:r>
        <w:rPr>
          <w:rFonts w:eastAsia="Calibri" w:cs="Times New Roman"/>
          <w:szCs w:val="28"/>
          <w:lang w:val="ro-RO"/>
        </w:rPr>
        <w:t xml:space="preserve"> </w:t>
      </w:r>
      <w:r>
        <w:rPr>
          <w:rFonts w:eastAsia="Calibri" w:cs="Times New Roman"/>
          <w:szCs w:val="28"/>
          <w:lang w:val="en-US"/>
        </w:rPr>
        <w:tab/>
      </w:r>
    </w:p>
    <w:p w14:paraId="0D9C3CF7" w14:textId="77777777" w:rsidR="005C46C3" w:rsidRDefault="005C46C3" w:rsidP="005C46C3">
      <w:pPr>
        <w:tabs>
          <w:tab w:val="left" w:pos="1536"/>
        </w:tabs>
        <w:jc w:val="both"/>
        <w:rPr>
          <w:szCs w:val="28"/>
          <w:lang w:val="en-US"/>
        </w:rPr>
      </w:pPr>
      <w:r>
        <w:rPr>
          <w:rFonts w:eastAsia="Calibri" w:cs="Times New Roman"/>
          <w:b/>
          <w:szCs w:val="28"/>
          <w:lang w:val="en-US"/>
        </w:rPr>
        <w:tab/>
      </w:r>
      <w:r>
        <w:rPr>
          <w:rFonts w:eastAsia="Calibri" w:cs="Times New Roman"/>
          <w:b/>
          <w:szCs w:val="28"/>
          <w:lang w:val="en-US"/>
        </w:rPr>
        <w:tab/>
      </w:r>
      <w:r>
        <w:rPr>
          <w:rFonts w:eastAsia="Calibri" w:cs="Times New Roman"/>
          <w:b/>
          <w:szCs w:val="28"/>
          <w:lang w:val="en-US"/>
        </w:rPr>
        <w:tab/>
      </w:r>
    </w:p>
    <w:p w14:paraId="3DDB7785" w14:textId="77777777" w:rsidR="005C46C3" w:rsidRDefault="005C46C3" w:rsidP="005C46C3">
      <w:pPr>
        <w:tabs>
          <w:tab w:val="left" w:pos="1536"/>
        </w:tabs>
        <w:jc w:val="both"/>
        <w:rPr>
          <w:szCs w:val="28"/>
          <w:lang w:val="en-US"/>
        </w:rPr>
      </w:pPr>
    </w:p>
    <w:p w14:paraId="2784EE1A" w14:textId="77777777" w:rsidR="005C46C3" w:rsidRDefault="005C46C3" w:rsidP="005C46C3">
      <w:pPr>
        <w:tabs>
          <w:tab w:val="left" w:pos="1536"/>
        </w:tabs>
        <w:jc w:val="both"/>
        <w:rPr>
          <w:rFonts w:eastAsia="Calibri" w:cs="Times New Roman"/>
          <w:b/>
          <w:szCs w:val="28"/>
          <w:lang w:val="ro-RO"/>
        </w:rPr>
      </w:pPr>
      <w:r>
        <w:rPr>
          <w:rFonts w:eastAsia="Calibri" w:cs="Times New Roman"/>
          <w:szCs w:val="28"/>
          <w:lang w:val="ro-RO"/>
        </w:rPr>
        <w:t xml:space="preserve">În perioada de raportare dl </w:t>
      </w:r>
      <w:proofErr w:type="spellStart"/>
      <w:r>
        <w:rPr>
          <w:rFonts w:eastAsia="Times New Roman" w:cs="Times New Roman"/>
          <w:szCs w:val="28"/>
          <w:lang w:val="ro-RO"/>
        </w:rPr>
        <w:t>Lazareva</w:t>
      </w:r>
      <w:proofErr w:type="spellEnd"/>
      <w:r>
        <w:rPr>
          <w:rFonts w:eastAsia="Times New Roman" w:cs="Times New Roman"/>
          <w:szCs w:val="28"/>
          <w:lang w:val="ro-RO"/>
        </w:rPr>
        <w:t xml:space="preserve"> Nadejda</w:t>
      </w:r>
      <w:r>
        <w:rPr>
          <w:rFonts w:eastAsia="Calibri" w:cs="Times New Roman"/>
          <w:szCs w:val="28"/>
          <w:lang w:val="ro-RO"/>
        </w:rPr>
        <w:t xml:space="preserve"> a examinat total</w:t>
      </w:r>
      <w:r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b/>
          <w:bCs/>
          <w:szCs w:val="28"/>
          <w:lang w:val="en-US"/>
        </w:rPr>
        <w:t>298</w:t>
      </w:r>
      <w:r>
        <w:rPr>
          <w:rFonts w:eastAsia="Calibri" w:cs="Times New Roman"/>
          <w:szCs w:val="28"/>
          <w:lang w:val="ro-RO"/>
        </w:rPr>
        <w:t xml:space="preserve"> dosare: </w:t>
      </w:r>
      <w:r w:rsidRPr="006510AF">
        <w:rPr>
          <w:rFonts w:eastAsia="Calibri" w:cs="Times New Roman"/>
          <w:b/>
          <w:szCs w:val="28"/>
          <w:lang w:val="ro-RO"/>
        </w:rPr>
        <w:t>(</w:t>
      </w:r>
      <w:r>
        <w:rPr>
          <w:rFonts w:eastAsia="Calibri" w:cs="Times New Roman"/>
          <w:b/>
          <w:szCs w:val="28"/>
          <w:lang w:val="ro-RO"/>
        </w:rPr>
        <w:t>66</w:t>
      </w:r>
      <w:r w:rsidRPr="006510AF">
        <w:rPr>
          <w:rFonts w:eastAsia="Calibri" w:cs="Times New Roman"/>
          <w:b/>
          <w:szCs w:val="28"/>
          <w:lang w:val="ro-RO"/>
        </w:rPr>
        <w:t>,</w:t>
      </w:r>
      <w:r>
        <w:rPr>
          <w:rFonts w:eastAsia="Calibri" w:cs="Times New Roman"/>
          <w:b/>
          <w:szCs w:val="28"/>
          <w:lang w:val="ro-RO"/>
        </w:rPr>
        <w:t>8</w:t>
      </w:r>
      <w:r w:rsidRPr="006510AF">
        <w:rPr>
          <w:rFonts w:eastAsia="Calibri" w:cs="Times New Roman"/>
          <w:b/>
          <w:szCs w:val="28"/>
          <w:lang w:val="ro-RO"/>
        </w:rPr>
        <w:t>%)</w:t>
      </w:r>
    </w:p>
    <w:p w14:paraId="31AF2B8B" w14:textId="77777777" w:rsidR="005C46C3" w:rsidRDefault="005C46C3" w:rsidP="005C46C3">
      <w:pPr>
        <w:tabs>
          <w:tab w:val="left" w:pos="1536"/>
        </w:tabs>
        <w:jc w:val="both"/>
        <w:rPr>
          <w:rFonts w:eastAsia="Calibri" w:cs="Times New Roman"/>
          <w:szCs w:val="28"/>
          <w:lang w:val="ro-RO"/>
        </w:rPr>
      </w:pPr>
      <w:r>
        <w:rPr>
          <w:rFonts w:eastAsia="Calibri" w:cs="Times New Roman"/>
          <w:szCs w:val="28"/>
          <w:lang w:val="ro-RO"/>
        </w:rPr>
        <w:tab/>
      </w:r>
      <w:r>
        <w:rPr>
          <w:rFonts w:eastAsia="Calibri" w:cs="Times New Roman"/>
          <w:szCs w:val="28"/>
          <w:lang w:val="ro-RO"/>
        </w:rPr>
        <w:tab/>
      </w:r>
      <w:r>
        <w:rPr>
          <w:rFonts w:eastAsia="Calibri" w:cs="Times New Roman"/>
          <w:szCs w:val="28"/>
          <w:lang w:val="ro-RO"/>
        </w:rPr>
        <w:tab/>
        <w:t xml:space="preserve">      - </w:t>
      </w:r>
      <w:r>
        <w:rPr>
          <w:rFonts w:eastAsia="Calibri" w:cs="Times New Roman"/>
          <w:b/>
          <w:szCs w:val="28"/>
          <w:lang w:val="en-US"/>
        </w:rPr>
        <w:t>53</w:t>
      </w:r>
      <w:r>
        <w:rPr>
          <w:rFonts w:eastAsia="Calibri" w:cs="Times New Roman"/>
          <w:szCs w:val="28"/>
          <w:lang w:val="ro-RO"/>
        </w:rPr>
        <w:t xml:space="preserve"> dosare penale;</w:t>
      </w:r>
    </w:p>
    <w:p w14:paraId="28265401" w14:textId="77777777" w:rsidR="005C46C3" w:rsidRDefault="005C46C3" w:rsidP="005C46C3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                                  - </w:t>
      </w:r>
      <w:r>
        <w:rPr>
          <w:rFonts w:eastAsia="Calibri" w:cs="Times New Roman"/>
          <w:b/>
          <w:bCs/>
          <w:szCs w:val="28"/>
          <w:lang w:val="en-US"/>
        </w:rPr>
        <w:t>226</w:t>
      </w:r>
      <w:r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szCs w:val="28"/>
          <w:lang w:val="ro-RO"/>
        </w:rPr>
        <w:t>dosare civile</w:t>
      </w:r>
      <w:r>
        <w:rPr>
          <w:rFonts w:eastAsia="Calibri" w:cs="Times New Roman"/>
          <w:szCs w:val="28"/>
          <w:lang w:val="en-US"/>
        </w:rPr>
        <w:t>;</w:t>
      </w:r>
    </w:p>
    <w:p w14:paraId="61718267" w14:textId="77777777" w:rsidR="005C46C3" w:rsidRDefault="005C46C3" w:rsidP="005C46C3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                                  - </w:t>
      </w:r>
      <w:r>
        <w:rPr>
          <w:rFonts w:eastAsia="Calibri" w:cs="Times New Roman"/>
          <w:b/>
          <w:szCs w:val="28"/>
          <w:lang w:val="en-US"/>
        </w:rPr>
        <w:t>19</w:t>
      </w:r>
      <w:r>
        <w:rPr>
          <w:rFonts w:eastAsia="Calibri" w:cs="Times New Roman"/>
          <w:szCs w:val="28"/>
          <w:lang w:val="en-US"/>
        </w:rPr>
        <w:t xml:space="preserve"> </w:t>
      </w:r>
      <w:r>
        <w:rPr>
          <w:rFonts w:eastAsia="Calibri" w:cs="Times New Roman"/>
          <w:szCs w:val="28"/>
          <w:lang w:val="ro-RO"/>
        </w:rPr>
        <w:t>dosare contravenționale</w:t>
      </w:r>
      <w:r>
        <w:rPr>
          <w:rFonts w:eastAsia="Calibri" w:cs="Times New Roman"/>
          <w:szCs w:val="28"/>
          <w:lang w:val="en-US"/>
        </w:rPr>
        <w:t>;</w:t>
      </w:r>
    </w:p>
    <w:p w14:paraId="5AA493AA" w14:textId="77777777" w:rsidR="005C46C3" w:rsidRDefault="005C46C3" w:rsidP="005C46C3">
      <w:pPr>
        <w:tabs>
          <w:tab w:val="left" w:pos="1536"/>
        </w:tabs>
        <w:jc w:val="both"/>
        <w:rPr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                    </w:t>
      </w:r>
      <w:r>
        <w:rPr>
          <w:rFonts w:eastAsia="Calibri" w:cs="Times New Roman"/>
          <w:szCs w:val="28"/>
          <w:lang w:val="en-US"/>
        </w:rPr>
        <w:tab/>
      </w:r>
    </w:p>
    <w:p w14:paraId="76C1D053" w14:textId="77777777" w:rsidR="005C46C3" w:rsidRDefault="005C46C3" w:rsidP="005C46C3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</w:p>
    <w:p w14:paraId="0461EBC1" w14:textId="77777777" w:rsidR="005C46C3" w:rsidRDefault="005C46C3" w:rsidP="005C46C3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proofErr w:type="spellStart"/>
      <w:r>
        <w:rPr>
          <w:rFonts w:eastAsia="Calibri" w:cs="Times New Roman"/>
          <w:szCs w:val="28"/>
          <w:lang w:val="en-US"/>
        </w:rPr>
        <w:t>Restanța</w:t>
      </w:r>
      <w:proofErr w:type="spellEnd"/>
      <w:r>
        <w:rPr>
          <w:rFonts w:eastAsia="Calibri" w:cs="Times New Roman"/>
          <w:szCs w:val="28"/>
          <w:lang w:val="en-US"/>
        </w:rPr>
        <w:t xml:space="preserve"> </w:t>
      </w:r>
      <w:proofErr w:type="spellStart"/>
      <w:r>
        <w:rPr>
          <w:rFonts w:eastAsia="Calibri" w:cs="Times New Roman"/>
          <w:szCs w:val="28"/>
          <w:lang w:val="en-US"/>
        </w:rPr>
        <w:t>dosarelor</w:t>
      </w:r>
      <w:proofErr w:type="spellEnd"/>
      <w:r>
        <w:rPr>
          <w:rFonts w:eastAsia="Calibri" w:cs="Times New Roman"/>
          <w:szCs w:val="28"/>
          <w:lang w:val="en-US"/>
        </w:rPr>
        <w:t xml:space="preserve"> </w:t>
      </w:r>
      <w:proofErr w:type="spellStart"/>
      <w:r>
        <w:rPr>
          <w:rFonts w:eastAsia="Calibri" w:cs="Times New Roman"/>
          <w:szCs w:val="28"/>
          <w:lang w:val="en-US"/>
        </w:rPr>
        <w:t>pentru</w:t>
      </w:r>
      <w:proofErr w:type="spellEnd"/>
      <w:r>
        <w:rPr>
          <w:rFonts w:eastAsia="Calibri" w:cs="Times New Roman"/>
          <w:szCs w:val="28"/>
          <w:lang w:val="en-US"/>
        </w:rPr>
        <w:t xml:space="preserve"> </w:t>
      </w:r>
      <w:proofErr w:type="spellStart"/>
      <w:r>
        <w:rPr>
          <w:rFonts w:eastAsia="Calibri" w:cs="Times New Roman"/>
          <w:szCs w:val="28"/>
          <w:lang w:val="en-US"/>
        </w:rPr>
        <w:t>sfîrșitul</w:t>
      </w:r>
      <w:proofErr w:type="spellEnd"/>
      <w:r>
        <w:rPr>
          <w:rFonts w:eastAsia="Calibri" w:cs="Times New Roman"/>
          <w:szCs w:val="28"/>
          <w:lang w:val="en-US"/>
        </w:rPr>
        <w:t xml:space="preserve"> </w:t>
      </w:r>
      <w:proofErr w:type="spellStart"/>
      <w:r>
        <w:rPr>
          <w:rFonts w:eastAsia="Calibri" w:cs="Times New Roman"/>
          <w:szCs w:val="28"/>
          <w:lang w:val="en-US"/>
        </w:rPr>
        <w:t>perioadei</w:t>
      </w:r>
      <w:proofErr w:type="spellEnd"/>
      <w:r>
        <w:rPr>
          <w:rFonts w:eastAsia="Calibri" w:cs="Times New Roman"/>
          <w:szCs w:val="28"/>
          <w:lang w:val="en-US"/>
        </w:rPr>
        <w:t xml:space="preserve"> de </w:t>
      </w:r>
      <w:proofErr w:type="spellStart"/>
      <w:r>
        <w:rPr>
          <w:rFonts w:eastAsia="Calibri" w:cs="Times New Roman"/>
          <w:szCs w:val="28"/>
          <w:lang w:val="en-US"/>
        </w:rPr>
        <w:t>raportare</w:t>
      </w:r>
      <w:proofErr w:type="spellEnd"/>
      <w:r>
        <w:rPr>
          <w:rFonts w:eastAsia="Calibri" w:cs="Times New Roman"/>
          <w:szCs w:val="28"/>
          <w:lang w:val="en-US"/>
        </w:rPr>
        <w:t xml:space="preserve"> total </w:t>
      </w:r>
      <w:r>
        <w:rPr>
          <w:rFonts w:eastAsia="Calibri" w:cs="Times New Roman"/>
          <w:b/>
          <w:bCs/>
          <w:szCs w:val="28"/>
          <w:lang w:val="en-US"/>
        </w:rPr>
        <w:t xml:space="preserve">148 </w:t>
      </w:r>
      <w:r>
        <w:rPr>
          <w:rFonts w:eastAsia="Calibri" w:cs="Times New Roman"/>
          <w:szCs w:val="28"/>
          <w:lang w:val="ro-RO"/>
        </w:rPr>
        <w:t>dosare</w:t>
      </w:r>
      <w:r>
        <w:rPr>
          <w:rFonts w:eastAsia="Calibri" w:cs="Times New Roman"/>
          <w:szCs w:val="28"/>
          <w:lang w:val="en-US"/>
        </w:rPr>
        <w:t xml:space="preserve">: </w:t>
      </w:r>
    </w:p>
    <w:p w14:paraId="3B9DF84C" w14:textId="77777777" w:rsidR="005C46C3" w:rsidRPr="00507618" w:rsidRDefault="005C46C3" w:rsidP="005C46C3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                                  </w:t>
      </w:r>
      <w:r w:rsidRPr="00507618">
        <w:rPr>
          <w:rFonts w:eastAsia="Calibri" w:cs="Times New Roman"/>
          <w:szCs w:val="28"/>
          <w:lang w:val="en-US"/>
        </w:rPr>
        <w:t xml:space="preserve">- </w:t>
      </w:r>
      <w:r w:rsidRPr="00507618">
        <w:rPr>
          <w:rFonts w:eastAsia="Calibri" w:cs="Times New Roman"/>
          <w:b/>
          <w:szCs w:val="28"/>
          <w:lang w:val="en-US"/>
        </w:rPr>
        <w:t xml:space="preserve">148 </w:t>
      </w:r>
      <w:r>
        <w:rPr>
          <w:rFonts w:eastAsia="Calibri" w:cs="Times New Roman"/>
          <w:szCs w:val="28"/>
          <w:lang w:val="ro-RO"/>
        </w:rPr>
        <w:t>dosare civile</w:t>
      </w:r>
      <w:r w:rsidRPr="00507618">
        <w:rPr>
          <w:rFonts w:eastAsia="Calibri" w:cs="Times New Roman"/>
          <w:szCs w:val="28"/>
          <w:lang w:val="en-US"/>
        </w:rPr>
        <w:t>;</w:t>
      </w:r>
    </w:p>
    <w:p w14:paraId="364B4364" w14:textId="77777777" w:rsidR="005C46C3" w:rsidRDefault="005C46C3" w:rsidP="005C46C3">
      <w:pPr>
        <w:rPr>
          <w:rFonts w:eastAsia="Calibri" w:cs="Times New Roman"/>
          <w:szCs w:val="28"/>
          <w:lang w:val="ro-RO"/>
        </w:rPr>
      </w:pPr>
    </w:p>
    <w:p w14:paraId="35ABA50B" w14:textId="518626DA" w:rsidR="005C46C3" w:rsidRDefault="005C46C3" w:rsidP="005C46C3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008D348A" w14:textId="77777777" w:rsidR="005033F2" w:rsidRDefault="005033F2" w:rsidP="005033F2">
      <w:pPr>
        <w:rPr>
          <w:szCs w:val="28"/>
          <w:lang w:val="en-US"/>
        </w:rPr>
      </w:pPr>
      <w:proofErr w:type="spellStart"/>
      <w:r w:rsidRPr="001B3AF1">
        <w:rPr>
          <w:szCs w:val="28"/>
          <w:lang w:val="en-US"/>
        </w:rPr>
        <w:t>În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perioada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raportată</w:t>
      </w:r>
      <w:proofErr w:type="spellEnd"/>
      <w:r w:rsidRPr="001B3AF1">
        <w:rPr>
          <w:szCs w:val="28"/>
          <w:lang w:val="en-US"/>
        </w:rPr>
        <w:t xml:space="preserve"> au </w:t>
      </w:r>
      <w:proofErr w:type="spellStart"/>
      <w:r w:rsidRPr="001B3AF1">
        <w:rPr>
          <w:szCs w:val="28"/>
          <w:lang w:val="en-US"/>
        </w:rPr>
        <w:t>fost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contestate</w:t>
      </w:r>
      <w:proofErr w:type="spellEnd"/>
      <w:r w:rsidRPr="001B3AF1">
        <w:rPr>
          <w:szCs w:val="28"/>
          <w:lang w:val="en-US"/>
        </w:rPr>
        <w:t xml:space="preserve"> </w:t>
      </w:r>
      <w:r>
        <w:rPr>
          <w:b/>
          <w:szCs w:val="28"/>
          <w:lang w:val="en-US"/>
        </w:rPr>
        <w:t>55</w:t>
      </w:r>
      <w:r w:rsidRPr="001B3AF1">
        <w:rPr>
          <w:b/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hotărâri</w:t>
      </w:r>
      <w:proofErr w:type="spellEnd"/>
      <w:r w:rsidRPr="001B3AF1">
        <w:rPr>
          <w:szCs w:val="28"/>
          <w:lang w:val="en-US"/>
        </w:rPr>
        <w:t>, din care</w:t>
      </w:r>
      <w:r w:rsidRPr="001E2308">
        <w:rPr>
          <w:szCs w:val="28"/>
          <w:lang w:val="en-US"/>
        </w:rPr>
        <w:t>:</w:t>
      </w:r>
    </w:p>
    <w:p w14:paraId="44255173" w14:textId="77777777" w:rsidR="005033F2" w:rsidRDefault="005033F2" w:rsidP="005033F2">
      <w:pPr>
        <w:rPr>
          <w:szCs w:val="28"/>
          <w:lang w:val="en-US"/>
        </w:rPr>
      </w:pPr>
    </w:p>
    <w:p w14:paraId="66B26EE9" w14:textId="169147D3" w:rsidR="005033F2" w:rsidRPr="00921617" w:rsidRDefault="007F4661" w:rsidP="005033F2">
      <w:pPr>
        <w:numPr>
          <w:ilvl w:val="0"/>
          <w:numId w:val="3"/>
        </w:numPr>
        <w:rPr>
          <w:szCs w:val="28"/>
        </w:rPr>
      </w:pPr>
      <w:r>
        <w:rPr>
          <w:b/>
          <w:bCs/>
          <w:szCs w:val="28"/>
        </w:rPr>
        <w:t>18</w:t>
      </w:r>
      <w:r w:rsidR="005033F2" w:rsidRPr="0022025F">
        <w:rPr>
          <w:b/>
          <w:bCs/>
          <w:szCs w:val="28"/>
          <w:lang w:val="en-US"/>
        </w:rPr>
        <w:t xml:space="preserve"> </w:t>
      </w:r>
      <w:proofErr w:type="spellStart"/>
      <w:r w:rsidR="005033F2" w:rsidRPr="001E2308">
        <w:rPr>
          <w:szCs w:val="28"/>
        </w:rPr>
        <w:t>hotărâri</w:t>
      </w:r>
      <w:proofErr w:type="spellEnd"/>
      <w:r w:rsidR="005033F2">
        <w:rPr>
          <w:szCs w:val="28"/>
        </w:rPr>
        <w:t xml:space="preserve"> </w:t>
      </w:r>
      <w:proofErr w:type="spellStart"/>
      <w:r w:rsidR="005033F2">
        <w:rPr>
          <w:szCs w:val="28"/>
        </w:rPr>
        <w:t>anulate</w:t>
      </w:r>
      <w:proofErr w:type="spellEnd"/>
      <w:r w:rsidR="005033F2">
        <w:rPr>
          <w:szCs w:val="28"/>
        </w:rPr>
        <w:t>,</w:t>
      </w:r>
    </w:p>
    <w:p w14:paraId="6655C68C" w14:textId="6A3385BF" w:rsidR="005033F2" w:rsidRDefault="007F4661" w:rsidP="005033F2">
      <w:pPr>
        <w:numPr>
          <w:ilvl w:val="0"/>
          <w:numId w:val="3"/>
        </w:numPr>
        <w:rPr>
          <w:szCs w:val="28"/>
        </w:rPr>
      </w:pPr>
      <w:r w:rsidRPr="007F4661">
        <w:rPr>
          <w:b/>
          <w:bCs/>
          <w:szCs w:val="28"/>
        </w:rPr>
        <w:t>5</w:t>
      </w:r>
      <w:r w:rsidR="005033F2" w:rsidRPr="00616761">
        <w:rPr>
          <w:szCs w:val="28"/>
        </w:rPr>
        <w:t xml:space="preserve"> </w:t>
      </w:r>
      <w:proofErr w:type="spellStart"/>
      <w:r w:rsidR="005033F2" w:rsidRPr="00616761">
        <w:rPr>
          <w:szCs w:val="28"/>
        </w:rPr>
        <w:t>hotărâre</w:t>
      </w:r>
      <w:proofErr w:type="spellEnd"/>
      <w:r w:rsidR="005033F2" w:rsidRPr="00616761">
        <w:rPr>
          <w:szCs w:val="28"/>
        </w:rPr>
        <w:t xml:space="preserve"> </w:t>
      </w:r>
      <w:proofErr w:type="spellStart"/>
      <w:r w:rsidR="005033F2" w:rsidRPr="00616761">
        <w:rPr>
          <w:szCs w:val="28"/>
        </w:rPr>
        <w:t>modificate</w:t>
      </w:r>
      <w:proofErr w:type="spellEnd"/>
      <w:r w:rsidR="005033F2" w:rsidRPr="00616761">
        <w:rPr>
          <w:szCs w:val="28"/>
        </w:rPr>
        <w:t>.</w:t>
      </w:r>
    </w:p>
    <w:p w14:paraId="03AEC3E7" w14:textId="77777777" w:rsidR="005033F2" w:rsidRPr="00616761" w:rsidRDefault="005033F2" w:rsidP="005033F2">
      <w:pPr>
        <w:numPr>
          <w:ilvl w:val="0"/>
          <w:numId w:val="3"/>
        </w:numPr>
        <w:rPr>
          <w:szCs w:val="28"/>
        </w:rPr>
      </w:pPr>
      <w:r w:rsidRPr="0022025F">
        <w:rPr>
          <w:b/>
          <w:bCs/>
          <w:szCs w:val="28"/>
          <w:lang w:val="ro-RO"/>
        </w:rPr>
        <w:t>32</w:t>
      </w:r>
      <w:r w:rsidRPr="00616761">
        <w:rPr>
          <w:szCs w:val="28"/>
        </w:rPr>
        <w:t xml:space="preserve">  </w:t>
      </w:r>
      <w:proofErr w:type="spellStart"/>
      <w:r w:rsidRPr="00616761">
        <w:rPr>
          <w:szCs w:val="28"/>
        </w:rPr>
        <w:t>hotărâri</w:t>
      </w:r>
      <w:proofErr w:type="spellEnd"/>
      <w:r w:rsidRPr="00616761">
        <w:rPr>
          <w:szCs w:val="28"/>
        </w:rPr>
        <w:t xml:space="preserve"> </w:t>
      </w:r>
      <w:proofErr w:type="spellStart"/>
      <w:r w:rsidRPr="00616761">
        <w:rPr>
          <w:szCs w:val="28"/>
        </w:rPr>
        <w:t>fara</w:t>
      </w:r>
      <w:proofErr w:type="spellEnd"/>
      <w:r w:rsidRPr="00616761">
        <w:rPr>
          <w:szCs w:val="28"/>
        </w:rPr>
        <w:t xml:space="preserve"> </w:t>
      </w:r>
      <w:proofErr w:type="spellStart"/>
      <w:r w:rsidRPr="00616761">
        <w:rPr>
          <w:szCs w:val="28"/>
        </w:rPr>
        <w:t>modificare</w:t>
      </w:r>
      <w:proofErr w:type="spellEnd"/>
      <w:r w:rsidRPr="00616761">
        <w:rPr>
          <w:szCs w:val="28"/>
        </w:rPr>
        <w:t>.</w:t>
      </w:r>
    </w:p>
    <w:p w14:paraId="228D4D1E" w14:textId="21D43C29" w:rsidR="005033F2" w:rsidRDefault="005033F2" w:rsidP="005C46C3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6614B693" w14:textId="43AD22C2" w:rsidR="005033F2" w:rsidRDefault="005033F2" w:rsidP="005C46C3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641B41E5" w14:textId="04BBCABB" w:rsidR="005033F2" w:rsidRDefault="005033F2" w:rsidP="005C46C3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335D27EC" w14:textId="17D16739" w:rsidR="005033F2" w:rsidRDefault="005033F2" w:rsidP="005C46C3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5771AB0E" w14:textId="3EBC1E83" w:rsidR="005033F2" w:rsidRDefault="005033F2" w:rsidP="005C46C3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51EB6D0B" w14:textId="4FC31696" w:rsidR="005033F2" w:rsidRDefault="005033F2" w:rsidP="005C46C3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0A465F4C" w14:textId="48C2A22D" w:rsidR="005033F2" w:rsidRDefault="005033F2" w:rsidP="005C46C3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6DD481B2" w14:textId="0C807258" w:rsidR="005033F2" w:rsidRDefault="005033F2" w:rsidP="005C46C3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36AF4401" w14:textId="7CD0B061" w:rsidR="005033F2" w:rsidRDefault="005033F2" w:rsidP="005C46C3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6D0B6728" w14:textId="6981555A" w:rsidR="005033F2" w:rsidRDefault="005033F2" w:rsidP="005C46C3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21B44639" w14:textId="1BF6BB19" w:rsidR="005033F2" w:rsidRDefault="005033F2" w:rsidP="005C46C3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63745F02" w14:textId="026DC106" w:rsidR="005033F2" w:rsidRDefault="005033F2" w:rsidP="005C46C3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4792A8DE" w14:textId="60653480" w:rsidR="005033F2" w:rsidRDefault="005033F2" w:rsidP="005C46C3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259BF9E7" w14:textId="6BCEDFDE" w:rsidR="005033F2" w:rsidRDefault="005033F2" w:rsidP="005C46C3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7A6F3664" w14:textId="17868627" w:rsidR="005033F2" w:rsidRDefault="005033F2" w:rsidP="005C46C3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1ED54855" w14:textId="7744A743" w:rsidR="005033F2" w:rsidRDefault="005033F2" w:rsidP="005C46C3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26F0D256" w14:textId="7FC1ECB4" w:rsidR="005033F2" w:rsidRDefault="005033F2" w:rsidP="005C46C3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4DA2AFD3" w14:textId="77777777" w:rsidR="005033F2" w:rsidRDefault="005033F2" w:rsidP="005C46C3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14E76F57" w14:textId="77777777" w:rsidR="005C46C3" w:rsidRDefault="005C46C3" w:rsidP="005C46C3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ro-RO" w:eastAsia="ru-RU"/>
        </w:rPr>
      </w:pPr>
    </w:p>
    <w:p w14:paraId="585614E3" w14:textId="77777777" w:rsidR="005033F2" w:rsidRPr="00D41649" w:rsidRDefault="005033F2" w:rsidP="005033F2">
      <w:pPr>
        <w:spacing w:line="276" w:lineRule="auto"/>
        <w:jc w:val="center"/>
        <w:rPr>
          <w:rFonts w:eastAsia="Times New Roman"/>
          <w:b/>
          <w:szCs w:val="28"/>
          <w:lang w:val="ro-RO" w:eastAsia="ru-RU"/>
        </w:rPr>
      </w:pPr>
      <w:r w:rsidRPr="00D41649">
        <w:rPr>
          <w:rFonts w:eastAsia="Times New Roman"/>
          <w:b/>
          <w:szCs w:val="28"/>
          <w:lang w:val="ro-RO" w:eastAsia="ru-RU"/>
        </w:rPr>
        <w:t>Raport despre activitatea profilactică al judecătorului</w:t>
      </w:r>
    </w:p>
    <w:p w14:paraId="796C39FA" w14:textId="7E619E69" w:rsidR="005033F2" w:rsidRDefault="005033F2" w:rsidP="005033F2">
      <w:pPr>
        <w:spacing w:line="276" w:lineRule="auto"/>
        <w:jc w:val="center"/>
        <w:rPr>
          <w:rFonts w:eastAsia="Times New Roman"/>
          <w:b/>
          <w:szCs w:val="28"/>
          <w:lang w:val="en-US" w:eastAsia="ru-RU"/>
        </w:rPr>
      </w:pPr>
      <w:proofErr w:type="spellStart"/>
      <w:r w:rsidRPr="00D41649">
        <w:rPr>
          <w:rFonts w:eastAsia="Times New Roman"/>
          <w:b/>
          <w:szCs w:val="28"/>
          <w:lang w:val="ro-RO" w:eastAsia="ru-RU"/>
        </w:rPr>
        <w:t>Laz</w:t>
      </w:r>
      <w:r>
        <w:rPr>
          <w:rFonts w:eastAsia="Times New Roman"/>
          <w:b/>
          <w:szCs w:val="28"/>
          <w:lang w:val="ro-RO" w:eastAsia="ru-RU"/>
        </w:rPr>
        <w:t>areva</w:t>
      </w:r>
      <w:proofErr w:type="spellEnd"/>
      <w:r>
        <w:rPr>
          <w:rFonts w:eastAsia="Times New Roman"/>
          <w:b/>
          <w:szCs w:val="28"/>
          <w:lang w:val="ro-RO" w:eastAsia="ru-RU"/>
        </w:rPr>
        <w:t xml:space="preserve"> Nadejda pentru </w:t>
      </w:r>
      <w:r w:rsidRPr="005033F2">
        <w:rPr>
          <w:rFonts w:eastAsia="Times New Roman"/>
          <w:b/>
          <w:szCs w:val="28"/>
          <w:lang w:val="en-US" w:eastAsia="ru-RU"/>
        </w:rPr>
        <w:t>8</w:t>
      </w:r>
      <w:r>
        <w:rPr>
          <w:rFonts w:eastAsia="Times New Roman"/>
          <w:b/>
          <w:szCs w:val="28"/>
          <w:lang w:val="ro-RO" w:eastAsia="ru-RU"/>
        </w:rPr>
        <w:t xml:space="preserve"> luni al</w:t>
      </w:r>
      <w:r w:rsidRPr="00D41649">
        <w:rPr>
          <w:rFonts w:eastAsia="Times New Roman"/>
          <w:b/>
          <w:szCs w:val="28"/>
          <w:lang w:val="ro-RO" w:eastAsia="ru-RU"/>
        </w:rPr>
        <w:t xml:space="preserve"> anului 20</w:t>
      </w:r>
      <w:r w:rsidRPr="00271D06">
        <w:rPr>
          <w:rFonts w:eastAsia="Times New Roman"/>
          <w:b/>
          <w:szCs w:val="28"/>
          <w:lang w:val="en-US" w:eastAsia="ru-RU"/>
        </w:rPr>
        <w:t>2</w:t>
      </w:r>
      <w:r w:rsidRPr="00E125E3">
        <w:rPr>
          <w:rFonts w:eastAsia="Times New Roman"/>
          <w:b/>
          <w:szCs w:val="28"/>
          <w:lang w:val="en-US" w:eastAsia="ru-RU"/>
        </w:rPr>
        <w:t>2</w:t>
      </w:r>
    </w:p>
    <w:p w14:paraId="33E63F61" w14:textId="77777777" w:rsidR="005033F2" w:rsidRPr="00E125E3" w:rsidRDefault="005033F2" w:rsidP="005033F2">
      <w:pPr>
        <w:spacing w:line="276" w:lineRule="auto"/>
        <w:jc w:val="center"/>
        <w:rPr>
          <w:rFonts w:eastAsia="Times New Roman"/>
          <w:sz w:val="32"/>
          <w:szCs w:val="32"/>
          <w:lang w:val="en-US" w:eastAsia="ru-RU"/>
        </w:rPr>
      </w:pPr>
    </w:p>
    <w:tbl>
      <w:tblPr>
        <w:tblW w:w="10980" w:type="dxa"/>
        <w:tblInd w:w="-5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"/>
        <w:gridCol w:w="710"/>
        <w:gridCol w:w="708"/>
        <w:gridCol w:w="709"/>
        <w:gridCol w:w="709"/>
        <w:gridCol w:w="709"/>
        <w:gridCol w:w="567"/>
        <w:gridCol w:w="567"/>
        <w:gridCol w:w="567"/>
        <w:gridCol w:w="501"/>
        <w:gridCol w:w="491"/>
        <w:gridCol w:w="679"/>
        <w:gridCol w:w="880"/>
        <w:gridCol w:w="567"/>
        <w:gridCol w:w="567"/>
        <w:gridCol w:w="567"/>
        <w:gridCol w:w="567"/>
      </w:tblGrid>
      <w:tr w:rsidR="005033F2" w14:paraId="734BE5EE" w14:textId="77777777" w:rsidTr="005B556D">
        <w:trPr>
          <w:cantSplit/>
          <w:trHeight w:val="368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93324" w14:textId="77777777" w:rsidR="005033F2" w:rsidRDefault="005033F2" w:rsidP="00A207B0">
            <w:pPr>
              <w:widowControl w:val="0"/>
              <w:autoSpaceDE w:val="0"/>
              <w:spacing w:line="276" w:lineRule="auto"/>
            </w:pPr>
            <w:r>
              <w:rPr>
                <w:rFonts w:eastAsia="Times New Roman"/>
                <w:sz w:val="32"/>
                <w:szCs w:val="32"/>
                <w:lang w:val="ro-RO" w:eastAsia="ru-RU"/>
              </w:rPr>
              <w:t xml:space="preserve">          </w:t>
            </w: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categoria cauzelor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E2BC7B7" w14:textId="77777777" w:rsidR="005033F2" w:rsidRDefault="005033F2" w:rsidP="00A207B0">
            <w:pPr>
              <w:widowControl w:val="0"/>
              <w:autoSpaceDE w:val="0"/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Restanţa</w:t>
            </w:r>
            <w:proofErr w:type="spellEnd"/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 xml:space="preserve"> la începutul perioadei de gestionare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09996F1" w14:textId="77777777" w:rsidR="005033F2" w:rsidRDefault="005033F2" w:rsidP="00A207B0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Au parvenit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F405EC4" w14:textId="77777777" w:rsidR="005033F2" w:rsidRDefault="005033F2" w:rsidP="00A207B0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În total examinate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380360F" w14:textId="77777777" w:rsidR="005033F2" w:rsidRPr="00E03332" w:rsidRDefault="005033F2" w:rsidP="00A207B0">
            <w:pPr>
              <w:spacing w:line="276" w:lineRule="auto"/>
              <w:ind w:right="113"/>
              <w:rPr>
                <w:lang w:val="en-US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Restanţa</w:t>
            </w:r>
            <w:proofErr w:type="spellEnd"/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 xml:space="preserve"> la finele perioadei de gestionare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6A168" w14:textId="77777777" w:rsidR="005033F2" w:rsidRDefault="005033F2" w:rsidP="00A207B0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Inclusiv contestate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0952" w14:textId="77777777" w:rsidR="005033F2" w:rsidRDefault="005033F2" w:rsidP="00A207B0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FF14FE6" w14:textId="77777777" w:rsidR="005033F2" w:rsidRDefault="005033F2" w:rsidP="005B556D">
            <w:pPr>
              <w:widowControl w:val="0"/>
              <w:autoSpaceDE w:val="0"/>
              <w:spacing w:line="276" w:lineRule="auto"/>
              <w:ind w:left="113"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modificate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79324D7" w14:textId="77777777" w:rsidR="005033F2" w:rsidRDefault="005033F2" w:rsidP="00A207B0">
            <w:pPr>
              <w:spacing w:line="276" w:lineRule="auto"/>
              <w:ind w:right="113"/>
            </w:pPr>
            <w:proofErr w:type="spellStart"/>
            <w:r>
              <w:rPr>
                <w:rFonts w:eastAsia="Times New Roman"/>
                <w:b/>
                <w:sz w:val="22"/>
                <w:szCs w:val="32"/>
                <w:lang w:val="ro-RO" w:eastAsia="ru-RU"/>
              </w:rPr>
              <w:t>menţinute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2F9105F" w14:textId="77777777" w:rsidR="005033F2" w:rsidRDefault="005033F2" w:rsidP="00A207B0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% de examinare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7F5ABD5" w14:textId="77777777" w:rsidR="005033F2" w:rsidRDefault="005033F2" w:rsidP="00A207B0">
            <w:pPr>
              <w:spacing w:line="276" w:lineRule="auto"/>
              <w:ind w:right="113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% de atacare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DE160" w14:textId="77777777" w:rsidR="005033F2" w:rsidRDefault="005033F2" w:rsidP="00A207B0">
            <w:pPr>
              <w:widowControl w:val="0"/>
              <w:autoSpaceDE w:val="0"/>
              <w:spacing w:line="276" w:lineRule="auto"/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Inclusiv</w:t>
            </w:r>
            <w:r>
              <w:rPr>
                <w:rFonts w:eastAsia="Times New Roman"/>
                <w:b/>
                <w:sz w:val="24"/>
                <w:szCs w:val="32"/>
                <w:lang w:eastAsia="ru-RU"/>
              </w:rPr>
              <w:t xml:space="preserve"> </w:t>
            </w:r>
          </w:p>
        </w:tc>
      </w:tr>
      <w:tr w:rsidR="005033F2" w14:paraId="297F8B8F" w14:textId="77777777" w:rsidTr="00A207B0">
        <w:trPr>
          <w:cantSplit/>
          <w:trHeight w:val="620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0D54B" w14:textId="77777777" w:rsidR="005033F2" w:rsidRDefault="005033F2" w:rsidP="00A207B0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1DC38593" w14:textId="77777777" w:rsidR="005033F2" w:rsidRDefault="005033F2" w:rsidP="00A207B0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70E81E62" w14:textId="77777777" w:rsidR="005033F2" w:rsidRDefault="005033F2" w:rsidP="00A207B0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13E28878" w14:textId="77777777" w:rsidR="005033F2" w:rsidRDefault="005033F2" w:rsidP="00A207B0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749A289A" w14:textId="77777777" w:rsidR="005033F2" w:rsidRDefault="005033F2" w:rsidP="00A207B0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91480F3" w14:textId="77777777" w:rsidR="005033F2" w:rsidRDefault="005033F2" w:rsidP="00A207B0">
            <w:pPr>
              <w:widowControl w:val="0"/>
              <w:autoSpaceDE w:val="0"/>
              <w:spacing w:line="276" w:lineRule="auto"/>
              <w:ind w:right="113"/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În 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3BE6D" w14:textId="77777777" w:rsidR="005033F2" w:rsidRDefault="005033F2" w:rsidP="00A207B0">
            <w:pPr>
              <w:widowControl w:val="0"/>
              <w:autoSpaceDE w:val="0"/>
              <w:spacing w:line="276" w:lineRule="auto"/>
            </w:pPr>
            <w:r>
              <w:rPr>
                <w:rFonts w:eastAsia="Times New Roman"/>
                <w:b/>
                <w:sz w:val="24"/>
                <w:szCs w:val="32"/>
                <w:lang w:val="ro-RO" w:eastAsia="ru-RU"/>
              </w:rPr>
              <w:t>Inclusiv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D0E66" w14:textId="77777777" w:rsidR="005033F2" w:rsidRDefault="005033F2" w:rsidP="00A207B0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E3EBD" w14:textId="77777777" w:rsidR="005033F2" w:rsidRDefault="005033F2" w:rsidP="00A207B0"/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66A9C7C7" w14:textId="77777777" w:rsidR="005033F2" w:rsidRDefault="005033F2" w:rsidP="00A207B0"/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1A620585" w14:textId="77777777" w:rsidR="005033F2" w:rsidRDefault="005033F2" w:rsidP="00A207B0"/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14:paraId="3D7A8C31" w14:textId="77777777" w:rsidR="005033F2" w:rsidRDefault="005033F2" w:rsidP="00A207B0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1611B94" w14:textId="77777777" w:rsidR="005033F2" w:rsidRDefault="005033F2" w:rsidP="00A207B0">
            <w:pPr>
              <w:spacing w:line="276" w:lineRule="auto"/>
            </w:pPr>
            <w:r>
              <w:rPr>
                <w:rFonts w:eastAsia="Times New Roman"/>
                <w:sz w:val="24"/>
                <w:szCs w:val="32"/>
                <w:lang w:val="ro-RO" w:eastAsia="ru-RU"/>
              </w:rPr>
              <w:t xml:space="preserve">Din motivul lipsei </w:t>
            </w:r>
            <w:proofErr w:type="spellStart"/>
            <w:r>
              <w:rPr>
                <w:rFonts w:eastAsia="Times New Roman"/>
                <w:sz w:val="24"/>
                <w:szCs w:val="32"/>
                <w:lang w:val="ro-RO" w:eastAsia="ru-RU"/>
              </w:rPr>
              <w:t>competenţei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56BC633" w14:textId="77777777" w:rsidR="005033F2" w:rsidRDefault="005033F2" w:rsidP="00A207B0">
            <w:pPr>
              <w:spacing w:line="276" w:lineRule="auto"/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 xml:space="preserve">cu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pronunţarea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 xml:space="preserve"> noii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hotărîri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29F464E" w14:textId="77777777" w:rsidR="005033F2" w:rsidRDefault="005033F2" w:rsidP="00A207B0">
            <w:pPr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358E585" w14:textId="77777777" w:rsidR="005033F2" w:rsidRDefault="005033F2" w:rsidP="00A207B0">
            <w:pPr>
              <w:spacing w:line="276" w:lineRule="auto"/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strămutare la rejudecarea</w:t>
            </w:r>
          </w:p>
          <w:p w14:paraId="2469E839" w14:textId="77777777" w:rsidR="005033F2" w:rsidRDefault="005033F2" w:rsidP="00A207B0">
            <w:pPr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DFEA26F" w14:textId="77777777" w:rsidR="005033F2" w:rsidRDefault="005033F2" w:rsidP="00A207B0">
            <w:pPr>
              <w:spacing w:line="276" w:lineRule="auto"/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Procedura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este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suspendată</w:t>
            </w:r>
            <w:proofErr w:type="spellEnd"/>
          </w:p>
          <w:p w14:paraId="7CAA39FD" w14:textId="77777777" w:rsidR="005033F2" w:rsidRDefault="005033F2" w:rsidP="00A207B0">
            <w:pPr>
              <w:spacing w:line="276" w:lineRule="auto"/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</w:tr>
      <w:tr w:rsidR="005033F2" w14:paraId="0B256302" w14:textId="77777777" w:rsidTr="00A207B0">
        <w:trPr>
          <w:cantSplit/>
          <w:trHeight w:val="1923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9AF1D" w14:textId="77777777" w:rsidR="005033F2" w:rsidRDefault="005033F2" w:rsidP="00A207B0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FADEB" w14:textId="77777777" w:rsidR="005033F2" w:rsidRDefault="005033F2" w:rsidP="00A207B0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00E06" w14:textId="77777777" w:rsidR="005033F2" w:rsidRDefault="005033F2" w:rsidP="00A207B0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6ED8C" w14:textId="77777777" w:rsidR="005033F2" w:rsidRDefault="005033F2" w:rsidP="00A207B0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3E6E1" w14:textId="77777777" w:rsidR="005033F2" w:rsidRDefault="005033F2" w:rsidP="00A207B0">
            <w:pPr>
              <w:rPr>
                <w:rFonts w:eastAsia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D2978" w14:textId="77777777" w:rsidR="005033F2" w:rsidRDefault="005033F2" w:rsidP="00A207B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97CB15E" w14:textId="77777777" w:rsidR="005033F2" w:rsidRDefault="005033F2" w:rsidP="00A207B0">
            <w:pPr>
              <w:widowControl w:val="0"/>
              <w:autoSpaceDE w:val="0"/>
              <w:spacing w:line="276" w:lineRule="auto"/>
              <w:ind w:right="113"/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apel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FAD35A5" w14:textId="77777777" w:rsidR="005033F2" w:rsidRDefault="005033F2" w:rsidP="00A207B0">
            <w:pPr>
              <w:widowControl w:val="0"/>
              <w:autoSpaceDE w:val="0"/>
              <w:spacing w:line="276" w:lineRule="auto"/>
              <w:ind w:right="113"/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Cu recurs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2EFD442" w14:textId="77777777" w:rsidR="005033F2" w:rsidRDefault="005033F2" w:rsidP="00A207B0">
            <w:pPr>
              <w:spacing w:line="276" w:lineRule="auto"/>
              <w:ind w:right="113"/>
            </w:pPr>
            <w:r>
              <w:rPr>
                <w:rFonts w:eastAsia="Times New Roman"/>
                <w:b/>
                <w:sz w:val="20"/>
                <w:szCs w:val="20"/>
                <w:lang w:val="ro-RO" w:eastAsia="ru-RU"/>
              </w:rPr>
              <w:t>În total casate</w:t>
            </w: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EAF3D" w14:textId="77777777" w:rsidR="005033F2" w:rsidRDefault="005033F2" w:rsidP="00A207B0"/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560AC" w14:textId="77777777" w:rsidR="005033F2" w:rsidRDefault="005033F2" w:rsidP="00A207B0"/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A7217" w14:textId="77777777" w:rsidR="005033F2" w:rsidRDefault="005033F2" w:rsidP="00A207B0"/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79A65" w14:textId="77777777" w:rsidR="005033F2" w:rsidRDefault="005033F2" w:rsidP="00A207B0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AFDD0" w14:textId="77777777" w:rsidR="005033F2" w:rsidRDefault="005033F2" w:rsidP="00A207B0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80EB3" w14:textId="77777777" w:rsidR="005033F2" w:rsidRDefault="005033F2" w:rsidP="00A207B0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89F5A" w14:textId="77777777" w:rsidR="005033F2" w:rsidRDefault="005033F2" w:rsidP="00A207B0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60D9E" w14:textId="77777777" w:rsidR="005033F2" w:rsidRDefault="005033F2" w:rsidP="00A207B0">
            <w:pPr>
              <w:rPr>
                <w:rFonts w:eastAsia="Times New Roman"/>
                <w:b/>
                <w:sz w:val="24"/>
                <w:szCs w:val="32"/>
                <w:lang w:val="ro-RO" w:eastAsia="ru-RU"/>
              </w:rPr>
            </w:pPr>
          </w:p>
        </w:tc>
      </w:tr>
      <w:tr w:rsidR="005033F2" w14:paraId="4CCC9248" w14:textId="77777777" w:rsidTr="00A207B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3F9D3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Penale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color w:val="000000"/>
                <w:sz w:val="14"/>
                <w:szCs w:val="20"/>
              </w:rPr>
              <w:t>(1)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3F30A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F82DF" w14:textId="77777777" w:rsidR="005033F2" w:rsidRDefault="005033F2" w:rsidP="00A207B0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CA6B7" w14:textId="77777777" w:rsidR="005033F2" w:rsidRDefault="005033F2" w:rsidP="00A207B0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47E23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805BE" w14:textId="77777777" w:rsidR="005033F2" w:rsidRPr="00902C7C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902C7C">
              <w:rPr>
                <w:rFonts w:eastAsia="Times New Roman"/>
                <w:b/>
                <w:sz w:val="2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11B9F" w14:textId="77777777" w:rsidR="005033F2" w:rsidRPr="00902C7C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902C7C">
              <w:rPr>
                <w:rFonts w:eastAsia="Times New Roman"/>
                <w:b/>
                <w:sz w:val="2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752F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55E6C" w14:textId="77777777" w:rsidR="005033F2" w:rsidRPr="00902C7C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902C7C">
              <w:rPr>
                <w:rFonts w:eastAsia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4209C" w14:textId="77777777" w:rsidR="005033F2" w:rsidRPr="00902C7C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902C7C">
              <w:rPr>
                <w:rFonts w:eastAsia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3F689" w14:textId="77777777" w:rsidR="005033F2" w:rsidRPr="00902C7C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902C7C">
              <w:rPr>
                <w:rFonts w:eastAsia="Times New Roman"/>
                <w:b/>
                <w:sz w:val="22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5B4E5" w14:textId="77777777" w:rsidR="005033F2" w:rsidRPr="00902C7C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>
              <w:rPr>
                <w:rFonts w:eastAsia="Times New Roman"/>
                <w:b/>
                <w:sz w:val="22"/>
                <w:lang w:val="en-US" w:eastAsia="ru-RU"/>
              </w:rPr>
              <w:t>1,88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987D7" w14:textId="77777777" w:rsidR="005033F2" w:rsidRPr="00E33ABA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>
              <w:rPr>
                <w:rFonts w:eastAsia="Times New Roman"/>
                <w:b/>
                <w:sz w:val="22"/>
                <w:lang w:val="en-US" w:eastAsia="ru-RU"/>
              </w:rPr>
              <w:t xml:space="preserve">14,2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D03FD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F0CA6" w14:textId="77777777" w:rsidR="005033F2" w:rsidRPr="00902C7C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902C7C">
              <w:rPr>
                <w:rFonts w:eastAsia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5335E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068AD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5033F2" w14:paraId="34FDFE16" w14:textId="77777777" w:rsidTr="00A207B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4C166" w14:textId="77777777" w:rsidR="005033F2" w:rsidRPr="00E0333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Civile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b/>
                <w:color w:val="000000"/>
                <w:sz w:val="14"/>
                <w:szCs w:val="20"/>
                <w:lang w:val="en-US"/>
              </w:rPr>
              <w:t>(2,2p/o,2rh, 2c,</w:t>
            </w:r>
            <w:r w:rsidRPr="00902C7C">
              <w:rPr>
                <w:b/>
                <w:color w:val="000000"/>
                <w:sz w:val="14"/>
                <w:szCs w:val="20"/>
                <w:lang w:val="en-US"/>
              </w:rPr>
              <w:t xml:space="preserve"> 2</w:t>
            </w:r>
            <w:r>
              <w:rPr>
                <w:b/>
                <w:color w:val="000000"/>
                <w:sz w:val="14"/>
                <w:szCs w:val="20"/>
                <w:lang w:val="en-US"/>
              </w:rPr>
              <w:t>i,3,9,25</w:t>
            </w:r>
            <w:r w:rsidRPr="00353189">
              <w:rPr>
                <w:b/>
                <w:color w:val="000000"/>
                <w:sz w:val="14"/>
                <w:szCs w:val="20"/>
                <w:lang w:val="en-US"/>
              </w:rPr>
              <w:t>,27</w:t>
            </w:r>
            <w:r>
              <w:rPr>
                <w:b/>
                <w:color w:val="000000"/>
                <w:sz w:val="14"/>
                <w:szCs w:val="20"/>
                <w:lang w:val="en-US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C5FD0" w14:textId="77777777" w:rsidR="005033F2" w:rsidRDefault="005033F2" w:rsidP="00A207B0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48EC6" w14:textId="77777777" w:rsidR="005033F2" w:rsidRDefault="005033F2" w:rsidP="00A207B0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5FE1A" w14:textId="77777777" w:rsidR="005033F2" w:rsidRPr="00FA7F2A" w:rsidRDefault="005033F2" w:rsidP="00A207B0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A7F2A">
              <w:rPr>
                <w:rFonts w:eastAsia="Times New Roman"/>
                <w:b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1D973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FFED9" w14:textId="77777777" w:rsidR="005033F2" w:rsidRPr="00902C7C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902C7C">
              <w:rPr>
                <w:rFonts w:eastAsia="Times New Roman"/>
                <w:b/>
                <w:sz w:val="22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09E3A" w14:textId="77777777" w:rsidR="005033F2" w:rsidRPr="00902C7C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902C7C">
              <w:rPr>
                <w:rFonts w:eastAsia="Times New Roman"/>
                <w:b/>
                <w:sz w:val="22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2F747" w14:textId="77777777" w:rsidR="005033F2" w:rsidRPr="00902C7C" w:rsidRDefault="005033F2" w:rsidP="00A207B0">
            <w:pPr>
              <w:widowControl w:val="0"/>
              <w:autoSpaceDE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02C7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54153" w14:textId="77777777" w:rsidR="005033F2" w:rsidRPr="00902C7C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902C7C">
              <w:rPr>
                <w:rFonts w:eastAsia="Times New Roman"/>
                <w:b/>
                <w:sz w:val="22"/>
                <w:lang w:eastAsia="ru-RU"/>
              </w:rPr>
              <w:t>16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7E185" w14:textId="77777777" w:rsidR="005033F2" w:rsidRPr="00902C7C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902C7C">
              <w:rPr>
                <w:rFonts w:eastAsia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39963" w14:textId="77777777" w:rsidR="005033F2" w:rsidRPr="00902C7C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902C7C">
              <w:rPr>
                <w:rFonts w:eastAsia="Times New Roman"/>
                <w:b/>
                <w:sz w:val="22"/>
                <w:lang w:eastAsia="ru-RU"/>
              </w:rPr>
              <w:t>25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03E5C" w14:textId="77777777" w:rsidR="005033F2" w:rsidRPr="00902C7C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>
              <w:rPr>
                <w:rFonts w:eastAsia="Times New Roman"/>
                <w:b/>
                <w:sz w:val="22"/>
                <w:lang w:val="en-US" w:eastAsia="ru-RU"/>
              </w:rPr>
              <w:t>7,07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52FA2" w14:textId="77777777" w:rsidR="005033F2" w:rsidRPr="00E33ABA" w:rsidRDefault="005033F2" w:rsidP="00A207B0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2"/>
                <w:lang w:val="en-US" w:eastAsia="ru-RU"/>
              </w:rPr>
            </w:pPr>
            <w:r>
              <w:rPr>
                <w:rFonts w:eastAsia="Times New Roman"/>
                <w:b/>
                <w:sz w:val="22"/>
                <w:lang w:val="en-US" w:eastAsia="ru-RU"/>
              </w:rPr>
              <w:t xml:space="preserve">   36,6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11604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69230" w14:textId="77777777" w:rsidR="005033F2" w:rsidRPr="00902C7C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902C7C">
              <w:rPr>
                <w:rFonts w:eastAsia="Times New Roman"/>
                <w:b/>
                <w:sz w:val="2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31188" w14:textId="77777777" w:rsidR="005033F2" w:rsidRPr="00902C7C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902C7C">
              <w:rPr>
                <w:rFonts w:eastAsia="Times New Roman"/>
                <w:b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45CEE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5033F2" w14:paraId="2408526A" w14:textId="77777777" w:rsidTr="00A207B0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973ED" w14:textId="77777777" w:rsidR="005033F2" w:rsidRPr="00E0333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Materiale CC RM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b/>
                <w:color w:val="000000"/>
                <w:sz w:val="14"/>
                <w:szCs w:val="20"/>
                <w:lang w:val="en-US"/>
              </w:rPr>
              <w:t>(4,5r,4d)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10E15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6244E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B94BC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5C650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5D8FC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200ED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A8BF2" w14:textId="77777777" w:rsidR="005033F2" w:rsidRPr="00902C7C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902C7C">
              <w:rPr>
                <w:rFonts w:eastAsia="Times New Roman"/>
                <w:b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78288" w14:textId="77777777" w:rsidR="005033F2" w:rsidRPr="00902C7C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902C7C">
              <w:rPr>
                <w:rFonts w:eastAsia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7570D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357AE" w14:textId="77777777" w:rsidR="005033F2" w:rsidRPr="00902C7C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902C7C">
              <w:rPr>
                <w:rFonts w:eastAsia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76C66" w14:textId="77777777" w:rsidR="005033F2" w:rsidRPr="00902C7C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>
              <w:rPr>
                <w:rFonts w:eastAsia="Times New Roman"/>
                <w:b/>
                <w:sz w:val="22"/>
                <w:lang w:val="en-US" w:eastAsia="ru-RU"/>
              </w:rPr>
              <w:t>5,2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67C1D" w14:textId="77777777" w:rsidR="005033F2" w:rsidRPr="00E33ABA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>
              <w:rPr>
                <w:rFonts w:eastAsia="Times New Roman"/>
                <w:b/>
                <w:sz w:val="22"/>
                <w:lang w:val="en-US"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4566C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47109" w14:textId="77777777" w:rsidR="005033F2" w:rsidRPr="00902C7C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902C7C">
              <w:rPr>
                <w:rFonts w:eastAsia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12D3B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0E470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5033F2" w14:paraId="6946FAE7" w14:textId="77777777" w:rsidTr="00A207B0">
        <w:trPr>
          <w:trHeight w:val="35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E690C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b/>
                <w:color w:val="000000"/>
                <w:sz w:val="14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o-RO" w:eastAsia="ru-RU"/>
              </w:rPr>
              <w:t>Alte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color w:val="000000"/>
                <w:sz w:val="14"/>
                <w:szCs w:val="20"/>
              </w:rPr>
              <w:t xml:space="preserve">(10, </w:t>
            </w:r>
          </w:p>
          <w:p w14:paraId="5120E892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</w:pPr>
            <w:r>
              <w:rPr>
                <w:b/>
                <w:color w:val="000000"/>
                <w:sz w:val="14"/>
                <w:szCs w:val="20"/>
              </w:rPr>
              <w:t>, 21)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70293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AC3EE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B451F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790EC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FA5B1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47029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FAE35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B14E1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CA540" w14:textId="77777777" w:rsidR="005033F2" w:rsidRDefault="005033F2" w:rsidP="00A207B0">
            <w:pPr>
              <w:widowControl w:val="0"/>
              <w:autoSpaceDE w:val="0"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C53DB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9B69A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EF4B5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E9786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7CC5E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80014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7AF24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5033F2" w14:paraId="2BE20E74" w14:textId="77777777" w:rsidTr="00A207B0">
        <w:trPr>
          <w:trHeight w:val="45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44F73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ro-RO" w:eastAsia="ru-RU"/>
              </w:rPr>
              <w:t>În total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8DF52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C1FE3" w14:textId="77777777" w:rsidR="005033F2" w:rsidRDefault="005033F2" w:rsidP="00A207B0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0BCC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1841F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69292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1C7E0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DB83C" w14:textId="77777777" w:rsidR="005033F2" w:rsidRDefault="005033F2" w:rsidP="00A207B0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1CA29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18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5641A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E3827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32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CE9A3" w14:textId="77777777" w:rsidR="005033F2" w:rsidRPr="00902C7C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>
              <w:rPr>
                <w:rFonts w:eastAsia="Times New Roman"/>
                <w:b/>
                <w:sz w:val="22"/>
                <w:lang w:val="en-US"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BF845" w14:textId="77777777" w:rsidR="005033F2" w:rsidRPr="00E33ABA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>
              <w:rPr>
                <w:rFonts w:eastAsia="Times New Roman"/>
                <w:b/>
                <w:sz w:val="22"/>
                <w:lang w:val="en-US" w:eastAsia="ru-RU"/>
              </w:rPr>
              <w:t>32,7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031D4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465CA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1ACB4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B69AF" w14:textId="77777777" w:rsidR="005033F2" w:rsidRDefault="005033F2" w:rsidP="00A207B0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-</w:t>
            </w:r>
          </w:p>
        </w:tc>
      </w:tr>
    </w:tbl>
    <w:p w14:paraId="1A51549B" w14:textId="77777777" w:rsidR="005033F2" w:rsidRDefault="005033F2" w:rsidP="005033F2">
      <w:pPr>
        <w:ind w:firstLine="567"/>
        <w:jc w:val="both"/>
        <w:rPr>
          <w:rFonts w:eastAsia="Times New Roman"/>
          <w:sz w:val="22"/>
          <w:lang w:eastAsia="ru-RU"/>
        </w:rPr>
      </w:pPr>
    </w:p>
    <w:p w14:paraId="41E5612B" w14:textId="2DB0026B" w:rsidR="003D3128" w:rsidRDefault="003D3128" w:rsidP="003D3128">
      <w:pPr>
        <w:spacing w:line="276" w:lineRule="auto"/>
        <w:jc w:val="center"/>
        <w:rPr>
          <w:rFonts w:eastAsia="Times New Roman" w:cs="Times New Roman"/>
          <w:szCs w:val="28"/>
          <w:lang w:val="ro-RO"/>
        </w:rPr>
      </w:pPr>
      <w:bookmarkStart w:id="24" w:name="_Hlk125549447"/>
      <w:r>
        <w:rPr>
          <w:rFonts w:eastAsia="Times New Roman"/>
          <w:b/>
          <w:szCs w:val="28"/>
          <w:lang w:val="ro-RO" w:eastAsia="ru-RU"/>
        </w:rPr>
        <w:t>Raport despre activitatea profilactică al judecătorului</w:t>
      </w:r>
      <w:r>
        <w:rPr>
          <w:rFonts w:eastAsia="Times New Roman" w:cs="Times New Roman"/>
          <w:szCs w:val="28"/>
          <w:lang w:val="ro-RO"/>
        </w:rPr>
        <w:t xml:space="preserve"> specializat în examinarea dosarelor de insolvabilitate</w:t>
      </w:r>
    </w:p>
    <w:p w14:paraId="54599059" w14:textId="77777777" w:rsidR="00107A5B" w:rsidRDefault="00107A5B" w:rsidP="003D3128">
      <w:pPr>
        <w:spacing w:line="276" w:lineRule="auto"/>
        <w:jc w:val="center"/>
        <w:rPr>
          <w:rFonts w:eastAsia="Times New Roman"/>
          <w:b/>
          <w:szCs w:val="28"/>
          <w:lang w:val="ro-RO" w:eastAsia="ru-RU"/>
        </w:rPr>
      </w:pPr>
    </w:p>
    <w:p w14:paraId="17CD8CBC" w14:textId="0B037922" w:rsidR="003D3128" w:rsidRDefault="003D3128" w:rsidP="003D3128">
      <w:pPr>
        <w:spacing w:line="276" w:lineRule="auto"/>
        <w:jc w:val="center"/>
        <w:rPr>
          <w:rFonts w:eastAsia="Times New Roman"/>
          <w:b/>
          <w:szCs w:val="28"/>
          <w:lang w:val="en-US" w:eastAsia="ru-RU"/>
        </w:rPr>
      </w:pPr>
      <w:proofErr w:type="spellStart"/>
      <w:r>
        <w:rPr>
          <w:rFonts w:eastAsia="Times New Roman"/>
          <w:b/>
          <w:szCs w:val="28"/>
          <w:lang w:val="ro-RO" w:eastAsia="ru-RU"/>
        </w:rPr>
        <w:t>Lazareva</w:t>
      </w:r>
      <w:proofErr w:type="spellEnd"/>
      <w:r>
        <w:rPr>
          <w:rFonts w:eastAsia="Times New Roman"/>
          <w:b/>
          <w:szCs w:val="28"/>
          <w:lang w:val="ro-RO" w:eastAsia="ru-RU"/>
        </w:rPr>
        <w:t xml:space="preserve"> Nadejda pentru </w:t>
      </w:r>
      <w:r w:rsidRPr="003D3128">
        <w:rPr>
          <w:rFonts w:eastAsia="Times New Roman"/>
          <w:b/>
          <w:szCs w:val="28"/>
          <w:lang w:val="en-US" w:eastAsia="ru-RU"/>
        </w:rPr>
        <w:t>8</w:t>
      </w:r>
      <w:r>
        <w:rPr>
          <w:rFonts w:eastAsia="Times New Roman"/>
          <w:b/>
          <w:szCs w:val="28"/>
          <w:lang w:val="ro-RO" w:eastAsia="ru-RU"/>
        </w:rPr>
        <w:t xml:space="preserve"> luni al anului 202</w:t>
      </w:r>
      <w:r>
        <w:rPr>
          <w:rFonts w:eastAsia="Times New Roman"/>
          <w:b/>
          <w:szCs w:val="28"/>
          <w:lang w:val="en-US" w:eastAsia="ru-RU"/>
        </w:rPr>
        <w:t>2</w:t>
      </w:r>
    </w:p>
    <w:p w14:paraId="1F4AB5D1" w14:textId="77777777" w:rsidR="00107A5B" w:rsidRDefault="00107A5B" w:rsidP="003D3128">
      <w:pPr>
        <w:spacing w:line="276" w:lineRule="auto"/>
        <w:jc w:val="center"/>
        <w:rPr>
          <w:rFonts w:eastAsia="Times New Roman"/>
          <w:sz w:val="32"/>
          <w:szCs w:val="32"/>
          <w:lang w:val="en-US" w:eastAsia="ru-RU"/>
        </w:rPr>
      </w:pPr>
    </w:p>
    <w:tbl>
      <w:tblPr>
        <w:tblW w:w="10980" w:type="dxa"/>
        <w:tblInd w:w="-5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"/>
        <w:gridCol w:w="710"/>
        <w:gridCol w:w="708"/>
        <w:gridCol w:w="709"/>
        <w:gridCol w:w="709"/>
        <w:gridCol w:w="709"/>
        <w:gridCol w:w="567"/>
        <w:gridCol w:w="567"/>
        <w:gridCol w:w="567"/>
        <w:gridCol w:w="501"/>
        <w:gridCol w:w="491"/>
        <w:gridCol w:w="679"/>
        <w:gridCol w:w="880"/>
        <w:gridCol w:w="567"/>
        <w:gridCol w:w="567"/>
        <w:gridCol w:w="567"/>
        <w:gridCol w:w="567"/>
      </w:tblGrid>
      <w:tr w:rsidR="003D3128" w14:paraId="67A9EFFD" w14:textId="77777777" w:rsidTr="003D3128">
        <w:trPr>
          <w:cantSplit/>
          <w:trHeight w:val="368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CC12B" w14:textId="77777777" w:rsidR="003D3128" w:rsidRDefault="003D3128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  <w:t>Categoria cauzelor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FAB634A" w14:textId="77777777" w:rsidR="003D3128" w:rsidRDefault="003D3128">
            <w:pPr>
              <w:widowControl w:val="0"/>
              <w:autoSpaceDE w:val="0"/>
              <w:spacing w:line="276" w:lineRule="auto"/>
              <w:ind w:right="113"/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</w:pPr>
            <w:proofErr w:type="spellStart"/>
            <w:r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  <w:t>Restanţa</w:t>
            </w:r>
            <w:proofErr w:type="spellEnd"/>
            <w:r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  <w:t xml:space="preserve"> la începutul perioadei de gestionare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D0CF177" w14:textId="77777777" w:rsidR="003D3128" w:rsidRDefault="003D3128">
            <w:pPr>
              <w:spacing w:line="276" w:lineRule="auto"/>
              <w:ind w:right="113"/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  <w:t>au parvenit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4982525" w14:textId="77777777" w:rsidR="003D3128" w:rsidRDefault="003D3128">
            <w:pPr>
              <w:spacing w:line="276" w:lineRule="auto"/>
              <w:ind w:right="113"/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  <w:t>În total examinate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BD5B7C9" w14:textId="77777777" w:rsidR="003D3128" w:rsidRDefault="003D3128">
            <w:pPr>
              <w:spacing w:line="276" w:lineRule="auto"/>
              <w:ind w:right="113"/>
              <w:rPr>
                <w:kern w:val="2"/>
                <w:lang w:val="en-US"/>
                <w14:ligatures w14:val="standardContextual"/>
              </w:rPr>
            </w:pPr>
            <w:proofErr w:type="spellStart"/>
            <w:r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  <w:t>Restanţa</w:t>
            </w:r>
            <w:proofErr w:type="spellEnd"/>
            <w:r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  <w:t xml:space="preserve"> la finele perioadei de gestionare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86E77" w14:textId="77777777" w:rsidR="003D3128" w:rsidRDefault="003D3128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  <w:t>Inclusiv contestate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299E8" w14:textId="77777777" w:rsidR="003D3128" w:rsidRDefault="003D3128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</w:pPr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FC7287A" w14:textId="77777777" w:rsidR="003D3128" w:rsidRDefault="003D3128">
            <w:pPr>
              <w:spacing w:line="256" w:lineRule="auto"/>
              <w:ind w:left="113" w:right="113"/>
              <w:rPr>
                <w:kern w:val="2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0"/>
                <w:szCs w:val="20"/>
                <w:lang w:val="ro-RO" w:eastAsia="ru-RU"/>
                <w14:ligatures w14:val="standardContextual"/>
              </w:rPr>
              <w:t>modificate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668D04D" w14:textId="77777777" w:rsidR="003D3128" w:rsidRDefault="003D3128">
            <w:pPr>
              <w:spacing w:line="276" w:lineRule="auto"/>
              <w:ind w:right="113"/>
              <w:rPr>
                <w:kern w:val="2"/>
                <w14:ligatures w14:val="standardContextual"/>
              </w:rPr>
            </w:pPr>
            <w:proofErr w:type="spellStart"/>
            <w:r>
              <w:rPr>
                <w:rFonts w:eastAsia="Times New Roman"/>
                <w:b/>
                <w:kern w:val="2"/>
                <w:sz w:val="22"/>
                <w:szCs w:val="32"/>
                <w:lang w:val="ro-RO" w:eastAsia="ru-RU"/>
                <w14:ligatures w14:val="standardContextual"/>
              </w:rPr>
              <w:t>menţinute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E0BD6BD" w14:textId="77777777" w:rsidR="003D3128" w:rsidRDefault="003D3128">
            <w:pPr>
              <w:spacing w:line="276" w:lineRule="auto"/>
              <w:ind w:right="113"/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  <w:t>% de examinare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739F66A" w14:textId="77777777" w:rsidR="003D3128" w:rsidRDefault="003D3128">
            <w:pPr>
              <w:spacing w:line="276" w:lineRule="auto"/>
              <w:ind w:right="113"/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  <w:t>% de contestare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F0D9C" w14:textId="77777777" w:rsidR="003D3128" w:rsidRDefault="003D3128">
            <w:pPr>
              <w:widowControl w:val="0"/>
              <w:autoSpaceDE w:val="0"/>
              <w:spacing w:line="276" w:lineRule="auto"/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  <w:t>Inclusiv</w:t>
            </w:r>
          </w:p>
        </w:tc>
      </w:tr>
      <w:tr w:rsidR="003D3128" w14:paraId="1C5E4B66" w14:textId="77777777" w:rsidTr="003D3128">
        <w:trPr>
          <w:cantSplit/>
          <w:trHeight w:val="620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8A056" w14:textId="77777777" w:rsidR="003D3128" w:rsidRDefault="003D3128">
            <w:pPr>
              <w:spacing w:line="256" w:lineRule="auto"/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C04DF" w14:textId="77777777" w:rsidR="003D3128" w:rsidRDefault="003D3128">
            <w:pPr>
              <w:spacing w:line="256" w:lineRule="auto"/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39BC7" w14:textId="77777777" w:rsidR="003D3128" w:rsidRDefault="003D3128">
            <w:pPr>
              <w:spacing w:line="256" w:lineRule="auto"/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C070B" w14:textId="77777777" w:rsidR="003D3128" w:rsidRDefault="003D3128">
            <w:pPr>
              <w:spacing w:line="256" w:lineRule="auto"/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72475" w14:textId="77777777" w:rsidR="003D3128" w:rsidRDefault="003D3128">
            <w:pPr>
              <w:spacing w:line="256" w:lineRule="auto"/>
              <w:rPr>
                <w:kern w:val="2"/>
                <w:lang w:val="en-US"/>
                <w14:ligatures w14:val="standardContextua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61E992F" w14:textId="77777777" w:rsidR="003D3128" w:rsidRDefault="003D3128">
            <w:pPr>
              <w:widowControl w:val="0"/>
              <w:autoSpaceDE w:val="0"/>
              <w:spacing w:line="276" w:lineRule="auto"/>
              <w:ind w:right="113"/>
              <w:rPr>
                <w:kern w:val="2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  <w:t>În 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78381" w14:textId="77777777" w:rsidR="003D3128" w:rsidRDefault="003D3128">
            <w:pPr>
              <w:widowControl w:val="0"/>
              <w:autoSpaceDE w:val="0"/>
              <w:spacing w:line="276" w:lineRule="auto"/>
              <w:rPr>
                <w:kern w:val="2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  <w:t xml:space="preserve">inclusiv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2ACC721" w14:textId="77777777" w:rsidR="003D3128" w:rsidRDefault="003D3128">
            <w:pPr>
              <w:spacing w:line="256" w:lineRule="auto"/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FF99B" w14:textId="77777777" w:rsidR="003D3128" w:rsidRDefault="003D3128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78720" w14:textId="77777777" w:rsidR="003D3128" w:rsidRDefault="003D3128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7ABF8" w14:textId="77777777" w:rsidR="003D3128" w:rsidRDefault="003D3128">
            <w:pPr>
              <w:spacing w:line="256" w:lineRule="auto"/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D1EA9" w14:textId="77777777" w:rsidR="003D3128" w:rsidRDefault="003D3128">
            <w:pPr>
              <w:spacing w:line="256" w:lineRule="auto"/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C6E23DE" w14:textId="77777777" w:rsidR="003D3128" w:rsidRDefault="003D3128">
            <w:pPr>
              <w:spacing w:line="276" w:lineRule="auto"/>
              <w:rPr>
                <w:kern w:val="2"/>
                <w14:ligatures w14:val="standardContextual"/>
              </w:rPr>
            </w:pPr>
            <w:r>
              <w:rPr>
                <w:rFonts w:eastAsia="Times New Roman"/>
                <w:kern w:val="2"/>
                <w:sz w:val="24"/>
                <w:szCs w:val="32"/>
                <w:lang w:val="ro-RO" w:eastAsia="ru-RU"/>
                <w14:ligatures w14:val="standardContextual"/>
              </w:rPr>
              <w:t xml:space="preserve">Din motivul lipsei </w:t>
            </w:r>
            <w:proofErr w:type="spellStart"/>
            <w:r>
              <w:rPr>
                <w:rFonts w:eastAsia="Times New Roman"/>
                <w:kern w:val="2"/>
                <w:sz w:val="24"/>
                <w:szCs w:val="32"/>
                <w:lang w:val="ro-RO" w:eastAsia="ru-RU"/>
                <w14:ligatures w14:val="standardContextual"/>
              </w:rPr>
              <w:t>competenţei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862D9C2" w14:textId="77777777" w:rsidR="003D3128" w:rsidRDefault="003D3128">
            <w:pPr>
              <w:spacing w:line="276" w:lineRule="auto"/>
              <w:rPr>
                <w:kern w:val="2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0"/>
                <w:szCs w:val="20"/>
                <w:lang w:val="ro-RO" w:eastAsia="ru-RU"/>
                <w14:ligatures w14:val="standardContextual"/>
              </w:rPr>
              <w:t xml:space="preserve">cu </w:t>
            </w:r>
            <w:proofErr w:type="spellStart"/>
            <w:r>
              <w:rPr>
                <w:rFonts w:eastAsia="Times New Roman"/>
                <w:b/>
                <w:kern w:val="2"/>
                <w:sz w:val="20"/>
                <w:szCs w:val="20"/>
                <w:lang w:val="ro-RO" w:eastAsia="ru-RU"/>
                <w14:ligatures w14:val="standardContextual"/>
              </w:rPr>
              <w:t>pronunţarea</w:t>
            </w:r>
            <w:proofErr w:type="spellEnd"/>
            <w:r>
              <w:rPr>
                <w:rFonts w:eastAsia="Times New Roman"/>
                <w:b/>
                <w:kern w:val="2"/>
                <w:sz w:val="20"/>
                <w:szCs w:val="20"/>
                <w:lang w:val="ro-RO" w:eastAsia="ru-RU"/>
                <w14:ligatures w14:val="standardContextual"/>
              </w:rPr>
              <w:t xml:space="preserve"> noii </w:t>
            </w:r>
            <w:proofErr w:type="spellStart"/>
            <w:r>
              <w:rPr>
                <w:rFonts w:eastAsia="Times New Roman"/>
                <w:b/>
                <w:kern w:val="2"/>
                <w:sz w:val="20"/>
                <w:szCs w:val="20"/>
                <w:lang w:val="ro-RO" w:eastAsia="ru-RU"/>
                <w14:ligatures w14:val="standardContextual"/>
              </w:rPr>
              <w:t>hotărîri</w:t>
            </w:r>
            <w:proofErr w:type="spellEnd"/>
            <w:r>
              <w:rPr>
                <w:rFonts w:eastAsia="Times New Roman"/>
                <w:b/>
                <w:kern w:val="2"/>
                <w:sz w:val="20"/>
                <w:szCs w:val="20"/>
                <w:lang w:val="ro-RO" w:eastAsia="ru-RU"/>
                <w14:ligatures w14:val="standardContextual"/>
              </w:rPr>
              <w:t xml:space="preserve"> </w:t>
            </w:r>
          </w:p>
          <w:p w14:paraId="4348C6B6" w14:textId="77777777" w:rsidR="003D3128" w:rsidRDefault="003D3128">
            <w:pPr>
              <w:spacing w:line="276" w:lineRule="auto"/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9FC08C9" w14:textId="77777777" w:rsidR="003D3128" w:rsidRDefault="003D3128">
            <w:pPr>
              <w:spacing w:line="276" w:lineRule="auto"/>
              <w:rPr>
                <w:kern w:val="2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0"/>
                <w:szCs w:val="20"/>
                <w:lang w:eastAsia="ru-RU"/>
                <w14:ligatures w14:val="standardContextual"/>
              </w:rPr>
              <w:t>С</w:t>
            </w:r>
            <w:r>
              <w:rPr>
                <w:rFonts w:eastAsia="Times New Roman"/>
                <w:b/>
                <w:kern w:val="2"/>
                <w:sz w:val="20"/>
                <w:szCs w:val="20"/>
                <w:lang w:val="ro-RO" w:eastAsia="ru-RU"/>
                <w14:ligatures w14:val="standardContextual"/>
              </w:rPr>
              <w:t>cu strămutare la rejudecarea</w:t>
            </w:r>
          </w:p>
          <w:p w14:paraId="34E9EA9A" w14:textId="77777777" w:rsidR="003D3128" w:rsidRDefault="003D3128">
            <w:pPr>
              <w:spacing w:line="276" w:lineRule="auto"/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CD9D8C9" w14:textId="77777777" w:rsidR="003D3128" w:rsidRDefault="003D3128">
            <w:pPr>
              <w:spacing w:line="276" w:lineRule="auto"/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0"/>
                <w:szCs w:val="20"/>
                <w:lang w:val="ro-RO" w:eastAsia="ru-RU"/>
                <w14:ligatures w14:val="standardContextual"/>
              </w:rPr>
              <w:t>suspendat e</w:t>
            </w:r>
          </w:p>
        </w:tc>
      </w:tr>
      <w:tr w:rsidR="003D3128" w14:paraId="63F98B2C" w14:textId="77777777" w:rsidTr="003D3128">
        <w:trPr>
          <w:cantSplit/>
          <w:trHeight w:val="1923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F3A41" w14:textId="77777777" w:rsidR="003D3128" w:rsidRDefault="003D3128">
            <w:pPr>
              <w:spacing w:line="256" w:lineRule="auto"/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AC446" w14:textId="77777777" w:rsidR="003D3128" w:rsidRDefault="003D3128">
            <w:pPr>
              <w:spacing w:line="256" w:lineRule="auto"/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8AA84" w14:textId="77777777" w:rsidR="003D3128" w:rsidRDefault="003D3128">
            <w:pPr>
              <w:spacing w:line="256" w:lineRule="auto"/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251D0" w14:textId="77777777" w:rsidR="003D3128" w:rsidRDefault="003D3128">
            <w:pPr>
              <w:spacing w:line="256" w:lineRule="auto"/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95375" w14:textId="77777777" w:rsidR="003D3128" w:rsidRDefault="003D3128">
            <w:pPr>
              <w:spacing w:line="256" w:lineRule="auto"/>
              <w:rPr>
                <w:kern w:val="2"/>
                <w:lang w:val="en-US"/>
                <w14:ligatures w14:val="standardContextua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38081" w14:textId="77777777" w:rsidR="003D3128" w:rsidRDefault="003D3128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1E5A449" w14:textId="77777777" w:rsidR="003D3128" w:rsidRDefault="003D3128">
            <w:pPr>
              <w:widowControl w:val="0"/>
              <w:autoSpaceDE w:val="0"/>
              <w:spacing w:line="276" w:lineRule="auto"/>
              <w:ind w:right="113"/>
              <w:rPr>
                <w:rFonts w:eastAsia="Times New Roman"/>
                <w:b/>
                <w:kern w:val="2"/>
                <w:sz w:val="20"/>
                <w:szCs w:val="20"/>
                <w:lang w:val="ro-RO" w:eastAsia="ru-RU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0"/>
                <w:szCs w:val="20"/>
                <w:lang w:val="ro-RO" w:eastAsia="ru-RU"/>
                <w14:ligatures w14:val="standardContextual"/>
              </w:rPr>
              <w:t>cu apel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1DC730A" w14:textId="77777777" w:rsidR="003D3128" w:rsidRDefault="003D3128">
            <w:pPr>
              <w:widowControl w:val="0"/>
              <w:autoSpaceDE w:val="0"/>
              <w:spacing w:line="276" w:lineRule="auto"/>
              <w:ind w:right="113"/>
              <w:rPr>
                <w:rFonts w:eastAsia="Times New Roman"/>
                <w:b/>
                <w:kern w:val="2"/>
                <w:sz w:val="20"/>
                <w:szCs w:val="20"/>
                <w:lang w:val="ro-RO" w:eastAsia="ru-RU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0"/>
                <w:szCs w:val="20"/>
                <w:lang w:val="ro-RO" w:eastAsia="ru-RU"/>
                <w14:ligatures w14:val="standardContextual"/>
              </w:rPr>
              <w:t>cu recurs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1361D66" w14:textId="77777777" w:rsidR="003D3128" w:rsidRDefault="003D3128">
            <w:pPr>
              <w:spacing w:line="276" w:lineRule="auto"/>
              <w:ind w:right="113"/>
              <w:rPr>
                <w:rFonts w:eastAsia="Times New Roman"/>
                <w:b/>
                <w:kern w:val="2"/>
                <w:sz w:val="20"/>
                <w:szCs w:val="20"/>
                <w:lang w:val="ro-RO" w:eastAsia="ru-RU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0"/>
                <w:szCs w:val="20"/>
                <w:lang w:val="ro-RO" w:eastAsia="ru-RU"/>
                <w14:ligatures w14:val="standardContextual"/>
              </w:rPr>
              <w:t>în total casate</w:t>
            </w: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2B8EE" w14:textId="77777777" w:rsidR="003D3128" w:rsidRDefault="003D3128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D6B5C" w14:textId="77777777" w:rsidR="003D3128" w:rsidRDefault="003D3128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C8DA6" w14:textId="77777777" w:rsidR="003D3128" w:rsidRDefault="003D3128">
            <w:pPr>
              <w:spacing w:line="256" w:lineRule="auto"/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3026E" w14:textId="77777777" w:rsidR="003D3128" w:rsidRDefault="003D3128">
            <w:pPr>
              <w:spacing w:line="256" w:lineRule="auto"/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109BB" w14:textId="77777777" w:rsidR="003D3128" w:rsidRDefault="003D3128">
            <w:pPr>
              <w:spacing w:line="256" w:lineRule="auto"/>
              <w:rPr>
                <w:kern w:val="2"/>
                <w14:ligatures w14:val="standardContextua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F27A0" w14:textId="77777777" w:rsidR="003D3128" w:rsidRDefault="003D3128">
            <w:pPr>
              <w:spacing w:line="256" w:lineRule="auto"/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FCCB1" w14:textId="77777777" w:rsidR="003D3128" w:rsidRDefault="003D3128">
            <w:pPr>
              <w:spacing w:line="256" w:lineRule="auto"/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C522E" w14:textId="77777777" w:rsidR="003D3128" w:rsidRDefault="003D3128">
            <w:pPr>
              <w:spacing w:line="256" w:lineRule="auto"/>
              <w:rPr>
                <w:rFonts w:eastAsia="Times New Roman"/>
                <w:b/>
                <w:kern w:val="2"/>
                <w:sz w:val="24"/>
                <w:szCs w:val="32"/>
                <w:lang w:val="ro-RO" w:eastAsia="ru-RU"/>
                <w14:ligatures w14:val="standardContextual"/>
              </w:rPr>
            </w:pPr>
          </w:p>
        </w:tc>
      </w:tr>
      <w:tr w:rsidR="003D3128" w14:paraId="142F93CA" w14:textId="77777777" w:rsidTr="003D3128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D0D5E" w14:textId="77777777" w:rsidR="003D3128" w:rsidRDefault="003D3128">
            <w:pPr>
              <w:widowControl w:val="0"/>
              <w:autoSpaceDE w:val="0"/>
              <w:spacing w:line="276" w:lineRule="auto"/>
              <w:jc w:val="center"/>
              <w:rPr>
                <w:kern w:val="2"/>
                <w:lang w:val="en-US"/>
                <w14:ligatures w14:val="standardContextual"/>
              </w:rPr>
            </w:pPr>
            <w:r>
              <w:rPr>
                <w:rFonts w:eastAsia="Times New Roman"/>
                <w:color w:val="000000"/>
                <w:kern w:val="2"/>
                <w:sz w:val="20"/>
                <w:szCs w:val="20"/>
                <w:lang w:val="ro-RO" w:eastAsia="ru-RU"/>
                <w14:ligatures w14:val="standardContextual"/>
              </w:rPr>
              <w:t>Civile</w:t>
            </w:r>
            <w:r>
              <w:rPr>
                <w:rFonts w:eastAsia="Times New Roman"/>
                <w:color w:val="000000"/>
                <w:kern w:val="2"/>
                <w:sz w:val="20"/>
                <w:szCs w:val="20"/>
                <w:lang w:val="en-US" w:eastAsia="ru-RU"/>
                <w14:ligatures w14:val="standardContextual"/>
              </w:rPr>
              <w:t xml:space="preserve"> </w:t>
            </w:r>
            <w:r>
              <w:rPr>
                <w:b/>
                <w:color w:val="000000"/>
                <w:kern w:val="2"/>
                <w:sz w:val="14"/>
                <w:szCs w:val="20"/>
                <w:lang w:val="en-US"/>
                <w14:ligatures w14:val="standardContextual"/>
              </w:rPr>
              <w:t>(2i)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6CF0D" w14:textId="77777777" w:rsidR="003D3128" w:rsidRDefault="003D3128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137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201F6" w14:textId="77777777" w:rsidR="003D3128" w:rsidRDefault="003D3128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204D9" w14:textId="77777777" w:rsidR="003D3128" w:rsidRDefault="003D3128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kern w:val="2"/>
                <w:szCs w:val="28"/>
                <w:lang w:eastAsia="ru-RU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Cs w:val="28"/>
                <w:lang w:eastAsia="ru-RU"/>
                <w14:ligatures w14:val="standardContextual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0C171" w14:textId="77777777" w:rsidR="003D3128" w:rsidRDefault="003D3128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9BFE7" w14:textId="77777777" w:rsidR="003D3128" w:rsidRDefault="003D3128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3CF11" w14:textId="77777777" w:rsidR="003D3128" w:rsidRDefault="003D3128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ru-RU"/>
                <w14:ligatures w14:val="standardContextual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BAA54" w14:textId="77777777" w:rsidR="003D3128" w:rsidRDefault="003D3128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20240" w14:textId="77777777" w:rsidR="003D3128" w:rsidRDefault="003D3128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D31C2" w14:textId="77777777" w:rsidR="003D3128" w:rsidRDefault="003D3128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AB784" w14:textId="77777777" w:rsidR="003D3128" w:rsidRDefault="003D3128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F2D34" w14:textId="77777777" w:rsidR="003D3128" w:rsidRDefault="003D3128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13,6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5ED19" w14:textId="77777777" w:rsidR="003D3128" w:rsidRDefault="003D3128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59D50" w14:textId="77777777" w:rsidR="003D3128" w:rsidRDefault="003D3128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ru-RU"/>
                <w14:ligatures w14:val="standardContextual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0FFF9" w14:textId="77777777" w:rsidR="003D3128" w:rsidRDefault="003D3128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BB50" w14:textId="77777777" w:rsidR="003D3128" w:rsidRDefault="003D3128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/>
                <w:b/>
                <w:kern w:val="2"/>
                <w:sz w:val="24"/>
                <w:szCs w:val="24"/>
                <w:lang w:eastAsia="ru-RU"/>
                <w14:ligatures w14:val="standardContextu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6CD52" w14:textId="77777777" w:rsidR="003D3128" w:rsidRDefault="003D3128">
            <w:pPr>
              <w:widowControl w:val="0"/>
              <w:autoSpaceDE w:val="0"/>
              <w:spacing w:line="276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ru-RU"/>
                <w14:ligatures w14:val="standardContextual"/>
              </w:rPr>
              <w:t>-</w:t>
            </w:r>
          </w:p>
        </w:tc>
      </w:tr>
    </w:tbl>
    <w:p w14:paraId="00456D6D" w14:textId="77777777" w:rsidR="003D3128" w:rsidRDefault="003D3128" w:rsidP="003D3128">
      <w:pPr>
        <w:spacing w:line="276" w:lineRule="auto"/>
        <w:rPr>
          <w:sz w:val="18"/>
          <w:szCs w:val="18"/>
          <w:lang w:val="en-US"/>
        </w:rPr>
      </w:pPr>
    </w:p>
    <w:p w14:paraId="02839531" w14:textId="77777777" w:rsidR="003D3128" w:rsidRDefault="003D3128" w:rsidP="003D3128">
      <w:pPr>
        <w:rPr>
          <w:rFonts w:eastAsia="Times New Roman"/>
          <w:b/>
          <w:szCs w:val="32"/>
          <w:lang w:val="en-US" w:eastAsia="ru-RU"/>
        </w:rPr>
      </w:pPr>
    </w:p>
    <w:p w14:paraId="0CFF1AD3" w14:textId="77777777" w:rsidR="003D3128" w:rsidRDefault="003D3128" w:rsidP="003D3128"/>
    <w:bookmarkEnd w:id="24"/>
    <w:p w14:paraId="5D7BBF76" w14:textId="1D8A4CFC" w:rsidR="004D7F1F" w:rsidRPr="008B6804" w:rsidRDefault="008B6804" w:rsidP="004D7F1F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Cs w:val="32"/>
          <w:lang w:val="ro-RO" w:eastAsia="ru-RU"/>
        </w:rPr>
        <w:t>Anexe</w:t>
      </w:r>
      <w:r>
        <w:rPr>
          <w:rFonts w:eastAsia="Times New Roman" w:cs="Times New Roman"/>
          <w:b/>
          <w:szCs w:val="32"/>
          <w:lang w:eastAsia="ru-RU"/>
        </w:rPr>
        <w:t>:</w:t>
      </w:r>
    </w:p>
    <w:p w14:paraId="6F6CEF86" w14:textId="77777777" w:rsidR="004D7F1F" w:rsidRDefault="004D7F1F" w:rsidP="004D7F1F">
      <w:pPr>
        <w:rPr>
          <w:rFonts w:eastAsia="Times New Roman"/>
          <w:b/>
          <w:sz w:val="24"/>
          <w:szCs w:val="24"/>
          <w:lang w:val="ro-RO" w:eastAsia="ru-RU"/>
        </w:rPr>
      </w:pPr>
    </w:p>
    <w:p w14:paraId="412DE9D5" w14:textId="263A29E0" w:rsidR="004D7F1F" w:rsidRDefault="004D7F1F" w:rsidP="004D7F1F">
      <w:pPr>
        <w:rPr>
          <w:rFonts w:eastAsia="Times New Roman"/>
          <w:b/>
          <w:sz w:val="24"/>
          <w:szCs w:val="24"/>
          <w:lang w:val="en-US" w:eastAsia="ru-RU"/>
        </w:rPr>
      </w:pPr>
      <w:r>
        <w:rPr>
          <w:rFonts w:eastAsia="Times New Roman"/>
          <w:b/>
          <w:sz w:val="24"/>
          <w:szCs w:val="24"/>
          <w:lang w:eastAsia="ru-RU"/>
        </w:rPr>
        <w:sym w:font="Times New Roman" w:char="F0FC"/>
      </w:r>
      <w:r>
        <w:rPr>
          <w:rFonts w:eastAsia="Times New Roman"/>
          <w:b/>
          <w:sz w:val="24"/>
          <w:szCs w:val="24"/>
          <w:lang w:val="en-US" w:eastAsia="ru-RU"/>
        </w:rPr>
        <w:tab/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Informaţia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privind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cauzele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, care se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află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pe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rolul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judecătoriei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Comrat,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sediul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r w:rsidR="008F3BB0">
        <w:rPr>
          <w:rFonts w:eastAsia="Times New Roman"/>
          <w:b/>
          <w:sz w:val="24"/>
          <w:szCs w:val="24"/>
          <w:lang w:val="ro-RO" w:eastAsia="ru-RU"/>
        </w:rPr>
        <w:t>Central</w:t>
      </w:r>
      <w:r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r>
        <w:rPr>
          <w:rFonts w:eastAsia="Times New Roman"/>
          <w:b/>
          <w:sz w:val="24"/>
          <w:szCs w:val="24"/>
          <w:lang w:val="ro-RO" w:eastAsia="ru-RU"/>
        </w:rPr>
        <w:t>pentru anului 20</w:t>
      </w:r>
      <w:r w:rsidR="00172A50">
        <w:rPr>
          <w:rFonts w:eastAsia="Times New Roman"/>
          <w:b/>
          <w:sz w:val="24"/>
          <w:szCs w:val="24"/>
          <w:lang w:val="ro-RO" w:eastAsia="ru-RU"/>
        </w:rPr>
        <w:t>2</w:t>
      </w:r>
      <w:r w:rsidR="002C5597" w:rsidRPr="002C5597">
        <w:rPr>
          <w:rFonts w:eastAsia="Times New Roman"/>
          <w:b/>
          <w:sz w:val="24"/>
          <w:szCs w:val="24"/>
          <w:lang w:val="en-US" w:eastAsia="ru-RU"/>
        </w:rPr>
        <w:t>2</w:t>
      </w:r>
      <w:r w:rsidR="00172A50">
        <w:rPr>
          <w:rFonts w:eastAsia="Times New Roman"/>
          <w:b/>
          <w:sz w:val="24"/>
          <w:szCs w:val="24"/>
          <w:lang w:val="ro-RO" w:eastAsia="ru-RU"/>
        </w:rPr>
        <w:t xml:space="preserve"> mai mult de </w:t>
      </w:r>
      <w:r w:rsidR="002C5597" w:rsidRPr="002C5597">
        <w:rPr>
          <w:rFonts w:eastAsia="Times New Roman"/>
          <w:b/>
          <w:sz w:val="24"/>
          <w:szCs w:val="24"/>
          <w:lang w:val="en-US" w:eastAsia="ru-RU"/>
        </w:rPr>
        <w:t>12,24,</w:t>
      </w:r>
      <w:r w:rsidR="00172A50">
        <w:rPr>
          <w:rFonts w:eastAsia="Times New Roman"/>
          <w:b/>
          <w:sz w:val="24"/>
          <w:szCs w:val="24"/>
          <w:lang w:val="ro-RO" w:eastAsia="ru-RU"/>
        </w:rPr>
        <w:t>36 luni</w:t>
      </w:r>
      <w:r>
        <w:rPr>
          <w:rFonts w:eastAsia="Times New Roman"/>
          <w:b/>
          <w:sz w:val="24"/>
          <w:szCs w:val="24"/>
          <w:lang w:val="ro-RO" w:eastAsia="ru-RU"/>
        </w:rPr>
        <w:t xml:space="preserve"> </w:t>
      </w:r>
      <w:r>
        <w:rPr>
          <w:rFonts w:eastAsia="Times New Roman"/>
          <w:b/>
          <w:sz w:val="24"/>
          <w:szCs w:val="24"/>
          <w:lang w:val="en-US" w:eastAsia="ru-RU"/>
        </w:rPr>
        <w:t xml:space="preserve">– pe </w:t>
      </w:r>
      <w:r w:rsidR="00B42258" w:rsidRPr="00B42258">
        <w:rPr>
          <w:rFonts w:eastAsia="Times New Roman"/>
          <w:b/>
          <w:sz w:val="24"/>
          <w:szCs w:val="24"/>
          <w:lang w:val="en-US" w:eastAsia="ru-RU"/>
        </w:rPr>
        <w:t>63</w:t>
      </w:r>
      <w:r>
        <w:rPr>
          <w:rFonts w:eastAsia="Times New Roman"/>
          <w:b/>
          <w:sz w:val="24"/>
          <w:szCs w:val="24"/>
          <w:lang w:val="en-US" w:eastAsia="ru-RU"/>
        </w:rPr>
        <w:t xml:space="preserve"> file.</w:t>
      </w:r>
    </w:p>
    <w:p w14:paraId="49C53C51" w14:textId="77777777" w:rsidR="004D7F1F" w:rsidRDefault="004D7F1F" w:rsidP="004D7F1F">
      <w:pPr>
        <w:rPr>
          <w:rFonts w:eastAsia="Times New Roman"/>
          <w:b/>
          <w:sz w:val="24"/>
          <w:szCs w:val="24"/>
          <w:lang w:val="en-US" w:eastAsia="ru-RU"/>
        </w:rPr>
      </w:pPr>
    </w:p>
    <w:p w14:paraId="0349F8B5" w14:textId="47D6F379" w:rsidR="006C3A7C" w:rsidRDefault="004D7F1F" w:rsidP="004D7F1F">
      <w:pPr>
        <w:jc w:val="both"/>
        <w:rPr>
          <w:rFonts w:eastAsia="Times New Roman"/>
          <w:b/>
          <w:sz w:val="24"/>
          <w:szCs w:val="24"/>
          <w:lang w:val="en-US" w:eastAsia="ru-RU"/>
        </w:rPr>
      </w:pPr>
      <w:r>
        <w:rPr>
          <w:rFonts w:eastAsia="Times New Roman"/>
          <w:b/>
          <w:sz w:val="24"/>
          <w:szCs w:val="24"/>
          <w:lang w:eastAsia="ru-RU"/>
        </w:rPr>
        <w:sym w:font="Times New Roman" w:char="F0FC"/>
      </w:r>
      <w:r>
        <w:rPr>
          <w:rFonts w:eastAsia="Times New Roman"/>
          <w:b/>
          <w:sz w:val="24"/>
          <w:szCs w:val="24"/>
          <w:lang w:val="en-US" w:eastAsia="ru-RU"/>
        </w:rPr>
        <w:tab/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Informaţia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privind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cauzele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, care se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află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pe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rolul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judecătoriei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Comrat,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sediul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Ceadîr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-Lunga </w:t>
      </w:r>
      <w:r>
        <w:rPr>
          <w:rFonts w:eastAsia="Times New Roman"/>
          <w:b/>
          <w:sz w:val="24"/>
          <w:szCs w:val="24"/>
          <w:lang w:val="ro-RO" w:eastAsia="ru-RU"/>
        </w:rPr>
        <w:t xml:space="preserve">pentru anului </w:t>
      </w:r>
      <w:r w:rsidR="00CC66A0">
        <w:rPr>
          <w:rFonts w:eastAsia="Times New Roman"/>
          <w:b/>
          <w:sz w:val="24"/>
          <w:szCs w:val="24"/>
          <w:lang w:val="ro-RO" w:eastAsia="ru-RU"/>
        </w:rPr>
        <w:t xml:space="preserve">2021 mai mult de </w:t>
      </w:r>
      <w:r w:rsidR="00746C8A" w:rsidRPr="00746C8A">
        <w:rPr>
          <w:rFonts w:eastAsia="Times New Roman"/>
          <w:b/>
          <w:sz w:val="24"/>
          <w:szCs w:val="24"/>
          <w:lang w:val="en-US" w:eastAsia="ru-RU"/>
        </w:rPr>
        <w:t>12,24,</w:t>
      </w:r>
      <w:r w:rsidR="00CC66A0">
        <w:rPr>
          <w:rFonts w:eastAsia="Times New Roman"/>
          <w:b/>
          <w:sz w:val="24"/>
          <w:szCs w:val="24"/>
          <w:lang w:val="ro-RO" w:eastAsia="ru-RU"/>
        </w:rPr>
        <w:t xml:space="preserve">36 </w:t>
      </w:r>
      <w:proofErr w:type="gramStart"/>
      <w:r w:rsidR="00CC66A0">
        <w:rPr>
          <w:rFonts w:eastAsia="Times New Roman"/>
          <w:b/>
          <w:sz w:val="24"/>
          <w:szCs w:val="24"/>
          <w:lang w:val="ro-RO" w:eastAsia="ru-RU"/>
        </w:rPr>
        <w:t xml:space="preserve">luni </w:t>
      </w:r>
      <w:r>
        <w:rPr>
          <w:rFonts w:eastAsia="Times New Roman"/>
          <w:b/>
          <w:sz w:val="24"/>
          <w:szCs w:val="24"/>
          <w:lang w:val="ro-RO" w:eastAsia="ru-RU"/>
        </w:rPr>
        <w:t xml:space="preserve"> </w:t>
      </w:r>
      <w:r>
        <w:rPr>
          <w:rFonts w:eastAsia="Times New Roman"/>
          <w:b/>
          <w:sz w:val="24"/>
          <w:szCs w:val="24"/>
          <w:lang w:val="en-US" w:eastAsia="ru-RU"/>
        </w:rPr>
        <w:t>–</w:t>
      </w:r>
      <w:proofErr w:type="gramEnd"/>
      <w:r>
        <w:rPr>
          <w:rFonts w:eastAsia="Times New Roman"/>
          <w:b/>
          <w:sz w:val="24"/>
          <w:szCs w:val="24"/>
          <w:lang w:val="en-US" w:eastAsia="ru-RU"/>
        </w:rPr>
        <w:t xml:space="preserve"> pe </w:t>
      </w:r>
      <w:r w:rsidR="00746C8A" w:rsidRPr="00746C8A">
        <w:rPr>
          <w:rFonts w:eastAsia="Times New Roman"/>
          <w:b/>
          <w:sz w:val="24"/>
          <w:szCs w:val="24"/>
          <w:lang w:val="en-US" w:eastAsia="ru-RU"/>
        </w:rPr>
        <w:t>60</w:t>
      </w:r>
      <w:r>
        <w:rPr>
          <w:rFonts w:eastAsia="Times New Roman"/>
          <w:b/>
          <w:sz w:val="24"/>
          <w:szCs w:val="24"/>
          <w:lang w:val="en-US" w:eastAsia="ru-RU"/>
        </w:rPr>
        <w:t xml:space="preserve">  file;</w:t>
      </w:r>
    </w:p>
    <w:p w14:paraId="30141526" w14:textId="77777777" w:rsidR="00CC66A0" w:rsidRDefault="00CC66A0" w:rsidP="004D7F1F">
      <w:pPr>
        <w:rPr>
          <w:rFonts w:eastAsia="Times New Roman"/>
          <w:b/>
          <w:sz w:val="24"/>
          <w:szCs w:val="24"/>
          <w:lang w:val="en-US" w:eastAsia="ru-RU"/>
        </w:rPr>
      </w:pPr>
    </w:p>
    <w:p w14:paraId="17A2490F" w14:textId="77D4797C" w:rsidR="004D7F1F" w:rsidRDefault="004D7F1F" w:rsidP="004D7F1F">
      <w:pPr>
        <w:jc w:val="both"/>
        <w:rPr>
          <w:rFonts w:eastAsia="Times New Roman"/>
          <w:b/>
          <w:sz w:val="24"/>
          <w:szCs w:val="24"/>
          <w:lang w:val="en-US" w:eastAsia="ru-RU"/>
        </w:rPr>
      </w:pPr>
      <w:r>
        <w:rPr>
          <w:rFonts w:eastAsia="Times New Roman"/>
          <w:b/>
          <w:szCs w:val="32"/>
          <w:lang w:eastAsia="ru-RU"/>
        </w:rPr>
        <w:sym w:font="Times New Roman" w:char="F0FC"/>
      </w:r>
      <w:r>
        <w:rPr>
          <w:rFonts w:eastAsia="Times New Roman"/>
          <w:b/>
          <w:szCs w:val="32"/>
          <w:lang w:val="en-US" w:eastAsia="ru-RU"/>
        </w:rPr>
        <w:tab/>
      </w:r>
      <w:proofErr w:type="spellStart"/>
      <w:r w:rsidR="00CC66A0">
        <w:rPr>
          <w:rFonts w:eastAsia="Times New Roman"/>
          <w:b/>
          <w:sz w:val="24"/>
          <w:szCs w:val="24"/>
          <w:lang w:val="en-US" w:eastAsia="ru-RU"/>
        </w:rPr>
        <w:t>Informaţia</w:t>
      </w:r>
      <w:proofErr w:type="spellEnd"/>
      <w:r w:rsidR="00CC66A0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CC66A0">
        <w:rPr>
          <w:rFonts w:eastAsia="Times New Roman"/>
          <w:b/>
          <w:sz w:val="24"/>
          <w:szCs w:val="24"/>
          <w:lang w:val="en-US" w:eastAsia="ru-RU"/>
        </w:rPr>
        <w:t>privind</w:t>
      </w:r>
      <w:proofErr w:type="spellEnd"/>
      <w:r w:rsidR="00CC66A0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CC66A0">
        <w:rPr>
          <w:rFonts w:eastAsia="Times New Roman"/>
          <w:b/>
          <w:sz w:val="24"/>
          <w:szCs w:val="24"/>
          <w:lang w:val="en-US" w:eastAsia="ru-RU"/>
        </w:rPr>
        <w:t>cauzele</w:t>
      </w:r>
      <w:proofErr w:type="spellEnd"/>
      <w:r w:rsidR="00CC66A0">
        <w:rPr>
          <w:rFonts w:eastAsia="Times New Roman"/>
          <w:b/>
          <w:sz w:val="24"/>
          <w:szCs w:val="24"/>
          <w:lang w:val="en-US" w:eastAsia="ru-RU"/>
        </w:rPr>
        <w:t xml:space="preserve">, care se </w:t>
      </w:r>
      <w:proofErr w:type="spellStart"/>
      <w:r w:rsidR="00CC66A0">
        <w:rPr>
          <w:rFonts w:eastAsia="Times New Roman"/>
          <w:b/>
          <w:sz w:val="24"/>
          <w:szCs w:val="24"/>
          <w:lang w:val="en-US" w:eastAsia="ru-RU"/>
        </w:rPr>
        <w:t>află</w:t>
      </w:r>
      <w:proofErr w:type="spellEnd"/>
      <w:r w:rsidR="00CC66A0">
        <w:rPr>
          <w:rFonts w:eastAsia="Times New Roman"/>
          <w:b/>
          <w:sz w:val="24"/>
          <w:szCs w:val="24"/>
          <w:lang w:val="en-US" w:eastAsia="ru-RU"/>
        </w:rPr>
        <w:t xml:space="preserve"> pe </w:t>
      </w:r>
      <w:proofErr w:type="spellStart"/>
      <w:r w:rsidR="00CC66A0">
        <w:rPr>
          <w:rFonts w:eastAsia="Times New Roman"/>
          <w:b/>
          <w:sz w:val="24"/>
          <w:szCs w:val="24"/>
          <w:lang w:val="en-US" w:eastAsia="ru-RU"/>
        </w:rPr>
        <w:t>rolul</w:t>
      </w:r>
      <w:proofErr w:type="spellEnd"/>
      <w:r w:rsidR="00CC66A0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CC66A0">
        <w:rPr>
          <w:rFonts w:eastAsia="Times New Roman"/>
          <w:b/>
          <w:sz w:val="24"/>
          <w:szCs w:val="24"/>
          <w:lang w:val="en-US" w:eastAsia="ru-RU"/>
        </w:rPr>
        <w:t>judecătoriei</w:t>
      </w:r>
      <w:proofErr w:type="spellEnd"/>
      <w:r w:rsidR="00CC66A0">
        <w:rPr>
          <w:rFonts w:eastAsia="Times New Roman"/>
          <w:b/>
          <w:sz w:val="24"/>
          <w:szCs w:val="24"/>
          <w:lang w:val="en-US" w:eastAsia="ru-RU"/>
        </w:rPr>
        <w:t xml:space="preserve"> Comrat, </w:t>
      </w:r>
      <w:proofErr w:type="spellStart"/>
      <w:r w:rsidR="00CC66A0">
        <w:rPr>
          <w:rFonts w:eastAsia="Times New Roman"/>
          <w:b/>
          <w:sz w:val="24"/>
          <w:szCs w:val="24"/>
          <w:lang w:val="en-US" w:eastAsia="ru-RU"/>
        </w:rPr>
        <w:t>sediul</w:t>
      </w:r>
      <w:proofErr w:type="spellEnd"/>
      <w:r w:rsidR="00CC66A0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B871C4">
        <w:rPr>
          <w:rFonts w:eastAsia="Times New Roman"/>
          <w:b/>
          <w:sz w:val="24"/>
          <w:szCs w:val="24"/>
          <w:lang w:val="en-US" w:eastAsia="ru-RU"/>
        </w:rPr>
        <w:t>Vulcănești</w:t>
      </w:r>
      <w:proofErr w:type="spellEnd"/>
      <w:r w:rsidR="00CC66A0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r w:rsidR="00CC66A0">
        <w:rPr>
          <w:rFonts w:eastAsia="Times New Roman"/>
          <w:b/>
          <w:sz w:val="24"/>
          <w:szCs w:val="24"/>
          <w:lang w:val="ro-RO" w:eastAsia="ru-RU"/>
        </w:rPr>
        <w:t xml:space="preserve">pentru anului 2021 mai mult de </w:t>
      </w:r>
      <w:r w:rsidR="002C5597" w:rsidRPr="002C5597">
        <w:rPr>
          <w:rFonts w:eastAsia="Times New Roman"/>
          <w:b/>
          <w:sz w:val="24"/>
          <w:szCs w:val="24"/>
          <w:lang w:val="en-US" w:eastAsia="ru-RU"/>
        </w:rPr>
        <w:t>12,</w:t>
      </w:r>
      <w:r w:rsidR="003E6285" w:rsidRPr="003E6285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r w:rsidR="002C5597" w:rsidRPr="002C5597">
        <w:rPr>
          <w:rFonts w:eastAsia="Times New Roman"/>
          <w:b/>
          <w:sz w:val="24"/>
          <w:szCs w:val="24"/>
          <w:lang w:val="en-US" w:eastAsia="ru-RU"/>
        </w:rPr>
        <w:t>24,</w:t>
      </w:r>
      <w:r w:rsidR="003E6285" w:rsidRPr="003E6285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r w:rsidR="00CC66A0">
        <w:rPr>
          <w:rFonts w:eastAsia="Times New Roman"/>
          <w:b/>
          <w:sz w:val="24"/>
          <w:szCs w:val="24"/>
          <w:lang w:val="ro-RO" w:eastAsia="ru-RU"/>
        </w:rPr>
        <w:t xml:space="preserve">36 luni  </w:t>
      </w:r>
      <w:r w:rsidR="00CC66A0">
        <w:rPr>
          <w:rFonts w:eastAsia="Times New Roman"/>
          <w:b/>
          <w:sz w:val="24"/>
          <w:szCs w:val="24"/>
          <w:lang w:val="en-US" w:eastAsia="ru-RU"/>
        </w:rPr>
        <w:t xml:space="preserve">– pe </w:t>
      </w:r>
      <w:r w:rsidR="00DF754D" w:rsidRPr="00DF754D">
        <w:rPr>
          <w:rFonts w:eastAsia="Times New Roman"/>
          <w:b/>
          <w:sz w:val="24"/>
          <w:szCs w:val="24"/>
          <w:lang w:val="en-US" w:eastAsia="ru-RU"/>
        </w:rPr>
        <w:t>2</w:t>
      </w:r>
      <w:r w:rsidR="003E6285" w:rsidRPr="00B42258">
        <w:rPr>
          <w:rFonts w:eastAsia="Times New Roman"/>
          <w:b/>
          <w:sz w:val="24"/>
          <w:szCs w:val="24"/>
          <w:lang w:val="en-US" w:eastAsia="ru-RU"/>
        </w:rPr>
        <w:t>6</w:t>
      </w:r>
      <w:r w:rsidR="00CC66A0">
        <w:rPr>
          <w:rFonts w:eastAsia="Times New Roman"/>
          <w:b/>
          <w:sz w:val="24"/>
          <w:szCs w:val="24"/>
          <w:lang w:val="en-US" w:eastAsia="ru-RU"/>
        </w:rPr>
        <w:t xml:space="preserve">  file;</w:t>
      </w:r>
    </w:p>
    <w:p w14:paraId="2D458E12" w14:textId="60682479" w:rsidR="006C3A7C" w:rsidRDefault="006C3A7C" w:rsidP="004D7F1F">
      <w:pPr>
        <w:jc w:val="both"/>
        <w:rPr>
          <w:rFonts w:eastAsia="Times New Roman"/>
          <w:b/>
          <w:sz w:val="24"/>
          <w:szCs w:val="24"/>
          <w:lang w:val="en-US" w:eastAsia="ru-RU"/>
        </w:rPr>
      </w:pPr>
    </w:p>
    <w:p w14:paraId="7E12F2E4" w14:textId="618E3BFE" w:rsidR="006C3A7C" w:rsidRDefault="002130F0" w:rsidP="002130F0">
      <w:pPr>
        <w:jc w:val="both"/>
        <w:rPr>
          <w:rFonts w:eastAsia="Times New Roman"/>
          <w:b/>
          <w:sz w:val="24"/>
          <w:szCs w:val="24"/>
          <w:lang w:val="en-US" w:eastAsia="ru-RU"/>
        </w:rPr>
      </w:pPr>
      <w:r>
        <w:rPr>
          <w:rFonts w:eastAsia="Times New Roman"/>
          <w:b/>
          <w:szCs w:val="32"/>
          <w:lang w:eastAsia="ru-RU"/>
        </w:rPr>
        <w:sym w:font="Times New Roman" w:char="F0FC"/>
      </w:r>
      <w:r>
        <w:rPr>
          <w:rFonts w:eastAsia="Times New Roman"/>
          <w:b/>
          <w:szCs w:val="32"/>
          <w:lang w:val="ro-RO" w:eastAsia="ru-RU"/>
        </w:rPr>
        <w:t xml:space="preserve">      </w:t>
      </w:r>
      <w:r w:rsidR="006C3A7C">
        <w:rPr>
          <w:rFonts w:eastAsia="Times New Roman"/>
          <w:b/>
          <w:sz w:val="24"/>
          <w:szCs w:val="24"/>
          <w:lang w:val="en-US" w:eastAsia="ru-RU"/>
        </w:rPr>
        <w:t xml:space="preserve">Lista </w:t>
      </w:r>
      <w:proofErr w:type="spellStart"/>
      <w:r w:rsidR="006C3A7C">
        <w:rPr>
          <w:rFonts w:eastAsia="Times New Roman"/>
          <w:b/>
          <w:sz w:val="24"/>
          <w:szCs w:val="24"/>
          <w:lang w:val="en-US" w:eastAsia="ru-RU"/>
        </w:rPr>
        <w:t>dosarelor</w:t>
      </w:r>
      <w:proofErr w:type="spellEnd"/>
      <w:r w:rsidR="006C3A7C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6C3A7C">
        <w:rPr>
          <w:rFonts w:eastAsia="Times New Roman"/>
          <w:b/>
          <w:sz w:val="24"/>
          <w:szCs w:val="24"/>
          <w:lang w:val="en-US" w:eastAsia="ru-RU"/>
        </w:rPr>
        <w:t>privind</w:t>
      </w:r>
      <w:proofErr w:type="spellEnd"/>
      <w:r w:rsidR="006C3A7C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6C3A7C">
        <w:rPr>
          <w:rFonts w:eastAsia="Times New Roman"/>
          <w:b/>
          <w:sz w:val="24"/>
          <w:szCs w:val="24"/>
          <w:lang w:val="en-US" w:eastAsia="ru-RU"/>
        </w:rPr>
        <w:t>insolvabilitatea</w:t>
      </w:r>
      <w:proofErr w:type="spellEnd"/>
      <w:r w:rsidR="006C3A7C">
        <w:rPr>
          <w:rFonts w:eastAsia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="006C3A7C">
        <w:rPr>
          <w:rFonts w:eastAsia="Times New Roman"/>
          <w:b/>
          <w:sz w:val="24"/>
          <w:szCs w:val="24"/>
          <w:lang w:val="en-US" w:eastAsia="ru-RU"/>
        </w:rPr>
        <w:t>aflate</w:t>
      </w:r>
      <w:proofErr w:type="spellEnd"/>
      <w:r w:rsidR="006C3A7C">
        <w:rPr>
          <w:rFonts w:eastAsia="Times New Roman"/>
          <w:b/>
          <w:sz w:val="24"/>
          <w:szCs w:val="24"/>
          <w:lang w:val="en-US" w:eastAsia="ru-RU"/>
        </w:rPr>
        <w:t xml:space="preserve"> pe </w:t>
      </w:r>
      <w:proofErr w:type="spellStart"/>
      <w:r w:rsidR="006C3A7C">
        <w:rPr>
          <w:rFonts w:eastAsia="Times New Roman"/>
          <w:b/>
          <w:sz w:val="24"/>
          <w:szCs w:val="24"/>
          <w:lang w:val="en-US" w:eastAsia="ru-RU"/>
        </w:rPr>
        <w:t>rol</w:t>
      </w:r>
      <w:proofErr w:type="spellEnd"/>
      <w:r w:rsidR="006C3A7C">
        <w:rPr>
          <w:rFonts w:eastAsia="Times New Roman"/>
          <w:b/>
          <w:sz w:val="24"/>
          <w:szCs w:val="24"/>
          <w:lang w:val="en-US" w:eastAsia="ru-RU"/>
        </w:rPr>
        <w:t xml:space="preserve"> la </w:t>
      </w:r>
      <w:proofErr w:type="spellStart"/>
      <w:r w:rsidR="006C3A7C">
        <w:rPr>
          <w:rFonts w:eastAsia="Times New Roman"/>
          <w:b/>
          <w:sz w:val="24"/>
          <w:szCs w:val="24"/>
          <w:lang w:val="en-US" w:eastAsia="ru-RU"/>
        </w:rPr>
        <w:t>judecătoria</w:t>
      </w:r>
      <w:proofErr w:type="spellEnd"/>
      <w:r w:rsidR="006C3A7C">
        <w:rPr>
          <w:rFonts w:eastAsia="Times New Roman"/>
          <w:b/>
          <w:sz w:val="24"/>
          <w:szCs w:val="24"/>
          <w:lang w:val="en-US" w:eastAsia="ru-RU"/>
        </w:rPr>
        <w:t xml:space="preserve"> Comrat </w:t>
      </w:r>
      <w:proofErr w:type="spellStart"/>
      <w:r w:rsidR="006C3A7C">
        <w:rPr>
          <w:rFonts w:eastAsia="Times New Roman"/>
          <w:b/>
          <w:sz w:val="24"/>
          <w:szCs w:val="24"/>
          <w:lang w:val="en-US" w:eastAsia="ru-RU"/>
        </w:rPr>
        <w:t>sediul</w:t>
      </w:r>
      <w:proofErr w:type="spellEnd"/>
      <w:r w:rsidR="006C3A7C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6C3A7C">
        <w:rPr>
          <w:rFonts w:eastAsia="Times New Roman"/>
          <w:b/>
          <w:sz w:val="24"/>
          <w:szCs w:val="24"/>
          <w:lang w:val="en-US" w:eastAsia="ru-RU"/>
        </w:rPr>
        <w:t>Ceadîr</w:t>
      </w:r>
      <w:proofErr w:type="spellEnd"/>
      <w:r w:rsidR="006C3A7C">
        <w:rPr>
          <w:rFonts w:eastAsia="Times New Roman"/>
          <w:b/>
          <w:sz w:val="24"/>
          <w:szCs w:val="24"/>
          <w:lang w:val="en-US" w:eastAsia="ru-RU"/>
        </w:rPr>
        <w:t xml:space="preserve">-Lunga </w:t>
      </w:r>
      <w:r w:rsidR="00A55957" w:rsidRPr="00A55957">
        <w:rPr>
          <w:rFonts w:eastAsia="Times New Roman"/>
          <w:b/>
          <w:sz w:val="24"/>
          <w:szCs w:val="24"/>
          <w:lang w:val="en-US" w:eastAsia="ru-RU"/>
        </w:rPr>
        <w:t xml:space="preserve">pe </w:t>
      </w:r>
      <w:proofErr w:type="spellStart"/>
      <w:r w:rsidR="00A55957" w:rsidRPr="00A55957">
        <w:rPr>
          <w:rFonts w:eastAsia="Times New Roman"/>
          <w:b/>
          <w:sz w:val="24"/>
          <w:szCs w:val="24"/>
          <w:lang w:val="en-US" w:eastAsia="ru-RU"/>
        </w:rPr>
        <w:t>perioada</w:t>
      </w:r>
      <w:proofErr w:type="spellEnd"/>
      <w:r w:rsidR="00A55957" w:rsidRPr="00A55957">
        <w:rPr>
          <w:rFonts w:eastAsia="Times New Roman"/>
          <w:b/>
          <w:sz w:val="24"/>
          <w:szCs w:val="24"/>
          <w:lang w:val="en-US" w:eastAsia="ru-RU"/>
        </w:rPr>
        <w:t xml:space="preserve"> 01.01.2022-09.09.2022</w:t>
      </w:r>
      <w:r w:rsidR="00A55957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r w:rsidR="006C3A7C">
        <w:rPr>
          <w:rFonts w:eastAsia="Times New Roman"/>
          <w:b/>
          <w:sz w:val="24"/>
          <w:szCs w:val="24"/>
          <w:lang w:val="ro-RO" w:eastAsia="ru-RU"/>
        </w:rPr>
        <w:t xml:space="preserve">mai mult de </w:t>
      </w:r>
      <w:r w:rsidR="00A55957">
        <w:rPr>
          <w:rFonts w:eastAsia="Times New Roman"/>
          <w:b/>
          <w:sz w:val="24"/>
          <w:szCs w:val="24"/>
          <w:lang w:val="ro-RO" w:eastAsia="ru-RU"/>
        </w:rPr>
        <w:t>12,24,</w:t>
      </w:r>
      <w:r w:rsidR="006C3A7C">
        <w:rPr>
          <w:rFonts w:eastAsia="Times New Roman"/>
          <w:b/>
          <w:sz w:val="24"/>
          <w:szCs w:val="24"/>
          <w:lang w:val="ro-RO" w:eastAsia="ru-RU"/>
        </w:rPr>
        <w:t xml:space="preserve">36 </w:t>
      </w:r>
      <w:proofErr w:type="gramStart"/>
      <w:r w:rsidR="006C3A7C">
        <w:rPr>
          <w:rFonts w:eastAsia="Times New Roman"/>
          <w:b/>
          <w:sz w:val="24"/>
          <w:szCs w:val="24"/>
          <w:lang w:val="ro-RO" w:eastAsia="ru-RU"/>
        </w:rPr>
        <w:t xml:space="preserve">luni  </w:t>
      </w:r>
      <w:r w:rsidR="006C3A7C">
        <w:rPr>
          <w:rFonts w:eastAsia="Times New Roman"/>
          <w:b/>
          <w:sz w:val="24"/>
          <w:szCs w:val="24"/>
          <w:lang w:val="en-US" w:eastAsia="ru-RU"/>
        </w:rPr>
        <w:t>–</w:t>
      </w:r>
      <w:proofErr w:type="gramEnd"/>
      <w:r w:rsidR="006C3A7C">
        <w:rPr>
          <w:rFonts w:eastAsia="Times New Roman"/>
          <w:b/>
          <w:sz w:val="24"/>
          <w:szCs w:val="24"/>
          <w:lang w:val="en-US" w:eastAsia="ru-RU"/>
        </w:rPr>
        <w:t xml:space="preserve"> pe 2</w:t>
      </w:r>
      <w:r>
        <w:rPr>
          <w:rFonts w:eastAsia="Times New Roman"/>
          <w:b/>
          <w:sz w:val="24"/>
          <w:szCs w:val="24"/>
          <w:lang w:val="en-US" w:eastAsia="ru-RU"/>
        </w:rPr>
        <w:t>7</w:t>
      </w:r>
      <w:r w:rsidR="006C3A7C">
        <w:rPr>
          <w:rFonts w:eastAsia="Times New Roman"/>
          <w:b/>
          <w:sz w:val="24"/>
          <w:szCs w:val="24"/>
          <w:lang w:val="en-US" w:eastAsia="ru-RU"/>
        </w:rPr>
        <w:t xml:space="preserve"> file;</w:t>
      </w:r>
    </w:p>
    <w:p w14:paraId="164C314B" w14:textId="77777777" w:rsidR="006C3A7C" w:rsidRDefault="006C3A7C" w:rsidP="004D7F1F">
      <w:pPr>
        <w:jc w:val="both"/>
        <w:rPr>
          <w:rFonts w:eastAsia="Times New Roman"/>
          <w:b/>
          <w:sz w:val="24"/>
          <w:szCs w:val="24"/>
          <w:lang w:val="en-US" w:eastAsia="ru-RU"/>
        </w:rPr>
      </w:pPr>
    </w:p>
    <w:p w14:paraId="19D91974" w14:textId="77777777" w:rsidR="00422971" w:rsidRDefault="00422971" w:rsidP="004D7F1F">
      <w:pPr>
        <w:jc w:val="both"/>
        <w:rPr>
          <w:rFonts w:eastAsia="Times New Roman"/>
          <w:b/>
          <w:sz w:val="24"/>
          <w:szCs w:val="24"/>
          <w:lang w:val="ro-RO" w:eastAsia="ru-RU"/>
        </w:rPr>
      </w:pPr>
    </w:p>
    <w:p w14:paraId="47D97873" w14:textId="77777777" w:rsidR="004D7F1F" w:rsidRDefault="004D7F1F" w:rsidP="004D7F1F">
      <w:pPr>
        <w:rPr>
          <w:rFonts w:eastAsia="Times New Roman"/>
          <w:b/>
          <w:sz w:val="24"/>
          <w:szCs w:val="24"/>
          <w:lang w:val="ro-RO" w:eastAsia="ru-RU"/>
        </w:rPr>
      </w:pPr>
    </w:p>
    <w:p w14:paraId="22A575D9" w14:textId="457D357B" w:rsidR="004D7F1F" w:rsidRPr="002130F0" w:rsidRDefault="004D7F1F" w:rsidP="00DE0FC0">
      <w:pPr>
        <w:jc w:val="both"/>
        <w:rPr>
          <w:rFonts w:eastAsia="Times New Roman"/>
          <w:b/>
          <w:sz w:val="24"/>
          <w:szCs w:val="24"/>
          <w:lang w:val="ro-RO" w:eastAsia="ru-RU"/>
        </w:rPr>
      </w:pPr>
    </w:p>
    <w:p w14:paraId="308F486E" w14:textId="44ACDD5B" w:rsidR="004D7F1F" w:rsidRPr="001C3F4E" w:rsidRDefault="004D7F1F" w:rsidP="001C3F4E">
      <w:pPr>
        <w:jc w:val="both"/>
        <w:rPr>
          <w:rFonts w:eastAsia="Times New Roman"/>
          <w:b/>
          <w:sz w:val="24"/>
          <w:szCs w:val="24"/>
          <w:lang w:val="en-US" w:eastAsia="ru-RU"/>
        </w:rPr>
      </w:pPr>
      <w:r>
        <w:rPr>
          <w:lang w:val="en-US"/>
        </w:rPr>
        <w:tab/>
      </w:r>
      <w:r>
        <w:rPr>
          <w:rFonts w:eastAsia="Times New Roman"/>
          <w:b/>
          <w:szCs w:val="32"/>
          <w:lang w:val="en-US" w:eastAsia="ru-RU"/>
        </w:rPr>
        <w:t xml:space="preserve">                                                                                                                                               </w:t>
      </w:r>
    </w:p>
    <w:p w14:paraId="03DA75A3" w14:textId="77777777" w:rsidR="004D7F1F" w:rsidRDefault="004D7F1F" w:rsidP="004D7F1F">
      <w:pPr>
        <w:rPr>
          <w:rFonts w:eastAsia="Times New Roman"/>
          <w:b/>
          <w:szCs w:val="32"/>
          <w:lang w:val="en-US" w:eastAsia="ru-RU"/>
        </w:rPr>
      </w:pPr>
      <w:r>
        <w:rPr>
          <w:rFonts w:eastAsia="Times New Roman"/>
          <w:b/>
          <w:szCs w:val="32"/>
          <w:lang w:val="en-US" w:eastAsia="ru-RU"/>
        </w:rPr>
        <w:t xml:space="preserve">      </w:t>
      </w:r>
    </w:p>
    <w:p w14:paraId="399AE682" w14:textId="77777777" w:rsidR="001C3F4E" w:rsidRDefault="001C3F4E" w:rsidP="001C3F4E">
      <w:pPr>
        <w:spacing w:line="276" w:lineRule="auto"/>
        <w:rPr>
          <w:rFonts w:eastAsia="Times New Roman" w:cs="Times New Roman"/>
          <w:b/>
          <w:szCs w:val="32"/>
          <w:lang w:val="ro-RO" w:eastAsia="ru-RU"/>
        </w:rPr>
      </w:pPr>
      <w:bookmarkStart w:id="25" w:name="OLE_LINK43"/>
      <w:bookmarkStart w:id="26" w:name="OLE_LINK44"/>
      <w:bookmarkStart w:id="27" w:name="_Hlk29888971"/>
      <w:r>
        <w:rPr>
          <w:rFonts w:eastAsia="Times New Roman" w:cs="Times New Roman"/>
          <w:b/>
          <w:szCs w:val="32"/>
          <w:lang w:val="ro-RO" w:eastAsia="ru-RU"/>
        </w:rPr>
        <w:t>P</w:t>
      </w:r>
      <w:r w:rsidRPr="003244F5">
        <w:rPr>
          <w:rFonts w:eastAsia="Times New Roman" w:cs="Times New Roman"/>
          <w:b/>
          <w:szCs w:val="32"/>
          <w:lang w:val="ro-RO" w:eastAsia="ru-RU"/>
        </w:rPr>
        <w:t>reşedinte</w:t>
      </w:r>
      <w:r>
        <w:rPr>
          <w:rFonts w:eastAsia="Times New Roman" w:cs="Times New Roman"/>
          <w:b/>
          <w:szCs w:val="32"/>
          <w:lang w:val="ro-RO" w:eastAsia="ru-RU"/>
        </w:rPr>
        <w:t xml:space="preserve"> al</w:t>
      </w:r>
      <w:r w:rsidRPr="003244F5">
        <w:rPr>
          <w:rFonts w:eastAsia="Times New Roman" w:cs="Times New Roman"/>
          <w:b/>
          <w:szCs w:val="32"/>
          <w:lang w:val="ro-RO" w:eastAsia="ru-RU"/>
        </w:rPr>
        <w:t xml:space="preserve"> </w:t>
      </w:r>
    </w:p>
    <w:p w14:paraId="143995C0" w14:textId="77777777" w:rsidR="004D7F1F" w:rsidRDefault="004D7F1F" w:rsidP="004D7F1F">
      <w:pPr>
        <w:rPr>
          <w:rFonts w:eastAsia="Times New Roman"/>
          <w:b/>
          <w:szCs w:val="32"/>
          <w:lang w:val="en-US" w:eastAsia="ru-RU"/>
        </w:rPr>
      </w:pPr>
      <w:proofErr w:type="spellStart"/>
      <w:r>
        <w:rPr>
          <w:rFonts w:eastAsia="Times New Roman"/>
          <w:b/>
          <w:szCs w:val="32"/>
          <w:lang w:val="en-US" w:eastAsia="ru-RU"/>
        </w:rPr>
        <w:t>Judecătoriei</w:t>
      </w:r>
      <w:proofErr w:type="spellEnd"/>
      <w:r>
        <w:rPr>
          <w:rFonts w:eastAsia="Times New Roman"/>
          <w:b/>
          <w:szCs w:val="32"/>
          <w:lang w:val="en-US" w:eastAsia="ru-RU"/>
        </w:rPr>
        <w:t xml:space="preserve"> Comrat                                                                     Igor BOTEZATU</w:t>
      </w:r>
    </w:p>
    <w:bookmarkEnd w:id="25"/>
    <w:bookmarkEnd w:id="26"/>
    <w:p w14:paraId="1DD07AFE" w14:textId="77777777" w:rsidR="004D7F1F" w:rsidRDefault="004D7F1F" w:rsidP="004D7F1F">
      <w:pPr>
        <w:rPr>
          <w:rFonts w:eastAsia="Times New Roman"/>
          <w:b/>
          <w:szCs w:val="32"/>
          <w:lang w:val="en-US" w:eastAsia="ru-RU"/>
        </w:rPr>
      </w:pPr>
    </w:p>
    <w:p w14:paraId="620B1ED0" w14:textId="77777777" w:rsidR="004D7F1F" w:rsidRDefault="004D7F1F" w:rsidP="004D7F1F">
      <w:pPr>
        <w:rPr>
          <w:rFonts w:eastAsia="Times New Roman"/>
          <w:sz w:val="20"/>
          <w:szCs w:val="20"/>
          <w:lang w:val="en-US" w:eastAsia="ru-RU"/>
        </w:rPr>
      </w:pPr>
      <w:bookmarkStart w:id="28" w:name="_Hlk534960261"/>
      <w:proofErr w:type="spellStart"/>
      <w:r>
        <w:rPr>
          <w:rFonts w:eastAsia="Times New Roman"/>
          <w:sz w:val="20"/>
          <w:szCs w:val="20"/>
          <w:lang w:val="en-US" w:eastAsia="ru-RU"/>
        </w:rPr>
        <w:t>Executori</w:t>
      </w:r>
      <w:proofErr w:type="spellEnd"/>
      <w:r>
        <w:rPr>
          <w:rFonts w:eastAsia="Times New Roman"/>
          <w:sz w:val="20"/>
          <w:szCs w:val="20"/>
          <w:lang w:val="en-US" w:eastAsia="ru-RU"/>
        </w:rPr>
        <w:t xml:space="preserve">: </w:t>
      </w:r>
      <w:proofErr w:type="spellStart"/>
      <w:r>
        <w:rPr>
          <w:rFonts w:eastAsia="Times New Roman"/>
          <w:sz w:val="20"/>
          <w:szCs w:val="20"/>
          <w:lang w:val="en-US" w:eastAsia="ru-RU"/>
        </w:rPr>
        <w:t>Sediul</w:t>
      </w:r>
      <w:proofErr w:type="spellEnd"/>
      <w:r>
        <w:rPr>
          <w:rFonts w:eastAsia="Times New Roman"/>
          <w:sz w:val="20"/>
          <w:szCs w:val="20"/>
          <w:lang w:val="en-US" w:eastAsia="ru-RU"/>
        </w:rPr>
        <w:t xml:space="preserve"> central – </w:t>
      </w:r>
      <w:proofErr w:type="spellStart"/>
      <w:proofErr w:type="gramStart"/>
      <w:r>
        <w:rPr>
          <w:rFonts w:eastAsia="Times New Roman"/>
          <w:sz w:val="20"/>
          <w:szCs w:val="20"/>
          <w:lang w:val="en-US" w:eastAsia="ru-RU"/>
        </w:rPr>
        <w:t>L.Demerji</w:t>
      </w:r>
      <w:proofErr w:type="spellEnd"/>
      <w:proofErr w:type="gramEnd"/>
      <w:r>
        <w:rPr>
          <w:rFonts w:eastAsia="Times New Roman"/>
          <w:sz w:val="20"/>
          <w:szCs w:val="20"/>
          <w:lang w:val="en-US" w:eastAsia="ru-RU"/>
        </w:rPr>
        <w:t xml:space="preserve"> 0(298)2-32-30</w:t>
      </w:r>
    </w:p>
    <w:bookmarkEnd w:id="27"/>
    <w:p w14:paraId="5FAA08C6" w14:textId="064C0758" w:rsidR="004D7F1F" w:rsidRDefault="004D7F1F" w:rsidP="004D7F1F">
      <w:pPr>
        <w:rPr>
          <w:rFonts w:eastAsia="Times New Roman"/>
          <w:sz w:val="20"/>
          <w:szCs w:val="20"/>
          <w:lang w:val="en-US" w:eastAsia="ru-RU"/>
        </w:rPr>
      </w:pPr>
      <w:r>
        <w:rPr>
          <w:rFonts w:eastAsia="Times New Roman"/>
          <w:sz w:val="20"/>
          <w:szCs w:val="20"/>
          <w:lang w:val="en-US" w:eastAsia="ru-RU"/>
        </w:rPr>
        <w:t xml:space="preserve">  </w:t>
      </w:r>
      <w:r>
        <w:rPr>
          <w:rFonts w:eastAsia="Times New Roman"/>
          <w:sz w:val="20"/>
          <w:szCs w:val="20"/>
          <w:lang w:val="en-US" w:eastAsia="ru-RU"/>
        </w:rPr>
        <w:tab/>
        <w:t xml:space="preserve">    </w:t>
      </w:r>
      <w:proofErr w:type="spellStart"/>
      <w:r>
        <w:rPr>
          <w:rFonts w:eastAsia="Times New Roman"/>
          <w:sz w:val="20"/>
          <w:szCs w:val="20"/>
          <w:lang w:val="en-US" w:eastAsia="ru-RU"/>
        </w:rPr>
        <w:t>Sediul</w:t>
      </w:r>
      <w:proofErr w:type="spellEnd"/>
      <w:r>
        <w:rPr>
          <w:rFonts w:eastAsia="Times New Roman"/>
          <w:sz w:val="20"/>
          <w:szCs w:val="20"/>
          <w:lang w:val="en-US" w:eastAsia="ru-RU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 w:eastAsia="ru-RU"/>
        </w:rPr>
        <w:t>Vulcănești</w:t>
      </w:r>
      <w:proofErr w:type="spellEnd"/>
      <w:r>
        <w:rPr>
          <w:rFonts w:eastAsia="Times New Roman"/>
          <w:sz w:val="20"/>
          <w:szCs w:val="20"/>
          <w:lang w:val="en-US" w:eastAsia="ru-RU"/>
        </w:rPr>
        <w:t xml:space="preserve"> – R</w:t>
      </w:r>
      <w:r w:rsidR="00DF754D">
        <w:rPr>
          <w:rFonts w:eastAsia="Times New Roman"/>
          <w:sz w:val="20"/>
          <w:szCs w:val="20"/>
          <w:lang w:val="en-US" w:eastAsia="ru-RU"/>
        </w:rPr>
        <w:t>.</w:t>
      </w:r>
      <w:r>
        <w:rPr>
          <w:rFonts w:eastAsia="Times New Roman"/>
          <w:sz w:val="20"/>
          <w:szCs w:val="20"/>
          <w:lang w:val="en-US" w:eastAsia="ru-RU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 w:eastAsia="ru-RU"/>
        </w:rPr>
        <w:t>Pavleglo</w:t>
      </w:r>
      <w:proofErr w:type="spellEnd"/>
      <w:r>
        <w:rPr>
          <w:rFonts w:eastAsia="Times New Roman"/>
          <w:sz w:val="20"/>
          <w:szCs w:val="20"/>
          <w:lang w:val="en-US" w:eastAsia="ru-RU"/>
        </w:rPr>
        <w:t>. 0(293)2-19-00</w:t>
      </w:r>
    </w:p>
    <w:bookmarkEnd w:id="28"/>
    <w:p w14:paraId="15A35F84" w14:textId="485CEB63" w:rsidR="00212344" w:rsidRPr="00212344" w:rsidRDefault="004D7F1F" w:rsidP="00324A82">
      <w:pPr>
        <w:rPr>
          <w:rFonts w:eastAsia="Times New Roman"/>
          <w:sz w:val="20"/>
          <w:szCs w:val="20"/>
          <w:lang w:val="en-US" w:eastAsia="ru-RU"/>
        </w:rPr>
      </w:pPr>
      <w:r>
        <w:rPr>
          <w:rFonts w:eastAsia="Times New Roman"/>
          <w:sz w:val="20"/>
          <w:szCs w:val="20"/>
          <w:lang w:val="en-US" w:eastAsia="ru-RU"/>
        </w:rPr>
        <w:t xml:space="preserve">                  </w:t>
      </w:r>
      <w:proofErr w:type="spellStart"/>
      <w:r>
        <w:rPr>
          <w:rFonts w:eastAsia="Times New Roman"/>
          <w:sz w:val="20"/>
          <w:szCs w:val="20"/>
          <w:lang w:val="en-US" w:eastAsia="ru-RU"/>
        </w:rPr>
        <w:t>Sediul</w:t>
      </w:r>
      <w:proofErr w:type="spellEnd"/>
      <w:r>
        <w:rPr>
          <w:rFonts w:eastAsia="Times New Roman"/>
          <w:sz w:val="20"/>
          <w:szCs w:val="20"/>
          <w:lang w:val="en-US" w:eastAsia="ru-RU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 w:eastAsia="ru-RU"/>
        </w:rPr>
        <w:t>Ceadîr</w:t>
      </w:r>
      <w:proofErr w:type="spellEnd"/>
      <w:r>
        <w:rPr>
          <w:rFonts w:eastAsia="Times New Roman"/>
          <w:sz w:val="20"/>
          <w:szCs w:val="20"/>
          <w:lang w:val="en-US" w:eastAsia="ru-RU"/>
        </w:rPr>
        <w:t xml:space="preserve">-Lunga – </w:t>
      </w:r>
      <w:r w:rsidR="00DF754D">
        <w:rPr>
          <w:rFonts w:eastAsia="Times New Roman"/>
          <w:sz w:val="20"/>
          <w:szCs w:val="20"/>
          <w:lang w:val="en-US" w:eastAsia="ru-RU"/>
        </w:rPr>
        <w:t>N.</w:t>
      </w:r>
      <w:r>
        <w:rPr>
          <w:rFonts w:eastAsia="Times New Roman"/>
          <w:sz w:val="20"/>
          <w:szCs w:val="20"/>
          <w:lang w:val="en-US" w:eastAsia="ru-RU"/>
        </w:rPr>
        <w:t xml:space="preserve"> </w:t>
      </w:r>
      <w:proofErr w:type="spellStart"/>
      <w:r w:rsidR="00B62570">
        <w:rPr>
          <w:rFonts w:eastAsia="Times New Roman"/>
          <w:sz w:val="20"/>
          <w:szCs w:val="20"/>
          <w:lang w:val="en-US" w:eastAsia="ru-RU"/>
        </w:rPr>
        <w:t>Guboglo</w:t>
      </w:r>
      <w:proofErr w:type="spellEnd"/>
      <w:r>
        <w:rPr>
          <w:rFonts w:eastAsia="Times New Roman"/>
          <w:sz w:val="20"/>
          <w:szCs w:val="20"/>
          <w:lang w:val="en-US" w:eastAsia="ru-RU"/>
        </w:rPr>
        <w:t>. 0(291)2-38-</w:t>
      </w:r>
      <w:r w:rsidR="001C3F4E">
        <w:rPr>
          <w:rFonts w:eastAsia="Times New Roman"/>
          <w:sz w:val="20"/>
          <w:szCs w:val="20"/>
          <w:lang w:val="en-US" w:eastAsia="ru-RU"/>
        </w:rPr>
        <w:t>78</w:t>
      </w:r>
    </w:p>
    <w:sectPr w:rsidR="00212344" w:rsidRPr="00212344" w:rsidSect="002F34E6">
      <w:footerReference w:type="default" r:id="rId10"/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83D8D" w14:textId="77777777" w:rsidR="006371B3" w:rsidRDefault="006371B3">
      <w:r>
        <w:separator/>
      </w:r>
    </w:p>
  </w:endnote>
  <w:endnote w:type="continuationSeparator" w:id="0">
    <w:p w14:paraId="57BEFDA9" w14:textId="77777777" w:rsidR="006371B3" w:rsidRDefault="0063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656069"/>
      <w:docPartObj>
        <w:docPartGallery w:val="Page Numbers (Bottom of Page)"/>
        <w:docPartUnique/>
      </w:docPartObj>
    </w:sdtPr>
    <w:sdtEndPr/>
    <w:sdtContent>
      <w:p w14:paraId="4C20105B" w14:textId="37D0C1DE" w:rsidR="00456DCF" w:rsidRDefault="00456D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771" w:rsidRPr="00A22771">
          <w:rPr>
            <w:noProof/>
            <w:lang w:val="ru-RU"/>
          </w:rPr>
          <w:t>5</w:t>
        </w:r>
        <w:r>
          <w:fldChar w:fldCharType="end"/>
        </w:r>
      </w:p>
    </w:sdtContent>
  </w:sdt>
  <w:p w14:paraId="05206015" w14:textId="77777777" w:rsidR="00456DCF" w:rsidRDefault="00456D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C2CC" w14:textId="77777777" w:rsidR="006371B3" w:rsidRDefault="006371B3">
      <w:r>
        <w:separator/>
      </w:r>
    </w:p>
  </w:footnote>
  <w:footnote w:type="continuationSeparator" w:id="0">
    <w:p w14:paraId="0B6D223C" w14:textId="77777777" w:rsidR="006371B3" w:rsidRDefault="00637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7A85"/>
    <w:multiLevelType w:val="hybridMultilevel"/>
    <w:tmpl w:val="F0348146"/>
    <w:lvl w:ilvl="0" w:tplc="614E65E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972528"/>
    <w:multiLevelType w:val="hybridMultilevel"/>
    <w:tmpl w:val="52B0AF06"/>
    <w:lvl w:ilvl="0" w:tplc="EDC43BA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2B3D6CA3"/>
    <w:multiLevelType w:val="hybridMultilevel"/>
    <w:tmpl w:val="35265BA2"/>
    <w:lvl w:ilvl="0" w:tplc="B5B80CCC">
      <w:start w:val="100"/>
      <w:numFmt w:val="bullet"/>
      <w:lvlText w:val="-"/>
      <w:lvlJc w:val="left"/>
      <w:pPr>
        <w:ind w:left="35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 w16cid:durableId="1134366255">
    <w:abstractNumId w:val="1"/>
  </w:num>
  <w:num w:numId="2" w16cid:durableId="129640737">
    <w:abstractNumId w:val="0"/>
  </w:num>
  <w:num w:numId="3" w16cid:durableId="149579695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FA"/>
    <w:rsid w:val="00002761"/>
    <w:rsid w:val="00003E0A"/>
    <w:rsid w:val="0000406C"/>
    <w:rsid w:val="00005FA8"/>
    <w:rsid w:val="0000647D"/>
    <w:rsid w:val="00007838"/>
    <w:rsid w:val="00007CF2"/>
    <w:rsid w:val="00010114"/>
    <w:rsid w:val="00011BF8"/>
    <w:rsid w:val="00012F64"/>
    <w:rsid w:val="0001382A"/>
    <w:rsid w:val="00013B16"/>
    <w:rsid w:val="0001534D"/>
    <w:rsid w:val="000214B9"/>
    <w:rsid w:val="00021C19"/>
    <w:rsid w:val="00022A7E"/>
    <w:rsid w:val="000231AF"/>
    <w:rsid w:val="00024980"/>
    <w:rsid w:val="0002501A"/>
    <w:rsid w:val="000259B2"/>
    <w:rsid w:val="00032749"/>
    <w:rsid w:val="000425E6"/>
    <w:rsid w:val="00043607"/>
    <w:rsid w:val="00043981"/>
    <w:rsid w:val="0004544C"/>
    <w:rsid w:val="000465D4"/>
    <w:rsid w:val="00046F22"/>
    <w:rsid w:val="00047A80"/>
    <w:rsid w:val="00050F6E"/>
    <w:rsid w:val="00052E41"/>
    <w:rsid w:val="00054527"/>
    <w:rsid w:val="00054E06"/>
    <w:rsid w:val="000550BF"/>
    <w:rsid w:val="0005580D"/>
    <w:rsid w:val="00055941"/>
    <w:rsid w:val="0005616D"/>
    <w:rsid w:val="000561F6"/>
    <w:rsid w:val="00057E10"/>
    <w:rsid w:val="00060381"/>
    <w:rsid w:val="00061AF3"/>
    <w:rsid w:val="000627E7"/>
    <w:rsid w:val="00064D0C"/>
    <w:rsid w:val="000652B5"/>
    <w:rsid w:val="0006645F"/>
    <w:rsid w:val="0006709F"/>
    <w:rsid w:val="00074C0F"/>
    <w:rsid w:val="00075A68"/>
    <w:rsid w:val="00075EDB"/>
    <w:rsid w:val="00076B66"/>
    <w:rsid w:val="00077D3C"/>
    <w:rsid w:val="00077ECB"/>
    <w:rsid w:val="000809BE"/>
    <w:rsid w:val="00082AFE"/>
    <w:rsid w:val="000834DA"/>
    <w:rsid w:val="000837FF"/>
    <w:rsid w:val="000839D8"/>
    <w:rsid w:val="00083E9D"/>
    <w:rsid w:val="000851F5"/>
    <w:rsid w:val="00085971"/>
    <w:rsid w:val="00090823"/>
    <w:rsid w:val="0009182B"/>
    <w:rsid w:val="00092C6B"/>
    <w:rsid w:val="000A0C6C"/>
    <w:rsid w:val="000A15CA"/>
    <w:rsid w:val="000A1D46"/>
    <w:rsid w:val="000A24F6"/>
    <w:rsid w:val="000A29AB"/>
    <w:rsid w:val="000A3900"/>
    <w:rsid w:val="000A3CCF"/>
    <w:rsid w:val="000A4E9A"/>
    <w:rsid w:val="000A4ECE"/>
    <w:rsid w:val="000A5B48"/>
    <w:rsid w:val="000B0732"/>
    <w:rsid w:val="000B09E5"/>
    <w:rsid w:val="000B2F5D"/>
    <w:rsid w:val="000B684F"/>
    <w:rsid w:val="000B6D06"/>
    <w:rsid w:val="000B7493"/>
    <w:rsid w:val="000B7E59"/>
    <w:rsid w:val="000C0F34"/>
    <w:rsid w:val="000C23F4"/>
    <w:rsid w:val="000C2D16"/>
    <w:rsid w:val="000C45FD"/>
    <w:rsid w:val="000C5427"/>
    <w:rsid w:val="000C730B"/>
    <w:rsid w:val="000D03C4"/>
    <w:rsid w:val="000D2D18"/>
    <w:rsid w:val="000D3DF6"/>
    <w:rsid w:val="000E1C7F"/>
    <w:rsid w:val="000E2A6A"/>
    <w:rsid w:val="000E2B9C"/>
    <w:rsid w:val="000E45DE"/>
    <w:rsid w:val="000E63A6"/>
    <w:rsid w:val="000E74C4"/>
    <w:rsid w:val="000E753F"/>
    <w:rsid w:val="000E7813"/>
    <w:rsid w:val="000E7E6D"/>
    <w:rsid w:val="000F0020"/>
    <w:rsid w:val="000F0E0A"/>
    <w:rsid w:val="000F213D"/>
    <w:rsid w:val="000F2BCA"/>
    <w:rsid w:val="000F505F"/>
    <w:rsid w:val="000F5C33"/>
    <w:rsid w:val="00101008"/>
    <w:rsid w:val="001011F0"/>
    <w:rsid w:val="00101568"/>
    <w:rsid w:val="00103337"/>
    <w:rsid w:val="00103D09"/>
    <w:rsid w:val="00105FF8"/>
    <w:rsid w:val="00107A5B"/>
    <w:rsid w:val="0011178E"/>
    <w:rsid w:val="00112BDF"/>
    <w:rsid w:val="00112CE5"/>
    <w:rsid w:val="00113D7F"/>
    <w:rsid w:val="00113DA9"/>
    <w:rsid w:val="00114D52"/>
    <w:rsid w:val="0011639B"/>
    <w:rsid w:val="00117447"/>
    <w:rsid w:val="00120313"/>
    <w:rsid w:val="00121544"/>
    <w:rsid w:val="00123A98"/>
    <w:rsid w:val="00123F75"/>
    <w:rsid w:val="00124769"/>
    <w:rsid w:val="0013051D"/>
    <w:rsid w:val="00131946"/>
    <w:rsid w:val="00131F8E"/>
    <w:rsid w:val="00137D49"/>
    <w:rsid w:val="001402BF"/>
    <w:rsid w:val="00140401"/>
    <w:rsid w:val="001422CC"/>
    <w:rsid w:val="001442C3"/>
    <w:rsid w:val="00144FB1"/>
    <w:rsid w:val="001458A8"/>
    <w:rsid w:val="00146361"/>
    <w:rsid w:val="00147406"/>
    <w:rsid w:val="00150007"/>
    <w:rsid w:val="00154B0A"/>
    <w:rsid w:val="00154FD7"/>
    <w:rsid w:val="00155097"/>
    <w:rsid w:val="001560B8"/>
    <w:rsid w:val="00157BD4"/>
    <w:rsid w:val="00161156"/>
    <w:rsid w:val="0016218C"/>
    <w:rsid w:val="00162555"/>
    <w:rsid w:val="00162A03"/>
    <w:rsid w:val="00167BAE"/>
    <w:rsid w:val="001700A1"/>
    <w:rsid w:val="00172A50"/>
    <w:rsid w:val="00172FDB"/>
    <w:rsid w:val="001731DC"/>
    <w:rsid w:val="00173BC6"/>
    <w:rsid w:val="00173C25"/>
    <w:rsid w:val="00175EF4"/>
    <w:rsid w:val="0017682D"/>
    <w:rsid w:val="00180228"/>
    <w:rsid w:val="001803AF"/>
    <w:rsid w:val="00180FF9"/>
    <w:rsid w:val="00181B2B"/>
    <w:rsid w:val="0018356D"/>
    <w:rsid w:val="001865A5"/>
    <w:rsid w:val="00190FD9"/>
    <w:rsid w:val="00191715"/>
    <w:rsid w:val="00193F22"/>
    <w:rsid w:val="001956D1"/>
    <w:rsid w:val="001A03B8"/>
    <w:rsid w:val="001A23D7"/>
    <w:rsid w:val="001A55CE"/>
    <w:rsid w:val="001A71D7"/>
    <w:rsid w:val="001B021A"/>
    <w:rsid w:val="001B1DBB"/>
    <w:rsid w:val="001B1EB8"/>
    <w:rsid w:val="001B2092"/>
    <w:rsid w:val="001B3AF1"/>
    <w:rsid w:val="001B3D6C"/>
    <w:rsid w:val="001B4E0F"/>
    <w:rsid w:val="001B556C"/>
    <w:rsid w:val="001B6AE8"/>
    <w:rsid w:val="001C01F6"/>
    <w:rsid w:val="001C12DA"/>
    <w:rsid w:val="001C3F4E"/>
    <w:rsid w:val="001C5142"/>
    <w:rsid w:val="001C5626"/>
    <w:rsid w:val="001C71B5"/>
    <w:rsid w:val="001C755E"/>
    <w:rsid w:val="001D00F3"/>
    <w:rsid w:val="001D385A"/>
    <w:rsid w:val="001D467A"/>
    <w:rsid w:val="001D4888"/>
    <w:rsid w:val="001D4C25"/>
    <w:rsid w:val="001D5C63"/>
    <w:rsid w:val="001E1C37"/>
    <w:rsid w:val="001E2363"/>
    <w:rsid w:val="001E26CC"/>
    <w:rsid w:val="001E38B3"/>
    <w:rsid w:val="001F041D"/>
    <w:rsid w:val="001F057B"/>
    <w:rsid w:val="001F2F7B"/>
    <w:rsid w:val="001F7AA3"/>
    <w:rsid w:val="002001A8"/>
    <w:rsid w:val="0020111C"/>
    <w:rsid w:val="0020272B"/>
    <w:rsid w:val="00206091"/>
    <w:rsid w:val="002076C9"/>
    <w:rsid w:val="00210512"/>
    <w:rsid w:val="00212344"/>
    <w:rsid w:val="002130F0"/>
    <w:rsid w:val="00216474"/>
    <w:rsid w:val="00216F06"/>
    <w:rsid w:val="0022025F"/>
    <w:rsid w:val="0022038D"/>
    <w:rsid w:val="00221C6A"/>
    <w:rsid w:val="002228D4"/>
    <w:rsid w:val="00222E45"/>
    <w:rsid w:val="0022452B"/>
    <w:rsid w:val="002248A8"/>
    <w:rsid w:val="00225144"/>
    <w:rsid w:val="002255E9"/>
    <w:rsid w:val="00227E4C"/>
    <w:rsid w:val="00230887"/>
    <w:rsid w:val="00230CCC"/>
    <w:rsid w:val="00234F15"/>
    <w:rsid w:val="00236FAB"/>
    <w:rsid w:val="002371EC"/>
    <w:rsid w:val="00237373"/>
    <w:rsid w:val="0023756E"/>
    <w:rsid w:val="00237A0A"/>
    <w:rsid w:val="00237F4E"/>
    <w:rsid w:val="00237FFB"/>
    <w:rsid w:val="00241948"/>
    <w:rsid w:val="00241A77"/>
    <w:rsid w:val="002431A5"/>
    <w:rsid w:val="00243639"/>
    <w:rsid w:val="0024420F"/>
    <w:rsid w:val="0024456B"/>
    <w:rsid w:val="002456FE"/>
    <w:rsid w:val="002468A1"/>
    <w:rsid w:val="00250FFB"/>
    <w:rsid w:val="002513AD"/>
    <w:rsid w:val="00252328"/>
    <w:rsid w:val="002532E8"/>
    <w:rsid w:val="00253692"/>
    <w:rsid w:val="00255B1E"/>
    <w:rsid w:val="00262348"/>
    <w:rsid w:val="00262372"/>
    <w:rsid w:val="00262E81"/>
    <w:rsid w:val="00264AF3"/>
    <w:rsid w:val="00264BDC"/>
    <w:rsid w:val="00265599"/>
    <w:rsid w:val="0026650A"/>
    <w:rsid w:val="00267DD5"/>
    <w:rsid w:val="002742C7"/>
    <w:rsid w:val="00274B10"/>
    <w:rsid w:val="00277AA2"/>
    <w:rsid w:val="00277EAE"/>
    <w:rsid w:val="002804AD"/>
    <w:rsid w:val="00280F2C"/>
    <w:rsid w:val="00281BA7"/>
    <w:rsid w:val="00282873"/>
    <w:rsid w:val="002829F0"/>
    <w:rsid w:val="0028435D"/>
    <w:rsid w:val="00285C7A"/>
    <w:rsid w:val="00286557"/>
    <w:rsid w:val="00287010"/>
    <w:rsid w:val="002909DE"/>
    <w:rsid w:val="00292585"/>
    <w:rsid w:val="00292B15"/>
    <w:rsid w:val="002955C7"/>
    <w:rsid w:val="002972FD"/>
    <w:rsid w:val="00297FB2"/>
    <w:rsid w:val="002A0092"/>
    <w:rsid w:val="002A04A9"/>
    <w:rsid w:val="002A1F54"/>
    <w:rsid w:val="002A3099"/>
    <w:rsid w:val="002A6886"/>
    <w:rsid w:val="002A6887"/>
    <w:rsid w:val="002B0415"/>
    <w:rsid w:val="002B1978"/>
    <w:rsid w:val="002B4041"/>
    <w:rsid w:val="002B4CD9"/>
    <w:rsid w:val="002B57DB"/>
    <w:rsid w:val="002B6ADC"/>
    <w:rsid w:val="002B79B1"/>
    <w:rsid w:val="002C113C"/>
    <w:rsid w:val="002C2A68"/>
    <w:rsid w:val="002C340B"/>
    <w:rsid w:val="002C4048"/>
    <w:rsid w:val="002C5597"/>
    <w:rsid w:val="002C5E18"/>
    <w:rsid w:val="002D09E1"/>
    <w:rsid w:val="002D285E"/>
    <w:rsid w:val="002D3B3D"/>
    <w:rsid w:val="002D410D"/>
    <w:rsid w:val="002D42DD"/>
    <w:rsid w:val="002D6A51"/>
    <w:rsid w:val="002D71CF"/>
    <w:rsid w:val="002D7377"/>
    <w:rsid w:val="002E085E"/>
    <w:rsid w:val="002E0DB9"/>
    <w:rsid w:val="002E0F10"/>
    <w:rsid w:val="002E21A0"/>
    <w:rsid w:val="002E2D3D"/>
    <w:rsid w:val="002E4331"/>
    <w:rsid w:val="002E45E4"/>
    <w:rsid w:val="002E4FA7"/>
    <w:rsid w:val="002E7397"/>
    <w:rsid w:val="002F2706"/>
    <w:rsid w:val="002F324A"/>
    <w:rsid w:val="002F34E6"/>
    <w:rsid w:val="002F50A2"/>
    <w:rsid w:val="002F5806"/>
    <w:rsid w:val="002F760B"/>
    <w:rsid w:val="002F7D6A"/>
    <w:rsid w:val="00300B47"/>
    <w:rsid w:val="00300ED1"/>
    <w:rsid w:val="00305EAB"/>
    <w:rsid w:val="00306035"/>
    <w:rsid w:val="003076F9"/>
    <w:rsid w:val="003116A6"/>
    <w:rsid w:val="00316456"/>
    <w:rsid w:val="00316813"/>
    <w:rsid w:val="00320726"/>
    <w:rsid w:val="00321681"/>
    <w:rsid w:val="00322F20"/>
    <w:rsid w:val="00323526"/>
    <w:rsid w:val="003244F5"/>
    <w:rsid w:val="00324730"/>
    <w:rsid w:val="00324A82"/>
    <w:rsid w:val="00326E51"/>
    <w:rsid w:val="00327001"/>
    <w:rsid w:val="0033066F"/>
    <w:rsid w:val="00330926"/>
    <w:rsid w:val="00332261"/>
    <w:rsid w:val="00334B72"/>
    <w:rsid w:val="00341548"/>
    <w:rsid w:val="00341D90"/>
    <w:rsid w:val="00344710"/>
    <w:rsid w:val="003450B0"/>
    <w:rsid w:val="00347C10"/>
    <w:rsid w:val="00350386"/>
    <w:rsid w:val="0035137D"/>
    <w:rsid w:val="0035196B"/>
    <w:rsid w:val="00352003"/>
    <w:rsid w:val="00352EDC"/>
    <w:rsid w:val="003548BE"/>
    <w:rsid w:val="00355412"/>
    <w:rsid w:val="003562DD"/>
    <w:rsid w:val="00356AD9"/>
    <w:rsid w:val="003575EF"/>
    <w:rsid w:val="00362D90"/>
    <w:rsid w:val="00363C39"/>
    <w:rsid w:val="00366FB4"/>
    <w:rsid w:val="003670F4"/>
    <w:rsid w:val="00367225"/>
    <w:rsid w:val="00367438"/>
    <w:rsid w:val="003716C8"/>
    <w:rsid w:val="00371847"/>
    <w:rsid w:val="00373A4F"/>
    <w:rsid w:val="0037562B"/>
    <w:rsid w:val="00375E8A"/>
    <w:rsid w:val="00376D1E"/>
    <w:rsid w:val="00381E38"/>
    <w:rsid w:val="003820A1"/>
    <w:rsid w:val="003830BB"/>
    <w:rsid w:val="003832DA"/>
    <w:rsid w:val="0038352D"/>
    <w:rsid w:val="003839F8"/>
    <w:rsid w:val="00383DAA"/>
    <w:rsid w:val="00384CA4"/>
    <w:rsid w:val="003860D0"/>
    <w:rsid w:val="00386B3D"/>
    <w:rsid w:val="00391F31"/>
    <w:rsid w:val="00392F9E"/>
    <w:rsid w:val="00394A13"/>
    <w:rsid w:val="00395FA0"/>
    <w:rsid w:val="003A0144"/>
    <w:rsid w:val="003A0B68"/>
    <w:rsid w:val="003A0C9E"/>
    <w:rsid w:val="003A131D"/>
    <w:rsid w:val="003A1CB2"/>
    <w:rsid w:val="003A3B75"/>
    <w:rsid w:val="003A7FFA"/>
    <w:rsid w:val="003B091B"/>
    <w:rsid w:val="003B182D"/>
    <w:rsid w:val="003B3EE2"/>
    <w:rsid w:val="003B5DC8"/>
    <w:rsid w:val="003B7F03"/>
    <w:rsid w:val="003C084C"/>
    <w:rsid w:val="003C14C4"/>
    <w:rsid w:val="003C3A7A"/>
    <w:rsid w:val="003C3ED7"/>
    <w:rsid w:val="003C629D"/>
    <w:rsid w:val="003C6F4D"/>
    <w:rsid w:val="003C7F33"/>
    <w:rsid w:val="003D05E6"/>
    <w:rsid w:val="003D3128"/>
    <w:rsid w:val="003D42FF"/>
    <w:rsid w:val="003D438A"/>
    <w:rsid w:val="003D69D7"/>
    <w:rsid w:val="003D76A8"/>
    <w:rsid w:val="003E0A9B"/>
    <w:rsid w:val="003E1107"/>
    <w:rsid w:val="003E15F2"/>
    <w:rsid w:val="003E186F"/>
    <w:rsid w:val="003E27C3"/>
    <w:rsid w:val="003E5366"/>
    <w:rsid w:val="003E5830"/>
    <w:rsid w:val="003E6285"/>
    <w:rsid w:val="003E75FA"/>
    <w:rsid w:val="003F082A"/>
    <w:rsid w:val="003F1ADE"/>
    <w:rsid w:val="003F2436"/>
    <w:rsid w:val="003F2544"/>
    <w:rsid w:val="003F5B51"/>
    <w:rsid w:val="003F6E66"/>
    <w:rsid w:val="0040305F"/>
    <w:rsid w:val="004044E0"/>
    <w:rsid w:val="004066DB"/>
    <w:rsid w:val="00406E76"/>
    <w:rsid w:val="00411321"/>
    <w:rsid w:val="00413070"/>
    <w:rsid w:val="0041348E"/>
    <w:rsid w:val="0041442D"/>
    <w:rsid w:val="00417C1C"/>
    <w:rsid w:val="00421ED7"/>
    <w:rsid w:val="00422971"/>
    <w:rsid w:val="00422A1B"/>
    <w:rsid w:val="00423976"/>
    <w:rsid w:val="00423C88"/>
    <w:rsid w:val="00424BB0"/>
    <w:rsid w:val="00425176"/>
    <w:rsid w:val="00426006"/>
    <w:rsid w:val="004263CB"/>
    <w:rsid w:val="00434256"/>
    <w:rsid w:val="004371D1"/>
    <w:rsid w:val="00437363"/>
    <w:rsid w:val="004405A0"/>
    <w:rsid w:val="00441FDA"/>
    <w:rsid w:val="004430D3"/>
    <w:rsid w:val="004453BA"/>
    <w:rsid w:val="00445FE6"/>
    <w:rsid w:val="004513D5"/>
    <w:rsid w:val="00451EA8"/>
    <w:rsid w:val="0045670A"/>
    <w:rsid w:val="00456DCF"/>
    <w:rsid w:val="00457DC5"/>
    <w:rsid w:val="00460F5F"/>
    <w:rsid w:val="00461225"/>
    <w:rsid w:val="00462A2C"/>
    <w:rsid w:val="00463B7F"/>
    <w:rsid w:val="00464970"/>
    <w:rsid w:val="00464FF7"/>
    <w:rsid w:val="0046522E"/>
    <w:rsid w:val="0046777C"/>
    <w:rsid w:val="0047116A"/>
    <w:rsid w:val="004732B9"/>
    <w:rsid w:val="00473E42"/>
    <w:rsid w:val="0048098B"/>
    <w:rsid w:val="00480BCA"/>
    <w:rsid w:val="00480CC0"/>
    <w:rsid w:val="00481613"/>
    <w:rsid w:val="00481ADE"/>
    <w:rsid w:val="00483875"/>
    <w:rsid w:val="00484DFA"/>
    <w:rsid w:val="00487B6C"/>
    <w:rsid w:val="004901E4"/>
    <w:rsid w:val="004905C2"/>
    <w:rsid w:val="00490C38"/>
    <w:rsid w:val="0049194B"/>
    <w:rsid w:val="0049396C"/>
    <w:rsid w:val="004945F3"/>
    <w:rsid w:val="00494DFF"/>
    <w:rsid w:val="004950C6"/>
    <w:rsid w:val="00496E7D"/>
    <w:rsid w:val="004A0B87"/>
    <w:rsid w:val="004A189C"/>
    <w:rsid w:val="004A2CC2"/>
    <w:rsid w:val="004A34E3"/>
    <w:rsid w:val="004A3FA6"/>
    <w:rsid w:val="004A4540"/>
    <w:rsid w:val="004A494C"/>
    <w:rsid w:val="004A4E83"/>
    <w:rsid w:val="004A50E4"/>
    <w:rsid w:val="004A7B28"/>
    <w:rsid w:val="004B078E"/>
    <w:rsid w:val="004B2223"/>
    <w:rsid w:val="004B3DCF"/>
    <w:rsid w:val="004B58FE"/>
    <w:rsid w:val="004B6599"/>
    <w:rsid w:val="004C1DDF"/>
    <w:rsid w:val="004C3486"/>
    <w:rsid w:val="004C3650"/>
    <w:rsid w:val="004C3905"/>
    <w:rsid w:val="004C796A"/>
    <w:rsid w:val="004D0DE8"/>
    <w:rsid w:val="004D156F"/>
    <w:rsid w:val="004D2315"/>
    <w:rsid w:val="004D23A8"/>
    <w:rsid w:val="004D2966"/>
    <w:rsid w:val="004D3928"/>
    <w:rsid w:val="004D4570"/>
    <w:rsid w:val="004D46B2"/>
    <w:rsid w:val="004D4F91"/>
    <w:rsid w:val="004D6612"/>
    <w:rsid w:val="004D779F"/>
    <w:rsid w:val="004D7F1F"/>
    <w:rsid w:val="004E05E0"/>
    <w:rsid w:val="004E09D4"/>
    <w:rsid w:val="004E0C86"/>
    <w:rsid w:val="004E1C4C"/>
    <w:rsid w:val="004E2718"/>
    <w:rsid w:val="004E2B02"/>
    <w:rsid w:val="004E31AC"/>
    <w:rsid w:val="004E3685"/>
    <w:rsid w:val="004E5309"/>
    <w:rsid w:val="004F208C"/>
    <w:rsid w:val="004F2BD9"/>
    <w:rsid w:val="004F3687"/>
    <w:rsid w:val="004F51E7"/>
    <w:rsid w:val="00501839"/>
    <w:rsid w:val="00501A5F"/>
    <w:rsid w:val="005033F2"/>
    <w:rsid w:val="00507618"/>
    <w:rsid w:val="00507885"/>
    <w:rsid w:val="0051152A"/>
    <w:rsid w:val="005119C5"/>
    <w:rsid w:val="00511AB3"/>
    <w:rsid w:val="00512057"/>
    <w:rsid w:val="00514654"/>
    <w:rsid w:val="00514919"/>
    <w:rsid w:val="0051507A"/>
    <w:rsid w:val="005155CE"/>
    <w:rsid w:val="00515B99"/>
    <w:rsid w:val="00515E19"/>
    <w:rsid w:val="00516612"/>
    <w:rsid w:val="00523701"/>
    <w:rsid w:val="00524EDA"/>
    <w:rsid w:val="005273F4"/>
    <w:rsid w:val="00527CF3"/>
    <w:rsid w:val="00531D6C"/>
    <w:rsid w:val="005332EB"/>
    <w:rsid w:val="00533DE8"/>
    <w:rsid w:val="005370D1"/>
    <w:rsid w:val="00541361"/>
    <w:rsid w:val="005425D1"/>
    <w:rsid w:val="00543769"/>
    <w:rsid w:val="00543A37"/>
    <w:rsid w:val="00545052"/>
    <w:rsid w:val="005461E6"/>
    <w:rsid w:val="005469C1"/>
    <w:rsid w:val="0054712D"/>
    <w:rsid w:val="0054788D"/>
    <w:rsid w:val="00547AC2"/>
    <w:rsid w:val="00550A54"/>
    <w:rsid w:val="00550CE5"/>
    <w:rsid w:val="00552055"/>
    <w:rsid w:val="0055288D"/>
    <w:rsid w:val="00555A8B"/>
    <w:rsid w:val="005560CF"/>
    <w:rsid w:val="005562B7"/>
    <w:rsid w:val="005575C1"/>
    <w:rsid w:val="0056116C"/>
    <w:rsid w:val="00561980"/>
    <w:rsid w:val="00563B06"/>
    <w:rsid w:val="00565F2A"/>
    <w:rsid w:val="005666AA"/>
    <w:rsid w:val="00567624"/>
    <w:rsid w:val="00571E1B"/>
    <w:rsid w:val="00573CBC"/>
    <w:rsid w:val="005745EC"/>
    <w:rsid w:val="00574A61"/>
    <w:rsid w:val="00574F03"/>
    <w:rsid w:val="005801AB"/>
    <w:rsid w:val="00581338"/>
    <w:rsid w:val="005830DA"/>
    <w:rsid w:val="00583544"/>
    <w:rsid w:val="005847E4"/>
    <w:rsid w:val="00584FC5"/>
    <w:rsid w:val="00587B45"/>
    <w:rsid w:val="005941D7"/>
    <w:rsid w:val="00594CAF"/>
    <w:rsid w:val="00594F58"/>
    <w:rsid w:val="00595F5B"/>
    <w:rsid w:val="00597B4C"/>
    <w:rsid w:val="005A2E12"/>
    <w:rsid w:val="005A3865"/>
    <w:rsid w:val="005A388A"/>
    <w:rsid w:val="005A4000"/>
    <w:rsid w:val="005A695D"/>
    <w:rsid w:val="005B03B8"/>
    <w:rsid w:val="005B07ED"/>
    <w:rsid w:val="005B0D41"/>
    <w:rsid w:val="005B1E4C"/>
    <w:rsid w:val="005B31AF"/>
    <w:rsid w:val="005B3B73"/>
    <w:rsid w:val="005B556D"/>
    <w:rsid w:val="005B64D3"/>
    <w:rsid w:val="005B7306"/>
    <w:rsid w:val="005C1C60"/>
    <w:rsid w:val="005C3105"/>
    <w:rsid w:val="005C46C3"/>
    <w:rsid w:val="005C6488"/>
    <w:rsid w:val="005C6B9E"/>
    <w:rsid w:val="005C730A"/>
    <w:rsid w:val="005D0509"/>
    <w:rsid w:val="005D0CF2"/>
    <w:rsid w:val="005D1614"/>
    <w:rsid w:val="005D32EA"/>
    <w:rsid w:val="005D3369"/>
    <w:rsid w:val="005D454D"/>
    <w:rsid w:val="005D6E10"/>
    <w:rsid w:val="005E142F"/>
    <w:rsid w:val="005E2019"/>
    <w:rsid w:val="005E425B"/>
    <w:rsid w:val="005E4B2D"/>
    <w:rsid w:val="005E4C36"/>
    <w:rsid w:val="005E519F"/>
    <w:rsid w:val="005E5ABF"/>
    <w:rsid w:val="005E66DF"/>
    <w:rsid w:val="005E6B27"/>
    <w:rsid w:val="005F2B9E"/>
    <w:rsid w:val="005F2BE3"/>
    <w:rsid w:val="005F4012"/>
    <w:rsid w:val="005F4129"/>
    <w:rsid w:val="005F49FA"/>
    <w:rsid w:val="005F4F0F"/>
    <w:rsid w:val="005F6472"/>
    <w:rsid w:val="006017D9"/>
    <w:rsid w:val="00602501"/>
    <w:rsid w:val="00603BBE"/>
    <w:rsid w:val="00603BDE"/>
    <w:rsid w:val="00604C60"/>
    <w:rsid w:val="00604F2E"/>
    <w:rsid w:val="006074C4"/>
    <w:rsid w:val="00607DAD"/>
    <w:rsid w:val="0061086F"/>
    <w:rsid w:val="00611316"/>
    <w:rsid w:val="00612015"/>
    <w:rsid w:val="00612190"/>
    <w:rsid w:val="00613320"/>
    <w:rsid w:val="00613566"/>
    <w:rsid w:val="00614A95"/>
    <w:rsid w:val="00615E97"/>
    <w:rsid w:val="00620E81"/>
    <w:rsid w:val="00620EA3"/>
    <w:rsid w:val="00622F74"/>
    <w:rsid w:val="006233BF"/>
    <w:rsid w:val="00624D26"/>
    <w:rsid w:val="0062608E"/>
    <w:rsid w:val="006310D0"/>
    <w:rsid w:val="006335AF"/>
    <w:rsid w:val="00634C9B"/>
    <w:rsid w:val="00635EF8"/>
    <w:rsid w:val="00636267"/>
    <w:rsid w:val="00636BD9"/>
    <w:rsid w:val="006371B3"/>
    <w:rsid w:val="006404A8"/>
    <w:rsid w:val="00641FD4"/>
    <w:rsid w:val="00646675"/>
    <w:rsid w:val="00647229"/>
    <w:rsid w:val="00652E8D"/>
    <w:rsid w:val="0065475F"/>
    <w:rsid w:val="00654834"/>
    <w:rsid w:val="00655F1B"/>
    <w:rsid w:val="006578F7"/>
    <w:rsid w:val="00662663"/>
    <w:rsid w:val="00663739"/>
    <w:rsid w:val="0066379A"/>
    <w:rsid w:val="00664138"/>
    <w:rsid w:val="00664B3A"/>
    <w:rsid w:val="00665EF0"/>
    <w:rsid w:val="00665F94"/>
    <w:rsid w:val="00666E36"/>
    <w:rsid w:val="006674D2"/>
    <w:rsid w:val="00670BBA"/>
    <w:rsid w:val="00670D12"/>
    <w:rsid w:val="0067488E"/>
    <w:rsid w:val="0067560A"/>
    <w:rsid w:val="0067676E"/>
    <w:rsid w:val="0067728A"/>
    <w:rsid w:val="006822DE"/>
    <w:rsid w:val="00685441"/>
    <w:rsid w:val="00685E58"/>
    <w:rsid w:val="00686C25"/>
    <w:rsid w:val="0068790D"/>
    <w:rsid w:val="00687EEF"/>
    <w:rsid w:val="0069072F"/>
    <w:rsid w:val="0069234D"/>
    <w:rsid w:val="00692D2F"/>
    <w:rsid w:val="00693747"/>
    <w:rsid w:val="0069387B"/>
    <w:rsid w:val="00693FE2"/>
    <w:rsid w:val="00694A4C"/>
    <w:rsid w:val="00694F87"/>
    <w:rsid w:val="006954FC"/>
    <w:rsid w:val="0069703A"/>
    <w:rsid w:val="00697B97"/>
    <w:rsid w:val="006A0265"/>
    <w:rsid w:val="006A08D7"/>
    <w:rsid w:val="006A6E18"/>
    <w:rsid w:val="006A7CDC"/>
    <w:rsid w:val="006B1261"/>
    <w:rsid w:val="006B19FB"/>
    <w:rsid w:val="006B2B18"/>
    <w:rsid w:val="006B3964"/>
    <w:rsid w:val="006B3E16"/>
    <w:rsid w:val="006B41E8"/>
    <w:rsid w:val="006C0C43"/>
    <w:rsid w:val="006C225B"/>
    <w:rsid w:val="006C3A7C"/>
    <w:rsid w:val="006C3F1B"/>
    <w:rsid w:val="006C5E3F"/>
    <w:rsid w:val="006C5F3E"/>
    <w:rsid w:val="006D036A"/>
    <w:rsid w:val="006D08AB"/>
    <w:rsid w:val="006D0C00"/>
    <w:rsid w:val="006D0C0C"/>
    <w:rsid w:val="006D6EE5"/>
    <w:rsid w:val="006D7FBF"/>
    <w:rsid w:val="006E00DD"/>
    <w:rsid w:val="006E00E9"/>
    <w:rsid w:val="006E0369"/>
    <w:rsid w:val="006E1290"/>
    <w:rsid w:val="006E3D70"/>
    <w:rsid w:val="006E676E"/>
    <w:rsid w:val="006E68D0"/>
    <w:rsid w:val="006E6F8A"/>
    <w:rsid w:val="006F17A2"/>
    <w:rsid w:val="006F2CA3"/>
    <w:rsid w:val="006F3B0B"/>
    <w:rsid w:val="006F3C2A"/>
    <w:rsid w:val="006F3DAE"/>
    <w:rsid w:val="006F46B5"/>
    <w:rsid w:val="00700C18"/>
    <w:rsid w:val="00701108"/>
    <w:rsid w:val="00702386"/>
    <w:rsid w:val="00703535"/>
    <w:rsid w:val="007046CD"/>
    <w:rsid w:val="00711EBB"/>
    <w:rsid w:val="007123E0"/>
    <w:rsid w:val="007130C9"/>
    <w:rsid w:val="00713BA8"/>
    <w:rsid w:val="0071556F"/>
    <w:rsid w:val="00716EC5"/>
    <w:rsid w:val="00717213"/>
    <w:rsid w:val="00723440"/>
    <w:rsid w:val="00723DD8"/>
    <w:rsid w:val="00724D03"/>
    <w:rsid w:val="007250C8"/>
    <w:rsid w:val="007271A7"/>
    <w:rsid w:val="0072754A"/>
    <w:rsid w:val="007301D1"/>
    <w:rsid w:val="00730833"/>
    <w:rsid w:val="00730938"/>
    <w:rsid w:val="00731BA6"/>
    <w:rsid w:val="00732321"/>
    <w:rsid w:val="00732A18"/>
    <w:rsid w:val="0073375F"/>
    <w:rsid w:val="0073378D"/>
    <w:rsid w:val="0073404E"/>
    <w:rsid w:val="00736AF0"/>
    <w:rsid w:val="00741133"/>
    <w:rsid w:val="00743559"/>
    <w:rsid w:val="00746C8A"/>
    <w:rsid w:val="007473CD"/>
    <w:rsid w:val="00750434"/>
    <w:rsid w:val="00751112"/>
    <w:rsid w:val="00751600"/>
    <w:rsid w:val="007518AB"/>
    <w:rsid w:val="00751E66"/>
    <w:rsid w:val="007523E2"/>
    <w:rsid w:val="00752AE0"/>
    <w:rsid w:val="00753541"/>
    <w:rsid w:val="007545CE"/>
    <w:rsid w:val="00754FF1"/>
    <w:rsid w:val="00755E6E"/>
    <w:rsid w:val="00755FD8"/>
    <w:rsid w:val="00761699"/>
    <w:rsid w:val="00761E27"/>
    <w:rsid w:val="0076219F"/>
    <w:rsid w:val="007651E2"/>
    <w:rsid w:val="007656C0"/>
    <w:rsid w:val="00765F81"/>
    <w:rsid w:val="007671E0"/>
    <w:rsid w:val="00771C09"/>
    <w:rsid w:val="00772371"/>
    <w:rsid w:val="0077306D"/>
    <w:rsid w:val="00773B66"/>
    <w:rsid w:val="00773D59"/>
    <w:rsid w:val="007752E2"/>
    <w:rsid w:val="007753A1"/>
    <w:rsid w:val="00777DCE"/>
    <w:rsid w:val="00777F51"/>
    <w:rsid w:val="007823A7"/>
    <w:rsid w:val="00782511"/>
    <w:rsid w:val="00785B5F"/>
    <w:rsid w:val="0079093B"/>
    <w:rsid w:val="00792807"/>
    <w:rsid w:val="007933B8"/>
    <w:rsid w:val="00793522"/>
    <w:rsid w:val="007938CA"/>
    <w:rsid w:val="00796322"/>
    <w:rsid w:val="00796D52"/>
    <w:rsid w:val="007A0233"/>
    <w:rsid w:val="007A07C2"/>
    <w:rsid w:val="007A1019"/>
    <w:rsid w:val="007A3110"/>
    <w:rsid w:val="007A3BCF"/>
    <w:rsid w:val="007A52B1"/>
    <w:rsid w:val="007A6014"/>
    <w:rsid w:val="007A6C0C"/>
    <w:rsid w:val="007B0062"/>
    <w:rsid w:val="007B1238"/>
    <w:rsid w:val="007B1B93"/>
    <w:rsid w:val="007B206D"/>
    <w:rsid w:val="007B25C1"/>
    <w:rsid w:val="007B326C"/>
    <w:rsid w:val="007B5348"/>
    <w:rsid w:val="007B7208"/>
    <w:rsid w:val="007B7C3D"/>
    <w:rsid w:val="007C08AD"/>
    <w:rsid w:val="007C09E6"/>
    <w:rsid w:val="007C439B"/>
    <w:rsid w:val="007C4557"/>
    <w:rsid w:val="007C4B8E"/>
    <w:rsid w:val="007C4F63"/>
    <w:rsid w:val="007C6787"/>
    <w:rsid w:val="007D17E9"/>
    <w:rsid w:val="007D23A4"/>
    <w:rsid w:val="007D7C63"/>
    <w:rsid w:val="007E0713"/>
    <w:rsid w:val="007E15E2"/>
    <w:rsid w:val="007E188E"/>
    <w:rsid w:val="007E5ACA"/>
    <w:rsid w:val="007E5F2B"/>
    <w:rsid w:val="007F1DAD"/>
    <w:rsid w:val="007F2FFD"/>
    <w:rsid w:val="007F4661"/>
    <w:rsid w:val="007F4818"/>
    <w:rsid w:val="007F6FFA"/>
    <w:rsid w:val="007F7BB6"/>
    <w:rsid w:val="00801C4F"/>
    <w:rsid w:val="00804A25"/>
    <w:rsid w:val="008066B4"/>
    <w:rsid w:val="00807356"/>
    <w:rsid w:val="008133F0"/>
    <w:rsid w:val="00815D1A"/>
    <w:rsid w:val="0081673B"/>
    <w:rsid w:val="00817B01"/>
    <w:rsid w:val="00820102"/>
    <w:rsid w:val="00820318"/>
    <w:rsid w:val="008253EC"/>
    <w:rsid w:val="00825DB0"/>
    <w:rsid w:val="0082733D"/>
    <w:rsid w:val="00827F9D"/>
    <w:rsid w:val="00832171"/>
    <w:rsid w:val="008336FF"/>
    <w:rsid w:val="00833F21"/>
    <w:rsid w:val="008340F0"/>
    <w:rsid w:val="0083570E"/>
    <w:rsid w:val="00835930"/>
    <w:rsid w:val="008366BC"/>
    <w:rsid w:val="0083790D"/>
    <w:rsid w:val="0084142F"/>
    <w:rsid w:val="0084561C"/>
    <w:rsid w:val="00845C18"/>
    <w:rsid w:val="0084674D"/>
    <w:rsid w:val="0084679E"/>
    <w:rsid w:val="008470B5"/>
    <w:rsid w:val="0084755F"/>
    <w:rsid w:val="008476E7"/>
    <w:rsid w:val="00851BB7"/>
    <w:rsid w:val="00851E60"/>
    <w:rsid w:val="008546E0"/>
    <w:rsid w:val="00854C63"/>
    <w:rsid w:val="00856261"/>
    <w:rsid w:val="00860AD8"/>
    <w:rsid w:val="0086204B"/>
    <w:rsid w:val="00862FBF"/>
    <w:rsid w:val="00863B15"/>
    <w:rsid w:val="00866F67"/>
    <w:rsid w:val="008672B2"/>
    <w:rsid w:val="008676BB"/>
    <w:rsid w:val="00870BFE"/>
    <w:rsid w:val="00870C25"/>
    <w:rsid w:val="00871104"/>
    <w:rsid w:val="00871604"/>
    <w:rsid w:val="0087300B"/>
    <w:rsid w:val="00873105"/>
    <w:rsid w:val="008735C6"/>
    <w:rsid w:val="00873A62"/>
    <w:rsid w:val="00873F8F"/>
    <w:rsid w:val="00874987"/>
    <w:rsid w:val="00877BCA"/>
    <w:rsid w:val="008825C0"/>
    <w:rsid w:val="00882B05"/>
    <w:rsid w:val="008836DD"/>
    <w:rsid w:val="008843CC"/>
    <w:rsid w:val="00886533"/>
    <w:rsid w:val="00886CAA"/>
    <w:rsid w:val="0088715C"/>
    <w:rsid w:val="00891172"/>
    <w:rsid w:val="008912C5"/>
    <w:rsid w:val="008914DB"/>
    <w:rsid w:val="008925B8"/>
    <w:rsid w:val="00896D12"/>
    <w:rsid w:val="008A0A33"/>
    <w:rsid w:val="008A0C62"/>
    <w:rsid w:val="008A1614"/>
    <w:rsid w:val="008A3970"/>
    <w:rsid w:val="008A5362"/>
    <w:rsid w:val="008A614D"/>
    <w:rsid w:val="008A6314"/>
    <w:rsid w:val="008A6909"/>
    <w:rsid w:val="008B01B4"/>
    <w:rsid w:val="008B0340"/>
    <w:rsid w:val="008B1F07"/>
    <w:rsid w:val="008B363C"/>
    <w:rsid w:val="008B3862"/>
    <w:rsid w:val="008B41D1"/>
    <w:rsid w:val="008B5292"/>
    <w:rsid w:val="008B53A4"/>
    <w:rsid w:val="008B63DE"/>
    <w:rsid w:val="008B6804"/>
    <w:rsid w:val="008C02FD"/>
    <w:rsid w:val="008C0449"/>
    <w:rsid w:val="008C04D7"/>
    <w:rsid w:val="008C09C1"/>
    <w:rsid w:val="008C0BDF"/>
    <w:rsid w:val="008C21ED"/>
    <w:rsid w:val="008C2CD3"/>
    <w:rsid w:val="008C455A"/>
    <w:rsid w:val="008C7469"/>
    <w:rsid w:val="008D046C"/>
    <w:rsid w:val="008D1C87"/>
    <w:rsid w:val="008D2DFC"/>
    <w:rsid w:val="008D340D"/>
    <w:rsid w:val="008D3B0A"/>
    <w:rsid w:val="008D55B5"/>
    <w:rsid w:val="008D57B1"/>
    <w:rsid w:val="008E0A63"/>
    <w:rsid w:val="008E1473"/>
    <w:rsid w:val="008E15BF"/>
    <w:rsid w:val="008E1D26"/>
    <w:rsid w:val="008E2DA8"/>
    <w:rsid w:val="008E394D"/>
    <w:rsid w:val="008E3BAC"/>
    <w:rsid w:val="008E3D33"/>
    <w:rsid w:val="008E75A8"/>
    <w:rsid w:val="008E7C7E"/>
    <w:rsid w:val="008F2C38"/>
    <w:rsid w:val="008F3BB0"/>
    <w:rsid w:val="008F5591"/>
    <w:rsid w:val="008F718F"/>
    <w:rsid w:val="00903171"/>
    <w:rsid w:val="00904701"/>
    <w:rsid w:val="00904A1B"/>
    <w:rsid w:val="009105DD"/>
    <w:rsid w:val="00910744"/>
    <w:rsid w:val="00911497"/>
    <w:rsid w:val="00911884"/>
    <w:rsid w:val="0091558D"/>
    <w:rsid w:val="00916B07"/>
    <w:rsid w:val="00917E2E"/>
    <w:rsid w:val="0092080B"/>
    <w:rsid w:val="00921FBC"/>
    <w:rsid w:val="0092204A"/>
    <w:rsid w:val="009253F8"/>
    <w:rsid w:val="00926FC4"/>
    <w:rsid w:val="00927307"/>
    <w:rsid w:val="0093208D"/>
    <w:rsid w:val="00932116"/>
    <w:rsid w:val="00932D44"/>
    <w:rsid w:val="00932F4B"/>
    <w:rsid w:val="009339DC"/>
    <w:rsid w:val="00933EE9"/>
    <w:rsid w:val="009359DC"/>
    <w:rsid w:val="00940096"/>
    <w:rsid w:val="0094271C"/>
    <w:rsid w:val="00942E32"/>
    <w:rsid w:val="00943F01"/>
    <w:rsid w:val="009441F7"/>
    <w:rsid w:val="00945444"/>
    <w:rsid w:val="009458B0"/>
    <w:rsid w:val="00945DB2"/>
    <w:rsid w:val="00946C6F"/>
    <w:rsid w:val="00946F9D"/>
    <w:rsid w:val="009509C9"/>
    <w:rsid w:val="0095124A"/>
    <w:rsid w:val="009533EF"/>
    <w:rsid w:val="009542A6"/>
    <w:rsid w:val="009548CA"/>
    <w:rsid w:val="00955D59"/>
    <w:rsid w:val="009566A5"/>
    <w:rsid w:val="00956D58"/>
    <w:rsid w:val="00961D1A"/>
    <w:rsid w:val="009646AB"/>
    <w:rsid w:val="00964B70"/>
    <w:rsid w:val="00965CE1"/>
    <w:rsid w:val="00972C3A"/>
    <w:rsid w:val="00974409"/>
    <w:rsid w:val="00974602"/>
    <w:rsid w:val="00975589"/>
    <w:rsid w:val="00975FFD"/>
    <w:rsid w:val="00976793"/>
    <w:rsid w:val="00977E21"/>
    <w:rsid w:val="00982B91"/>
    <w:rsid w:val="00982E91"/>
    <w:rsid w:val="00984114"/>
    <w:rsid w:val="00984CF1"/>
    <w:rsid w:val="00985C02"/>
    <w:rsid w:val="00986419"/>
    <w:rsid w:val="00987A48"/>
    <w:rsid w:val="00990372"/>
    <w:rsid w:val="00992C27"/>
    <w:rsid w:val="009953F9"/>
    <w:rsid w:val="00995B42"/>
    <w:rsid w:val="009974C1"/>
    <w:rsid w:val="00997AF0"/>
    <w:rsid w:val="009A0905"/>
    <w:rsid w:val="009A0C6B"/>
    <w:rsid w:val="009A3626"/>
    <w:rsid w:val="009A410E"/>
    <w:rsid w:val="009A46B1"/>
    <w:rsid w:val="009B2153"/>
    <w:rsid w:val="009B3A19"/>
    <w:rsid w:val="009B6908"/>
    <w:rsid w:val="009B74A7"/>
    <w:rsid w:val="009C175A"/>
    <w:rsid w:val="009C1BCC"/>
    <w:rsid w:val="009C31E1"/>
    <w:rsid w:val="009C6D96"/>
    <w:rsid w:val="009D7261"/>
    <w:rsid w:val="009E0990"/>
    <w:rsid w:val="009E0CF0"/>
    <w:rsid w:val="009E11D4"/>
    <w:rsid w:val="009E12DC"/>
    <w:rsid w:val="009E2494"/>
    <w:rsid w:val="009E2E16"/>
    <w:rsid w:val="009E4412"/>
    <w:rsid w:val="009E60AC"/>
    <w:rsid w:val="009E74F9"/>
    <w:rsid w:val="009F1D5A"/>
    <w:rsid w:val="009F42ED"/>
    <w:rsid w:val="009F61D4"/>
    <w:rsid w:val="009F6593"/>
    <w:rsid w:val="009F7054"/>
    <w:rsid w:val="009F7FC3"/>
    <w:rsid w:val="00A0189E"/>
    <w:rsid w:val="00A032BB"/>
    <w:rsid w:val="00A0587F"/>
    <w:rsid w:val="00A06BD5"/>
    <w:rsid w:val="00A06C0D"/>
    <w:rsid w:val="00A06DC5"/>
    <w:rsid w:val="00A07715"/>
    <w:rsid w:val="00A0786F"/>
    <w:rsid w:val="00A1062F"/>
    <w:rsid w:val="00A11B21"/>
    <w:rsid w:val="00A11C6C"/>
    <w:rsid w:val="00A131EE"/>
    <w:rsid w:val="00A14045"/>
    <w:rsid w:val="00A152B5"/>
    <w:rsid w:val="00A15E38"/>
    <w:rsid w:val="00A20D0E"/>
    <w:rsid w:val="00A21481"/>
    <w:rsid w:val="00A22771"/>
    <w:rsid w:val="00A24FB7"/>
    <w:rsid w:val="00A24FC7"/>
    <w:rsid w:val="00A255F1"/>
    <w:rsid w:val="00A30FE2"/>
    <w:rsid w:val="00A330BE"/>
    <w:rsid w:val="00A34A37"/>
    <w:rsid w:val="00A35F89"/>
    <w:rsid w:val="00A361D7"/>
    <w:rsid w:val="00A4780B"/>
    <w:rsid w:val="00A50210"/>
    <w:rsid w:val="00A526B3"/>
    <w:rsid w:val="00A53291"/>
    <w:rsid w:val="00A53A5D"/>
    <w:rsid w:val="00A55563"/>
    <w:rsid w:val="00A55957"/>
    <w:rsid w:val="00A564EE"/>
    <w:rsid w:val="00A566AC"/>
    <w:rsid w:val="00A572AC"/>
    <w:rsid w:val="00A609BD"/>
    <w:rsid w:val="00A612DF"/>
    <w:rsid w:val="00A63070"/>
    <w:rsid w:val="00A66EC3"/>
    <w:rsid w:val="00A700FB"/>
    <w:rsid w:val="00A707C0"/>
    <w:rsid w:val="00A70F04"/>
    <w:rsid w:val="00A72DF7"/>
    <w:rsid w:val="00A757EC"/>
    <w:rsid w:val="00A80AA3"/>
    <w:rsid w:val="00A83F27"/>
    <w:rsid w:val="00A902A1"/>
    <w:rsid w:val="00A91D09"/>
    <w:rsid w:val="00A92600"/>
    <w:rsid w:val="00A94680"/>
    <w:rsid w:val="00A94E97"/>
    <w:rsid w:val="00A95D1B"/>
    <w:rsid w:val="00A96226"/>
    <w:rsid w:val="00AA27F0"/>
    <w:rsid w:val="00AA6811"/>
    <w:rsid w:val="00AA69FF"/>
    <w:rsid w:val="00AA72BB"/>
    <w:rsid w:val="00AA7770"/>
    <w:rsid w:val="00AA7E03"/>
    <w:rsid w:val="00AB0541"/>
    <w:rsid w:val="00AB2083"/>
    <w:rsid w:val="00AC06C9"/>
    <w:rsid w:val="00AC0F10"/>
    <w:rsid w:val="00AC1385"/>
    <w:rsid w:val="00AC2C21"/>
    <w:rsid w:val="00AC4B20"/>
    <w:rsid w:val="00AC6395"/>
    <w:rsid w:val="00AC6A01"/>
    <w:rsid w:val="00AC730A"/>
    <w:rsid w:val="00AC7CCC"/>
    <w:rsid w:val="00AD129F"/>
    <w:rsid w:val="00AD18BD"/>
    <w:rsid w:val="00AD22EE"/>
    <w:rsid w:val="00AD275A"/>
    <w:rsid w:val="00AD3A4B"/>
    <w:rsid w:val="00AD45F4"/>
    <w:rsid w:val="00AD4DF5"/>
    <w:rsid w:val="00AD5220"/>
    <w:rsid w:val="00AD5411"/>
    <w:rsid w:val="00AD687A"/>
    <w:rsid w:val="00AD68AF"/>
    <w:rsid w:val="00AD6D76"/>
    <w:rsid w:val="00AE2321"/>
    <w:rsid w:val="00AE2B2D"/>
    <w:rsid w:val="00AE3329"/>
    <w:rsid w:val="00AE537B"/>
    <w:rsid w:val="00AE55BC"/>
    <w:rsid w:val="00AF040A"/>
    <w:rsid w:val="00AF082A"/>
    <w:rsid w:val="00AF138C"/>
    <w:rsid w:val="00AF2A89"/>
    <w:rsid w:val="00AF508A"/>
    <w:rsid w:val="00AF563B"/>
    <w:rsid w:val="00AF63CC"/>
    <w:rsid w:val="00AF64D8"/>
    <w:rsid w:val="00AF7E0D"/>
    <w:rsid w:val="00B01097"/>
    <w:rsid w:val="00B06599"/>
    <w:rsid w:val="00B11817"/>
    <w:rsid w:val="00B125A3"/>
    <w:rsid w:val="00B12F1D"/>
    <w:rsid w:val="00B12F3F"/>
    <w:rsid w:val="00B13826"/>
    <w:rsid w:val="00B140BC"/>
    <w:rsid w:val="00B14AF7"/>
    <w:rsid w:val="00B15038"/>
    <w:rsid w:val="00B151FC"/>
    <w:rsid w:val="00B16684"/>
    <w:rsid w:val="00B20A84"/>
    <w:rsid w:val="00B24E8A"/>
    <w:rsid w:val="00B24F51"/>
    <w:rsid w:val="00B25FEF"/>
    <w:rsid w:val="00B26641"/>
    <w:rsid w:val="00B266D6"/>
    <w:rsid w:val="00B267E2"/>
    <w:rsid w:val="00B267EB"/>
    <w:rsid w:val="00B27250"/>
    <w:rsid w:val="00B31991"/>
    <w:rsid w:val="00B326AC"/>
    <w:rsid w:val="00B337CE"/>
    <w:rsid w:val="00B33AA6"/>
    <w:rsid w:val="00B33D8F"/>
    <w:rsid w:val="00B33F50"/>
    <w:rsid w:val="00B3759E"/>
    <w:rsid w:val="00B4096F"/>
    <w:rsid w:val="00B42258"/>
    <w:rsid w:val="00B42436"/>
    <w:rsid w:val="00B42E37"/>
    <w:rsid w:val="00B431B1"/>
    <w:rsid w:val="00B4412B"/>
    <w:rsid w:val="00B45B0F"/>
    <w:rsid w:val="00B45FF0"/>
    <w:rsid w:val="00B47AC6"/>
    <w:rsid w:val="00B50821"/>
    <w:rsid w:val="00B515A6"/>
    <w:rsid w:val="00B528ED"/>
    <w:rsid w:val="00B52A22"/>
    <w:rsid w:val="00B551D7"/>
    <w:rsid w:val="00B55205"/>
    <w:rsid w:val="00B554B2"/>
    <w:rsid w:val="00B55F20"/>
    <w:rsid w:val="00B577CD"/>
    <w:rsid w:val="00B609F6"/>
    <w:rsid w:val="00B62570"/>
    <w:rsid w:val="00B703FB"/>
    <w:rsid w:val="00B7435D"/>
    <w:rsid w:val="00B75D29"/>
    <w:rsid w:val="00B80459"/>
    <w:rsid w:val="00B8139E"/>
    <w:rsid w:val="00B8186A"/>
    <w:rsid w:val="00B81B2D"/>
    <w:rsid w:val="00B81CB3"/>
    <w:rsid w:val="00B81E73"/>
    <w:rsid w:val="00B82B3B"/>
    <w:rsid w:val="00B83E92"/>
    <w:rsid w:val="00B84F9D"/>
    <w:rsid w:val="00B85477"/>
    <w:rsid w:val="00B86E59"/>
    <w:rsid w:val="00B871C4"/>
    <w:rsid w:val="00B878CC"/>
    <w:rsid w:val="00B87A5D"/>
    <w:rsid w:val="00B9016D"/>
    <w:rsid w:val="00B91CFE"/>
    <w:rsid w:val="00B9610A"/>
    <w:rsid w:val="00B97429"/>
    <w:rsid w:val="00B97547"/>
    <w:rsid w:val="00BA1104"/>
    <w:rsid w:val="00BA146C"/>
    <w:rsid w:val="00BA15B3"/>
    <w:rsid w:val="00BA2053"/>
    <w:rsid w:val="00BA2078"/>
    <w:rsid w:val="00BA4296"/>
    <w:rsid w:val="00BA4DFC"/>
    <w:rsid w:val="00BA5286"/>
    <w:rsid w:val="00BA64CA"/>
    <w:rsid w:val="00BB0762"/>
    <w:rsid w:val="00BB2897"/>
    <w:rsid w:val="00BC05EA"/>
    <w:rsid w:val="00BC517E"/>
    <w:rsid w:val="00BC751F"/>
    <w:rsid w:val="00BD02B0"/>
    <w:rsid w:val="00BD06FE"/>
    <w:rsid w:val="00BD097B"/>
    <w:rsid w:val="00BD17AA"/>
    <w:rsid w:val="00BD1EAD"/>
    <w:rsid w:val="00BD2791"/>
    <w:rsid w:val="00BD2A7E"/>
    <w:rsid w:val="00BD3D8E"/>
    <w:rsid w:val="00BD40DB"/>
    <w:rsid w:val="00BD4B41"/>
    <w:rsid w:val="00BD6826"/>
    <w:rsid w:val="00BD699E"/>
    <w:rsid w:val="00BD7A68"/>
    <w:rsid w:val="00BE040F"/>
    <w:rsid w:val="00BE0DD1"/>
    <w:rsid w:val="00BE0E88"/>
    <w:rsid w:val="00BE27E6"/>
    <w:rsid w:val="00BE2E55"/>
    <w:rsid w:val="00BE5173"/>
    <w:rsid w:val="00BE53CF"/>
    <w:rsid w:val="00BE5E88"/>
    <w:rsid w:val="00BE61B0"/>
    <w:rsid w:val="00BE6C9F"/>
    <w:rsid w:val="00BE6DCD"/>
    <w:rsid w:val="00BF0270"/>
    <w:rsid w:val="00BF24C6"/>
    <w:rsid w:val="00BF3748"/>
    <w:rsid w:val="00BF7058"/>
    <w:rsid w:val="00BF7B62"/>
    <w:rsid w:val="00C009F4"/>
    <w:rsid w:val="00C02E15"/>
    <w:rsid w:val="00C0330F"/>
    <w:rsid w:val="00C05B0A"/>
    <w:rsid w:val="00C106C5"/>
    <w:rsid w:val="00C11226"/>
    <w:rsid w:val="00C11310"/>
    <w:rsid w:val="00C11424"/>
    <w:rsid w:val="00C11510"/>
    <w:rsid w:val="00C132B8"/>
    <w:rsid w:val="00C1516D"/>
    <w:rsid w:val="00C16CFB"/>
    <w:rsid w:val="00C179C6"/>
    <w:rsid w:val="00C17D34"/>
    <w:rsid w:val="00C21622"/>
    <w:rsid w:val="00C216E2"/>
    <w:rsid w:val="00C2199A"/>
    <w:rsid w:val="00C22C2F"/>
    <w:rsid w:val="00C24469"/>
    <w:rsid w:val="00C251B7"/>
    <w:rsid w:val="00C2627E"/>
    <w:rsid w:val="00C26D3F"/>
    <w:rsid w:val="00C27979"/>
    <w:rsid w:val="00C279BC"/>
    <w:rsid w:val="00C30473"/>
    <w:rsid w:val="00C307FA"/>
    <w:rsid w:val="00C327CE"/>
    <w:rsid w:val="00C328B3"/>
    <w:rsid w:val="00C342F7"/>
    <w:rsid w:val="00C4007E"/>
    <w:rsid w:val="00C43579"/>
    <w:rsid w:val="00C45BD7"/>
    <w:rsid w:val="00C470AE"/>
    <w:rsid w:val="00C51AEF"/>
    <w:rsid w:val="00C52892"/>
    <w:rsid w:val="00C533FC"/>
    <w:rsid w:val="00C536BF"/>
    <w:rsid w:val="00C55999"/>
    <w:rsid w:val="00C572A6"/>
    <w:rsid w:val="00C619A6"/>
    <w:rsid w:val="00C6207C"/>
    <w:rsid w:val="00C647AC"/>
    <w:rsid w:val="00C64EC2"/>
    <w:rsid w:val="00C66199"/>
    <w:rsid w:val="00C67241"/>
    <w:rsid w:val="00C73966"/>
    <w:rsid w:val="00C74673"/>
    <w:rsid w:val="00C74FD4"/>
    <w:rsid w:val="00C757D0"/>
    <w:rsid w:val="00C75E0F"/>
    <w:rsid w:val="00C776BF"/>
    <w:rsid w:val="00C77741"/>
    <w:rsid w:val="00C825DC"/>
    <w:rsid w:val="00C82F5C"/>
    <w:rsid w:val="00C83C3F"/>
    <w:rsid w:val="00C83C84"/>
    <w:rsid w:val="00C84C3C"/>
    <w:rsid w:val="00C90336"/>
    <w:rsid w:val="00C90F06"/>
    <w:rsid w:val="00C917B0"/>
    <w:rsid w:val="00C9266E"/>
    <w:rsid w:val="00C92767"/>
    <w:rsid w:val="00C93535"/>
    <w:rsid w:val="00C96C72"/>
    <w:rsid w:val="00CA25E6"/>
    <w:rsid w:val="00CA4B2B"/>
    <w:rsid w:val="00CA609F"/>
    <w:rsid w:val="00CA671F"/>
    <w:rsid w:val="00CA67EF"/>
    <w:rsid w:val="00CB1186"/>
    <w:rsid w:val="00CB182D"/>
    <w:rsid w:val="00CB2206"/>
    <w:rsid w:val="00CB2C31"/>
    <w:rsid w:val="00CB5869"/>
    <w:rsid w:val="00CB649C"/>
    <w:rsid w:val="00CB66FB"/>
    <w:rsid w:val="00CB6F6B"/>
    <w:rsid w:val="00CB796C"/>
    <w:rsid w:val="00CC04D7"/>
    <w:rsid w:val="00CC1BE3"/>
    <w:rsid w:val="00CC1F26"/>
    <w:rsid w:val="00CC2D1C"/>
    <w:rsid w:val="00CC4108"/>
    <w:rsid w:val="00CC529A"/>
    <w:rsid w:val="00CC5C37"/>
    <w:rsid w:val="00CC66A0"/>
    <w:rsid w:val="00CC6EC2"/>
    <w:rsid w:val="00CC7EB9"/>
    <w:rsid w:val="00CD2378"/>
    <w:rsid w:val="00CD2697"/>
    <w:rsid w:val="00CD52AF"/>
    <w:rsid w:val="00CD57A5"/>
    <w:rsid w:val="00CD6D39"/>
    <w:rsid w:val="00CD708F"/>
    <w:rsid w:val="00CD767A"/>
    <w:rsid w:val="00CE0989"/>
    <w:rsid w:val="00CE2F5D"/>
    <w:rsid w:val="00CE4038"/>
    <w:rsid w:val="00CE490C"/>
    <w:rsid w:val="00CE4C65"/>
    <w:rsid w:val="00CE4F13"/>
    <w:rsid w:val="00CE7508"/>
    <w:rsid w:val="00CF0A31"/>
    <w:rsid w:val="00CF2A91"/>
    <w:rsid w:val="00CF2D62"/>
    <w:rsid w:val="00CF4E5A"/>
    <w:rsid w:val="00CF523B"/>
    <w:rsid w:val="00CF5F05"/>
    <w:rsid w:val="00CF6396"/>
    <w:rsid w:val="00CF783A"/>
    <w:rsid w:val="00CF7A69"/>
    <w:rsid w:val="00CF7D0D"/>
    <w:rsid w:val="00D021E5"/>
    <w:rsid w:val="00D0420D"/>
    <w:rsid w:val="00D06101"/>
    <w:rsid w:val="00D061A7"/>
    <w:rsid w:val="00D06233"/>
    <w:rsid w:val="00D1043E"/>
    <w:rsid w:val="00D113A1"/>
    <w:rsid w:val="00D13B87"/>
    <w:rsid w:val="00D13F2D"/>
    <w:rsid w:val="00D14341"/>
    <w:rsid w:val="00D14534"/>
    <w:rsid w:val="00D1483A"/>
    <w:rsid w:val="00D16906"/>
    <w:rsid w:val="00D21782"/>
    <w:rsid w:val="00D21855"/>
    <w:rsid w:val="00D25600"/>
    <w:rsid w:val="00D26D99"/>
    <w:rsid w:val="00D34092"/>
    <w:rsid w:val="00D348A0"/>
    <w:rsid w:val="00D34FF0"/>
    <w:rsid w:val="00D3579A"/>
    <w:rsid w:val="00D35C31"/>
    <w:rsid w:val="00D36757"/>
    <w:rsid w:val="00D375AF"/>
    <w:rsid w:val="00D37BD7"/>
    <w:rsid w:val="00D400BB"/>
    <w:rsid w:val="00D404E9"/>
    <w:rsid w:val="00D41C1B"/>
    <w:rsid w:val="00D42BEB"/>
    <w:rsid w:val="00D43190"/>
    <w:rsid w:val="00D44728"/>
    <w:rsid w:val="00D44EE9"/>
    <w:rsid w:val="00D462D5"/>
    <w:rsid w:val="00D52777"/>
    <w:rsid w:val="00D55399"/>
    <w:rsid w:val="00D56871"/>
    <w:rsid w:val="00D61D14"/>
    <w:rsid w:val="00D64E48"/>
    <w:rsid w:val="00D6524C"/>
    <w:rsid w:val="00D6593B"/>
    <w:rsid w:val="00D65B68"/>
    <w:rsid w:val="00D65CDF"/>
    <w:rsid w:val="00D67CF2"/>
    <w:rsid w:val="00D710C1"/>
    <w:rsid w:val="00D72345"/>
    <w:rsid w:val="00D72ABA"/>
    <w:rsid w:val="00D7396C"/>
    <w:rsid w:val="00D76ADB"/>
    <w:rsid w:val="00D81C91"/>
    <w:rsid w:val="00D83708"/>
    <w:rsid w:val="00D84BE8"/>
    <w:rsid w:val="00D85368"/>
    <w:rsid w:val="00D8773F"/>
    <w:rsid w:val="00D90406"/>
    <w:rsid w:val="00D9097B"/>
    <w:rsid w:val="00D92BB1"/>
    <w:rsid w:val="00D9361B"/>
    <w:rsid w:val="00D942FD"/>
    <w:rsid w:val="00D94AF5"/>
    <w:rsid w:val="00D95B9A"/>
    <w:rsid w:val="00D967E5"/>
    <w:rsid w:val="00D9773D"/>
    <w:rsid w:val="00DA39CE"/>
    <w:rsid w:val="00DA45BB"/>
    <w:rsid w:val="00DA5053"/>
    <w:rsid w:val="00DA53D0"/>
    <w:rsid w:val="00DA6D24"/>
    <w:rsid w:val="00DA6F82"/>
    <w:rsid w:val="00DB4281"/>
    <w:rsid w:val="00DB50E3"/>
    <w:rsid w:val="00DB762A"/>
    <w:rsid w:val="00DB76C5"/>
    <w:rsid w:val="00DC11B9"/>
    <w:rsid w:val="00DC2EF3"/>
    <w:rsid w:val="00DC31C8"/>
    <w:rsid w:val="00DC5905"/>
    <w:rsid w:val="00DC7752"/>
    <w:rsid w:val="00DC7861"/>
    <w:rsid w:val="00DC7E5B"/>
    <w:rsid w:val="00DD01EB"/>
    <w:rsid w:val="00DD26DD"/>
    <w:rsid w:val="00DD2D28"/>
    <w:rsid w:val="00DD37B7"/>
    <w:rsid w:val="00DD4910"/>
    <w:rsid w:val="00DD4BCB"/>
    <w:rsid w:val="00DD6C3A"/>
    <w:rsid w:val="00DD6EEC"/>
    <w:rsid w:val="00DE0FC0"/>
    <w:rsid w:val="00DE2056"/>
    <w:rsid w:val="00DE2C41"/>
    <w:rsid w:val="00DE32AF"/>
    <w:rsid w:val="00DE35D3"/>
    <w:rsid w:val="00DE5228"/>
    <w:rsid w:val="00DE6267"/>
    <w:rsid w:val="00DE6B45"/>
    <w:rsid w:val="00DE7F43"/>
    <w:rsid w:val="00DF15AD"/>
    <w:rsid w:val="00DF3EA1"/>
    <w:rsid w:val="00DF692A"/>
    <w:rsid w:val="00DF6BD6"/>
    <w:rsid w:val="00DF754D"/>
    <w:rsid w:val="00DF77CC"/>
    <w:rsid w:val="00E012C6"/>
    <w:rsid w:val="00E01A30"/>
    <w:rsid w:val="00E035E8"/>
    <w:rsid w:val="00E03CA0"/>
    <w:rsid w:val="00E04D45"/>
    <w:rsid w:val="00E06000"/>
    <w:rsid w:val="00E069A9"/>
    <w:rsid w:val="00E0714A"/>
    <w:rsid w:val="00E120BE"/>
    <w:rsid w:val="00E12AC6"/>
    <w:rsid w:val="00E13FFD"/>
    <w:rsid w:val="00E14706"/>
    <w:rsid w:val="00E16E73"/>
    <w:rsid w:val="00E212FC"/>
    <w:rsid w:val="00E244DF"/>
    <w:rsid w:val="00E2577D"/>
    <w:rsid w:val="00E25D53"/>
    <w:rsid w:val="00E305B3"/>
    <w:rsid w:val="00E33A06"/>
    <w:rsid w:val="00E35A17"/>
    <w:rsid w:val="00E35B9C"/>
    <w:rsid w:val="00E366D5"/>
    <w:rsid w:val="00E40D5F"/>
    <w:rsid w:val="00E40E38"/>
    <w:rsid w:val="00E41103"/>
    <w:rsid w:val="00E4493D"/>
    <w:rsid w:val="00E45DAA"/>
    <w:rsid w:val="00E4625C"/>
    <w:rsid w:val="00E47CA0"/>
    <w:rsid w:val="00E47E00"/>
    <w:rsid w:val="00E506D3"/>
    <w:rsid w:val="00E50818"/>
    <w:rsid w:val="00E53259"/>
    <w:rsid w:val="00E53BE4"/>
    <w:rsid w:val="00E5483D"/>
    <w:rsid w:val="00E54B53"/>
    <w:rsid w:val="00E54D38"/>
    <w:rsid w:val="00E5533E"/>
    <w:rsid w:val="00E56773"/>
    <w:rsid w:val="00E567E6"/>
    <w:rsid w:val="00E601A5"/>
    <w:rsid w:val="00E60BDD"/>
    <w:rsid w:val="00E61076"/>
    <w:rsid w:val="00E6166C"/>
    <w:rsid w:val="00E64C85"/>
    <w:rsid w:val="00E667F2"/>
    <w:rsid w:val="00E66E0B"/>
    <w:rsid w:val="00E67003"/>
    <w:rsid w:val="00E7040B"/>
    <w:rsid w:val="00E70D99"/>
    <w:rsid w:val="00E72357"/>
    <w:rsid w:val="00E7245D"/>
    <w:rsid w:val="00E731DC"/>
    <w:rsid w:val="00E73278"/>
    <w:rsid w:val="00E74048"/>
    <w:rsid w:val="00E741E1"/>
    <w:rsid w:val="00E748B0"/>
    <w:rsid w:val="00E74EE0"/>
    <w:rsid w:val="00E755FE"/>
    <w:rsid w:val="00E75743"/>
    <w:rsid w:val="00E75D15"/>
    <w:rsid w:val="00E83070"/>
    <w:rsid w:val="00E834EF"/>
    <w:rsid w:val="00E844F2"/>
    <w:rsid w:val="00E85791"/>
    <w:rsid w:val="00E86A39"/>
    <w:rsid w:val="00E90FA9"/>
    <w:rsid w:val="00E9115A"/>
    <w:rsid w:val="00E91F0F"/>
    <w:rsid w:val="00E9346E"/>
    <w:rsid w:val="00E95F67"/>
    <w:rsid w:val="00E9690C"/>
    <w:rsid w:val="00E96DBA"/>
    <w:rsid w:val="00E978AF"/>
    <w:rsid w:val="00EA0A6F"/>
    <w:rsid w:val="00EA0BE8"/>
    <w:rsid w:val="00EA0F7C"/>
    <w:rsid w:val="00EA18D2"/>
    <w:rsid w:val="00EA3809"/>
    <w:rsid w:val="00EA52E9"/>
    <w:rsid w:val="00EA6DC0"/>
    <w:rsid w:val="00EA7151"/>
    <w:rsid w:val="00EA72EA"/>
    <w:rsid w:val="00EB102F"/>
    <w:rsid w:val="00EB2907"/>
    <w:rsid w:val="00EB2F4E"/>
    <w:rsid w:val="00EB431A"/>
    <w:rsid w:val="00EB4F3C"/>
    <w:rsid w:val="00EB6142"/>
    <w:rsid w:val="00EB7DC0"/>
    <w:rsid w:val="00EC22D4"/>
    <w:rsid w:val="00EC32B5"/>
    <w:rsid w:val="00EC50B0"/>
    <w:rsid w:val="00ED253D"/>
    <w:rsid w:val="00ED414B"/>
    <w:rsid w:val="00ED4C11"/>
    <w:rsid w:val="00ED6FC3"/>
    <w:rsid w:val="00ED7B33"/>
    <w:rsid w:val="00ED7DB4"/>
    <w:rsid w:val="00EE0273"/>
    <w:rsid w:val="00EE1073"/>
    <w:rsid w:val="00EE1293"/>
    <w:rsid w:val="00EE12FC"/>
    <w:rsid w:val="00EE2734"/>
    <w:rsid w:val="00EE3759"/>
    <w:rsid w:val="00EE39E3"/>
    <w:rsid w:val="00EE4D70"/>
    <w:rsid w:val="00EE6071"/>
    <w:rsid w:val="00EE6438"/>
    <w:rsid w:val="00EE7567"/>
    <w:rsid w:val="00EF06F3"/>
    <w:rsid w:val="00EF1D5D"/>
    <w:rsid w:val="00EF25C0"/>
    <w:rsid w:val="00EF665F"/>
    <w:rsid w:val="00EF79F7"/>
    <w:rsid w:val="00F000E9"/>
    <w:rsid w:val="00F00FCE"/>
    <w:rsid w:val="00F01FB1"/>
    <w:rsid w:val="00F02A9E"/>
    <w:rsid w:val="00F030A8"/>
    <w:rsid w:val="00F042E4"/>
    <w:rsid w:val="00F04CC2"/>
    <w:rsid w:val="00F057B7"/>
    <w:rsid w:val="00F05D96"/>
    <w:rsid w:val="00F06698"/>
    <w:rsid w:val="00F11486"/>
    <w:rsid w:val="00F128FB"/>
    <w:rsid w:val="00F132FE"/>
    <w:rsid w:val="00F14965"/>
    <w:rsid w:val="00F164EC"/>
    <w:rsid w:val="00F2072D"/>
    <w:rsid w:val="00F213AE"/>
    <w:rsid w:val="00F232BF"/>
    <w:rsid w:val="00F239EE"/>
    <w:rsid w:val="00F244F7"/>
    <w:rsid w:val="00F27831"/>
    <w:rsid w:val="00F27CEA"/>
    <w:rsid w:val="00F27E75"/>
    <w:rsid w:val="00F313A8"/>
    <w:rsid w:val="00F3229A"/>
    <w:rsid w:val="00F34156"/>
    <w:rsid w:val="00F34C32"/>
    <w:rsid w:val="00F35A3F"/>
    <w:rsid w:val="00F3605D"/>
    <w:rsid w:val="00F36F66"/>
    <w:rsid w:val="00F40F21"/>
    <w:rsid w:val="00F42FC0"/>
    <w:rsid w:val="00F44173"/>
    <w:rsid w:val="00F44937"/>
    <w:rsid w:val="00F461D8"/>
    <w:rsid w:val="00F461E6"/>
    <w:rsid w:val="00F47AD7"/>
    <w:rsid w:val="00F50076"/>
    <w:rsid w:val="00F50CCE"/>
    <w:rsid w:val="00F52A20"/>
    <w:rsid w:val="00F5429F"/>
    <w:rsid w:val="00F5468E"/>
    <w:rsid w:val="00F5470A"/>
    <w:rsid w:val="00F57E71"/>
    <w:rsid w:val="00F61346"/>
    <w:rsid w:val="00F61E5F"/>
    <w:rsid w:val="00F61EC6"/>
    <w:rsid w:val="00F61FA2"/>
    <w:rsid w:val="00F61FB6"/>
    <w:rsid w:val="00F675FC"/>
    <w:rsid w:val="00F67C46"/>
    <w:rsid w:val="00F7115F"/>
    <w:rsid w:val="00F71385"/>
    <w:rsid w:val="00F72521"/>
    <w:rsid w:val="00F73A80"/>
    <w:rsid w:val="00F74598"/>
    <w:rsid w:val="00F75703"/>
    <w:rsid w:val="00F77660"/>
    <w:rsid w:val="00F800A8"/>
    <w:rsid w:val="00F80353"/>
    <w:rsid w:val="00F8256C"/>
    <w:rsid w:val="00F84872"/>
    <w:rsid w:val="00F85F44"/>
    <w:rsid w:val="00F86123"/>
    <w:rsid w:val="00F8647E"/>
    <w:rsid w:val="00F873BA"/>
    <w:rsid w:val="00F878DA"/>
    <w:rsid w:val="00F87EE6"/>
    <w:rsid w:val="00F90361"/>
    <w:rsid w:val="00F90DAF"/>
    <w:rsid w:val="00F92433"/>
    <w:rsid w:val="00F93B6B"/>
    <w:rsid w:val="00F9422F"/>
    <w:rsid w:val="00F95666"/>
    <w:rsid w:val="00F96597"/>
    <w:rsid w:val="00F97585"/>
    <w:rsid w:val="00F975FD"/>
    <w:rsid w:val="00FA0AD3"/>
    <w:rsid w:val="00FA0AE1"/>
    <w:rsid w:val="00FA1371"/>
    <w:rsid w:val="00FA1B55"/>
    <w:rsid w:val="00FA3D16"/>
    <w:rsid w:val="00FA4068"/>
    <w:rsid w:val="00FA637F"/>
    <w:rsid w:val="00FA6F9C"/>
    <w:rsid w:val="00FA73CA"/>
    <w:rsid w:val="00FB0976"/>
    <w:rsid w:val="00FB3B34"/>
    <w:rsid w:val="00FB42C4"/>
    <w:rsid w:val="00FB5482"/>
    <w:rsid w:val="00FB758A"/>
    <w:rsid w:val="00FB7A97"/>
    <w:rsid w:val="00FC1BE4"/>
    <w:rsid w:val="00FC2256"/>
    <w:rsid w:val="00FC2795"/>
    <w:rsid w:val="00FC2A08"/>
    <w:rsid w:val="00FC4AD7"/>
    <w:rsid w:val="00FC5A7C"/>
    <w:rsid w:val="00FC6BC5"/>
    <w:rsid w:val="00FC73DD"/>
    <w:rsid w:val="00FD00EC"/>
    <w:rsid w:val="00FD0195"/>
    <w:rsid w:val="00FD09BD"/>
    <w:rsid w:val="00FD2F54"/>
    <w:rsid w:val="00FD44A1"/>
    <w:rsid w:val="00FD4D81"/>
    <w:rsid w:val="00FD56C6"/>
    <w:rsid w:val="00FD79CB"/>
    <w:rsid w:val="00FE48FD"/>
    <w:rsid w:val="00FF0C85"/>
    <w:rsid w:val="00FF1404"/>
    <w:rsid w:val="00FF1DAC"/>
    <w:rsid w:val="00FF363D"/>
    <w:rsid w:val="00FF553F"/>
    <w:rsid w:val="00FF64D6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3AFEF0"/>
  <w15:docId w15:val="{0E755378-1D10-4C91-AB6C-22BBBF16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3F2"/>
  </w:style>
  <w:style w:type="paragraph" w:styleId="1">
    <w:name w:val="heading 1"/>
    <w:basedOn w:val="a"/>
    <w:next w:val="a"/>
    <w:link w:val="10"/>
    <w:qFormat/>
    <w:rsid w:val="003C3ED7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C3ED7"/>
    <w:pPr>
      <w:keepNext/>
      <w:jc w:val="center"/>
      <w:outlineLvl w:val="1"/>
    </w:pPr>
    <w:rPr>
      <w:rFonts w:eastAsia="Times New Roman" w:cs="Times New Roman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ED7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C3ED7"/>
    <w:rPr>
      <w:rFonts w:eastAsia="Times New Roman" w:cs="Times New Roman"/>
      <w:b/>
      <w:bCs/>
      <w:sz w:val="22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C3ED7"/>
  </w:style>
  <w:style w:type="paragraph" w:styleId="a3">
    <w:name w:val="header"/>
    <w:basedOn w:val="a"/>
    <w:link w:val="a4"/>
    <w:uiPriority w:val="99"/>
    <w:unhideWhenUsed/>
    <w:rsid w:val="003C3ED7"/>
    <w:pPr>
      <w:tabs>
        <w:tab w:val="center" w:pos="4677"/>
        <w:tab w:val="right" w:pos="9355"/>
      </w:tabs>
    </w:pPr>
    <w:rPr>
      <w:rFonts w:eastAsia="Times New Roman" w:cs="Times New Roman"/>
      <w:sz w:val="32"/>
      <w:szCs w:val="32"/>
      <w:lang w:val="ro-RO"/>
    </w:rPr>
  </w:style>
  <w:style w:type="character" w:customStyle="1" w:styleId="a4">
    <w:name w:val="Верхний колонтитул Знак"/>
    <w:basedOn w:val="a0"/>
    <w:link w:val="a3"/>
    <w:uiPriority w:val="99"/>
    <w:rsid w:val="003C3ED7"/>
    <w:rPr>
      <w:rFonts w:eastAsia="Times New Roman" w:cs="Times New Roman"/>
      <w:sz w:val="32"/>
      <w:szCs w:val="32"/>
      <w:lang w:val="ro-RO"/>
    </w:rPr>
  </w:style>
  <w:style w:type="paragraph" w:styleId="a5">
    <w:name w:val="footer"/>
    <w:basedOn w:val="a"/>
    <w:link w:val="a6"/>
    <w:unhideWhenUsed/>
    <w:rsid w:val="003C3ED7"/>
    <w:pPr>
      <w:tabs>
        <w:tab w:val="center" w:pos="4677"/>
        <w:tab w:val="right" w:pos="9355"/>
      </w:tabs>
    </w:pPr>
    <w:rPr>
      <w:rFonts w:eastAsia="Times New Roman" w:cs="Times New Roman"/>
      <w:sz w:val="32"/>
      <w:szCs w:val="32"/>
      <w:lang w:val="ro-RO"/>
    </w:rPr>
  </w:style>
  <w:style w:type="character" w:customStyle="1" w:styleId="a6">
    <w:name w:val="Нижний колонтитул Знак"/>
    <w:basedOn w:val="a0"/>
    <w:link w:val="a5"/>
    <w:rsid w:val="003C3ED7"/>
    <w:rPr>
      <w:rFonts w:eastAsia="Times New Roman" w:cs="Times New Roman"/>
      <w:sz w:val="32"/>
      <w:szCs w:val="32"/>
      <w:lang w:val="ro-RO"/>
    </w:rPr>
  </w:style>
  <w:style w:type="paragraph" w:styleId="a7">
    <w:name w:val="Balloon Text"/>
    <w:basedOn w:val="a"/>
    <w:link w:val="a8"/>
    <w:semiHidden/>
    <w:unhideWhenUsed/>
    <w:rsid w:val="003C3ED7"/>
    <w:rPr>
      <w:rFonts w:ascii="Tahoma" w:eastAsia="Times New Roman" w:hAnsi="Tahoma" w:cs="Times New Roman"/>
      <w:sz w:val="16"/>
      <w:szCs w:val="16"/>
      <w:lang w:val="ro-RO"/>
    </w:rPr>
  </w:style>
  <w:style w:type="character" w:customStyle="1" w:styleId="a8">
    <w:name w:val="Текст выноски Знак"/>
    <w:basedOn w:val="a0"/>
    <w:link w:val="a7"/>
    <w:semiHidden/>
    <w:rsid w:val="003C3ED7"/>
    <w:rPr>
      <w:rFonts w:ascii="Tahoma" w:eastAsia="Times New Roman" w:hAnsi="Tahoma" w:cs="Times New Roman"/>
      <w:sz w:val="16"/>
      <w:szCs w:val="16"/>
      <w:lang w:val="ro-RO"/>
    </w:rPr>
  </w:style>
  <w:style w:type="paragraph" w:styleId="a9">
    <w:name w:val="No Spacing"/>
    <w:uiPriority w:val="1"/>
    <w:qFormat/>
    <w:rsid w:val="003C3ED7"/>
    <w:rPr>
      <w:rFonts w:ascii="Calibri" w:eastAsia="Times New Roman" w:hAnsi="Calibri" w:cs="Times New Roman"/>
      <w:sz w:val="22"/>
      <w:lang w:eastAsia="ru-RU"/>
    </w:rPr>
  </w:style>
  <w:style w:type="paragraph" w:styleId="aa">
    <w:name w:val="List Paragraph"/>
    <w:basedOn w:val="a"/>
    <w:qFormat/>
    <w:rsid w:val="003C3ED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Default">
    <w:name w:val="Default"/>
    <w:rsid w:val="003C3ED7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shorttext">
    <w:name w:val="short_text"/>
    <w:basedOn w:val="a0"/>
    <w:rsid w:val="003C3ED7"/>
  </w:style>
  <w:style w:type="character" w:customStyle="1" w:styleId="hps">
    <w:name w:val="hps"/>
    <w:basedOn w:val="a0"/>
    <w:rsid w:val="003C3ED7"/>
  </w:style>
  <w:style w:type="character" w:customStyle="1" w:styleId="label">
    <w:name w:val="label"/>
    <w:basedOn w:val="a0"/>
    <w:rsid w:val="003C3ED7"/>
  </w:style>
  <w:style w:type="character" w:styleId="ab">
    <w:name w:val="Hyperlink"/>
    <w:basedOn w:val="a0"/>
    <w:uiPriority w:val="99"/>
    <w:unhideWhenUsed/>
    <w:rsid w:val="003C3ED7"/>
    <w:rPr>
      <w:color w:val="0000FF"/>
      <w:u w:val="single"/>
    </w:rPr>
  </w:style>
  <w:style w:type="numbering" w:customStyle="1" w:styleId="110">
    <w:name w:val="Нет списка11"/>
    <w:next w:val="a2"/>
    <w:semiHidden/>
    <w:rsid w:val="003C3ED7"/>
  </w:style>
  <w:style w:type="paragraph" w:styleId="ac">
    <w:name w:val="Body Text"/>
    <w:basedOn w:val="a"/>
    <w:link w:val="ad"/>
    <w:unhideWhenUsed/>
    <w:rsid w:val="003C3ED7"/>
    <w:pPr>
      <w:spacing w:after="12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3C3ED7"/>
    <w:rPr>
      <w:rFonts w:eastAsia="Times New Roman" w:cs="Times New Roman"/>
      <w:sz w:val="24"/>
      <w:szCs w:val="24"/>
      <w:lang w:val="x-none" w:eastAsia="x-none"/>
    </w:rPr>
  </w:style>
  <w:style w:type="numbering" w:customStyle="1" w:styleId="21">
    <w:name w:val="Нет списка2"/>
    <w:next w:val="a2"/>
    <w:uiPriority w:val="99"/>
    <w:semiHidden/>
    <w:unhideWhenUsed/>
    <w:rsid w:val="003C3ED7"/>
  </w:style>
  <w:style w:type="numbering" w:customStyle="1" w:styleId="12">
    <w:name w:val="Нет списка12"/>
    <w:next w:val="a2"/>
    <w:uiPriority w:val="99"/>
    <w:semiHidden/>
    <w:unhideWhenUsed/>
    <w:rsid w:val="003C3ED7"/>
  </w:style>
  <w:style w:type="numbering" w:customStyle="1" w:styleId="111">
    <w:name w:val="Нет списка111"/>
    <w:next w:val="a2"/>
    <w:semiHidden/>
    <w:rsid w:val="003C3ED7"/>
  </w:style>
  <w:style w:type="character" w:customStyle="1" w:styleId="alt-edited">
    <w:name w:val="alt-edited"/>
    <w:basedOn w:val="a0"/>
    <w:rsid w:val="00E83070"/>
  </w:style>
  <w:style w:type="character" w:customStyle="1" w:styleId="22">
    <w:name w:val="Основной текст (2)_"/>
    <w:link w:val="23"/>
    <w:locked/>
    <w:rsid w:val="00B326AC"/>
    <w:rPr>
      <w:rFonts w:eastAsia="Times New Roman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326AC"/>
    <w:pPr>
      <w:widowControl w:val="0"/>
      <w:shd w:val="clear" w:color="auto" w:fill="FFFFFF"/>
      <w:spacing w:before="240" w:after="240" w:line="317" w:lineRule="exact"/>
    </w:pPr>
    <w:rPr>
      <w:rFonts w:eastAsia="Times New Roman"/>
      <w:szCs w:val="28"/>
    </w:rPr>
  </w:style>
  <w:style w:type="character" w:customStyle="1" w:styleId="fontstyle12">
    <w:name w:val="fontstyle12"/>
    <w:basedOn w:val="a0"/>
    <w:rsid w:val="00B326AC"/>
  </w:style>
  <w:style w:type="character" w:styleId="ae">
    <w:name w:val="FollowedHyperlink"/>
    <w:uiPriority w:val="99"/>
    <w:semiHidden/>
    <w:unhideWhenUsed/>
    <w:rsid w:val="00B326AC"/>
    <w:rPr>
      <w:color w:val="800080"/>
      <w:u w:val="single"/>
    </w:rPr>
  </w:style>
  <w:style w:type="paragraph" w:customStyle="1" w:styleId="msonormal0">
    <w:name w:val="msonormal"/>
    <w:basedOn w:val="a"/>
    <w:rsid w:val="009974C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C8B7-0A65-4B4F-9EB3-802A8FE7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4152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Office</cp:lastModifiedBy>
  <cp:revision>2</cp:revision>
  <cp:lastPrinted>2023-02-02T14:52:00Z</cp:lastPrinted>
  <dcterms:created xsi:type="dcterms:W3CDTF">2023-06-14T14:21:00Z</dcterms:created>
  <dcterms:modified xsi:type="dcterms:W3CDTF">2023-06-14T14:21:00Z</dcterms:modified>
</cp:coreProperties>
</file>